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CDCAB" w14:textId="77777777" w:rsidR="00061E2C" w:rsidRDefault="00035326">
      <w:pPr>
        <w:spacing w:afterLines="50" w:after="156" w:line="580" w:lineRule="exact"/>
        <w:rPr>
          <w:rFonts w:ascii="黑体" w:eastAsia="黑体" w:hAnsi="黑体"/>
          <w:sz w:val="32"/>
          <w:szCs w:val="32"/>
        </w:rPr>
      </w:pPr>
      <w:bookmarkStart w:id="0" w:name="OLE_LINK5"/>
      <w:bookmarkStart w:id="1" w:name="OLE_LINK3"/>
      <w:bookmarkStart w:id="2" w:name="OLE_LINK4"/>
      <w:bookmarkStart w:id="3" w:name="OLE_LINK1"/>
      <w:bookmarkStart w:id="4" w:name="_GoBack"/>
      <w:r>
        <w:rPr>
          <w:rFonts w:ascii="黑体" w:eastAsia="黑体" w:hAnsi="黑体" w:hint="eastAsia"/>
          <w:sz w:val="32"/>
          <w:szCs w:val="32"/>
        </w:rPr>
        <w:t>附件</w:t>
      </w:r>
      <w:r>
        <w:rPr>
          <w:rFonts w:ascii="黑体" w:eastAsia="黑体" w:hAnsi="黑体" w:hint="eastAsia"/>
          <w:sz w:val="32"/>
          <w:szCs w:val="32"/>
        </w:rPr>
        <w:t>1</w:t>
      </w:r>
    </w:p>
    <w:p w14:paraId="03B5370D" w14:textId="77777777" w:rsidR="00061E2C" w:rsidRDefault="00035326">
      <w:pPr>
        <w:spacing w:afterLines="50" w:after="156" w:line="580" w:lineRule="exact"/>
        <w:ind w:firstLineChars="500" w:firstLine="2200"/>
        <w:rPr>
          <w:rFonts w:ascii="方正小标宋_GBK" w:eastAsia="方正小标宋_GBK" w:hAnsi="仿宋_GB2312"/>
          <w:sz w:val="44"/>
          <w:szCs w:val="44"/>
        </w:rPr>
      </w:pPr>
      <w:r>
        <w:rPr>
          <w:rFonts w:ascii="方正小标宋_GBK" w:eastAsia="方正小标宋_GBK" w:hAnsi="仿宋_GB2312" w:hint="eastAsia"/>
          <w:sz w:val="44"/>
          <w:szCs w:val="44"/>
        </w:rPr>
        <w:t>保留的</w:t>
      </w:r>
      <w:r>
        <w:rPr>
          <w:rFonts w:ascii="方正小标宋_GBK" w:eastAsia="方正小标宋_GBK" w:hAnsi="仿宋_GB2312" w:hint="eastAsia"/>
          <w:kern w:val="0"/>
          <w:sz w:val="44"/>
          <w:szCs w:val="44"/>
        </w:rPr>
        <w:t>政策性文件</w:t>
      </w:r>
      <w:r>
        <w:rPr>
          <w:rFonts w:ascii="方正小标宋_GBK" w:eastAsia="方正小标宋_GBK" w:hAnsi="仿宋_GB2312" w:hint="eastAsia"/>
          <w:sz w:val="44"/>
          <w:szCs w:val="44"/>
        </w:rPr>
        <w:t>目录</w:t>
      </w:r>
    </w:p>
    <w:tbl>
      <w:tblPr>
        <w:tblW w:w="9793" w:type="dxa"/>
        <w:tblInd w:w="-734" w:type="dxa"/>
        <w:tblLook w:val="04A0" w:firstRow="1" w:lastRow="0" w:firstColumn="1" w:lastColumn="0" w:noHBand="0" w:noVBand="1"/>
      </w:tblPr>
      <w:tblGrid>
        <w:gridCol w:w="1060"/>
        <w:gridCol w:w="3060"/>
        <w:gridCol w:w="1988"/>
        <w:gridCol w:w="1842"/>
        <w:gridCol w:w="992"/>
        <w:gridCol w:w="851"/>
      </w:tblGrid>
      <w:tr w:rsidR="00061E2C" w14:paraId="29256680" w14:textId="77777777">
        <w:trPr>
          <w:trHeight w:val="600"/>
          <w:tblHead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4C531F2E" w14:textId="77777777" w:rsidR="00061E2C" w:rsidRDefault="00035326">
            <w:pPr>
              <w:widowControl/>
              <w:jc w:val="center"/>
              <w:rPr>
                <w:rFonts w:ascii="黑体" w:eastAsia="黑体" w:hAnsi="黑体" w:cs="宋体"/>
                <w:color w:val="000000"/>
                <w:kern w:val="0"/>
                <w:szCs w:val="21"/>
              </w:rPr>
            </w:pPr>
            <w:bookmarkStart w:id="5" w:name="RANGE!A1"/>
            <w:bookmarkEnd w:id="0"/>
            <w:bookmarkEnd w:id="1"/>
            <w:bookmarkEnd w:id="2"/>
            <w:r>
              <w:rPr>
                <w:rFonts w:ascii="黑体" w:eastAsia="黑体" w:hAnsi="黑体" w:cs="宋体" w:hint="eastAsia"/>
                <w:color w:val="000000"/>
                <w:kern w:val="0"/>
                <w:szCs w:val="21"/>
              </w:rPr>
              <w:t>序号</w:t>
            </w:r>
            <w:bookmarkEnd w:id="5"/>
          </w:p>
        </w:tc>
        <w:tc>
          <w:tcPr>
            <w:tcW w:w="3060" w:type="dxa"/>
            <w:tcBorders>
              <w:top w:val="single" w:sz="4" w:space="0" w:color="auto"/>
              <w:left w:val="nil"/>
              <w:bottom w:val="single" w:sz="4" w:space="0" w:color="auto"/>
              <w:right w:val="single" w:sz="4" w:space="0" w:color="auto"/>
            </w:tcBorders>
            <w:shd w:val="clear" w:color="auto" w:fill="auto"/>
            <w:vAlign w:val="center"/>
          </w:tcPr>
          <w:p w14:paraId="0A0CA206"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件</w:t>
            </w:r>
            <w:r>
              <w:rPr>
                <w:rFonts w:eastAsia="黑体"/>
                <w:color w:val="000000"/>
                <w:kern w:val="0"/>
                <w:szCs w:val="21"/>
              </w:rPr>
              <w:t xml:space="preserve"> </w:t>
            </w:r>
            <w:r>
              <w:rPr>
                <w:rFonts w:ascii="黑体" w:eastAsia="黑体" w:hAnsi="黑体" w:cs="宋体" w:hint="eastAsia"/>
                <w:color w:val="000000"/>
                <w:kern w:val="0"/>
                <w:szCs w:val="21"/>
              </w:rPr>
              <w:t>名</w:t>
            </w:r>
            <w:r>
              <w:rPr>
                <w:rFonts w:eastAsia="黑体"/>
                <w:color w:val="000000"/>
                <w:kern w:val="0"/>
                <w:szCs w:val="21"/>
              </w:rPr>
              <w:t xml:space="preserve"> </w:t>
            </w:r>
            <w:r>
              <w:rPr>
                <w:rFonts w:ascii="黑体" w:eastAsia="黑体" w:hAnsi="黑体" w:cs="宋体" w:hint="eastAsia"/>
                <w:color w:val="000000"/>
                <w:kern w:val="0"/>
                <w:szCs w:val="21"/>
              </w:rPr>
              <w:t>称</w:t>
            </w:r>
          </w:p>
        </w:tc>
        <w:tc>
          <w:tcPr>
            <w:tcW w:w="1988" w:type="dxa"/>
            <w:tcBorders>
              <w:top w:val="single" w:sz="4" w:space="0" w:color="auto"/>
              <w:left w:val="nil"/>
              <w:bottom w:val="single" w:sz="4" w:space="0" w:color="auto"/>
              <w:right w:val="single" w:sz="4" w:space="0" w:color="auto"/>
            </w:tcBorders>
            <w:shd w:val="clear" w:color="auto" w:fill="auto"/>
            <w:vAlign w:val="center"/>
          </w:tcPr>
          <w:p w14:paraId="4DEFE208"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号</w:t>
            </w:r>
          </w:p>
        </w:tc>
        <w:tc>
          <w:tcPr>
            <w:tcW w:w="1842" w:type="dxa"/>
            <w:tcBorders>
              <w:top w:val="single" w:sz="4" w:space="0" w:color="auto"/>
              <w:left w:val="nil"/>
              <w:bottom w:val="single" w:sz="4" w:space="0" w:color="auto"/>
              <w:right w:val="single" w:sz="4" w:space="0" w:color="auto"/>
            </w:tcBorders>
            <w:shd w:val="clear" w:color="auto" w:fill="auto"/>
            <w:vAlign w:val="center"/>
          </w:tcPr>
          <w:p w14:paraId="18711702"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制定时间</w:t>
            </w:r>
          </w:p>
        </w:tc>
        <w:tc>
          <w:tcPr>
            <w:tcW w:w="992" w:type="dxa"/>
            <w:tcBorders>
              <w:top w:val="single" w:sz="4" w:space="0" w:color="auto"/>
              <w:left w:val="nil"/>
              <w:bottom w:val="single" w:sz="4" w:space="0" w:color="auto"/>
              <w:right w:val="single" w:sz="4" w:space="0" w:color="auto"/>
            </w:tcBorders>
            <w:shd w:val="clear" w:color="auto" w:fill="auto"/>
            <w:vAlign w:val="center"/>
          </w:tcPr>
          <w:p w14:paraId="374D35E9"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清理结果</w:t>
            </w:r>
          </w:p>
        </w:tc>
        <w:tc>
          <w:tcPr>
            <w:tcW w:w="851" w:type="dxa"/>
            <w:tcBorders>
              <w:top w:val="single" w:sz="4" w:space="0" w:color="auto"/>
              <w:left w:val="nil"/>
              <w:bottom w:val="single" w:sz="4" w:space="0" w:color="auto"/>
              <w:right w:val="single" w:sz="4" w:space="0" w:color="auto"/>
            </w:tcBorders>
            <w:shd w:val="clear" w:color="auto" w:fill="auto"/>
          </w:tcPr>
          <w:p w14:paraId="0307C119"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备注</w:t>
            </w:r>
          </w:p>
        </w:tc>
      </w:tr>
      <w:tr w:rsidR="00061E2C" w14:paraId="5C7940E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C8B767D" w14:textId="77777777" w:rsidR="00061E2C" w:rsidRDefault="00035326">
            <w:pPr>
              <w:jc w:val="center"/>
              <w:rPr>
                <w:rFonts w:ascii="宋体" w:hAnsi="宋体" w:cs="宋体"/>
                <w:color w:val="000000"/>
                <w:sz w:val="22"/>
                <w:szCs w:val="22"/>
              </w:rPr>
            </w:pPr>
            <w:r>
              <w:rPr>
                <w:rFonts w:hint="eastAsia"/>
                <w:color w:val="000000"/>
                <w:sz w:val="22"/>
                <w:szCs w:val="22"/>
              </w:rPr>
              <w:t>1</w:t>
            </w:r>
          </w:p>
        </w:tc>
        <w:tc>
          <w:tcPr>
            <w:tcW w:w="3060" w:type="dxa"/>
            <w:tcBorders>
              <w:top w:val="nil"/>
              <w:left w:val="nil"/>
              <w:bottom w:val="single" w:sz="4" w:space="0" w:color="auto"/>
              <w:right w:val="single" w:sz="4" w:space="0" w:color="auto"/>
            </w:tcBorders>
            <w:shd w:val="clear" w:color="auto" w:fill="auto"/>
            <w:vAlign w:val="center"/>
          </w:tcPr>
          <w:p w14:paraId="6285F08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市政府办公室关于印发太仓市价格调节基金使用管理办法的通知</w:t>
            </w:r>
          </w:p>
        </w:tc>
        <w:tc>
          <w:tcPr>
            <w:tcW w:w="1988" w:type="dxa"/>
            <w:tcBorders>
              <w:top w:val="nil"/>
              <w:left w:val="nil"/>
              <w:bottom w:val="single" w:sz="4" w:space="0" w:color="auto"/>
              <w:right w:val="single" w:sz="4" w:space="0" w:color="auto"/>
            </w:tcBorders>
            <w:shd w:val="clear" w:color="auto" w:fill="auto"/>
            <w:vAlign w:val="center"/>
          </w:tcPr>
          <w:p w14:paraId="00A6568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2013</w:t>
            </w:r>
            <w:r>
              <w:rPr>
                <w:rFonts w:ascii="宋体" w:hAnsi="宋体" w:cs="宋体" w:hint="eastAsia"/>
                <w:color w:val="000000"/>
                <w:kern w:val="0"/>
                <w:sz w:val="18"/>
                <w:szCs w:val="18"/>
              </w:rPr>
              <w:t>〕</w:t>
            </w:r>
            <w:r>
              <w:rPr>
                <w:color w:val="000000"/>
                <w:kern w:val="0"/>
                <w:sz w:val="18"/>
                <w:szCs w:val="18"/>
              </w:rPr>
              <w:t>135</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0BAC5182" w14:textId="77777777" w:rsidR="00061E2C" w:rsidRDefault="00035326">
            <w:pPr>
              <w:widowControl/>
              <w:jc w:val="left"/>
              <w:rPr>
                <w:color w:val="000000"/>
                <w:kern w:val="0"/>
                <w:sz w:val="18"/>
                <w:szCs w:val="18"/>
              </w:rPr>
            </w:pPr>
            <w:r>
              <w:rPr>
                <w:color w:val="000000"/>
                <w:kern w:val="0"/>
                <w:sz w:val="18"/>
                <w:szCs w:val="18"/>
              </w:rPr>
              <w:t>2013</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13</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BAA6D3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4A948A88" w14:textId="77777777" w:rsidR="00061E2C" w:rsidRDefault="00035326">
            <w:pPr>
              <w:widowControl/>
              <w:rPr>
                <w:color w:val="000000"/>
                <w:kern w:val="0"/>
                <w:sz w:val="18"/>
                <w:szCs w:val="18"/>
              </w:rPr>
            </w:pPr>
            <w:r>
              <w:rPr>
                <w:color w:val="000000"/>
                <w:kern w:val="0"/>
                <w:sz w:val="18"/>
                <w:szCs w:val="18"/>
              </w:rPr>
              <w:t xml:space="preserve">　</w:t>
            </w:r>
          </w:p>
        </w:tc>
      </w:tr>
      <w:tr w:rsidR="00061E2C" w14:paraId="082FCC8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FD58713" w14:textId="77777777" w:rsidR="00061E2C" w:rsidRDefault="00035326">
            <w:pPr>
              <w:jc w:val="center"/>
              <w:rPr>
                <w:rFonts w:ascii="宋体" w:hAnsi="宋体" w:cs="宋体"/>
                <w:color w:val="000000"/>
                <w:sz w:val="22"/>
                <w:szCs w:val="22"/>
              </w:rPr>
            </w:pPr>
            <w:r>
              <w:rPr>
                <w:rFonts w:hint="eastAsia"/>
                <w:color w:val="000000"/>
                <w:sz w:val="22"/>
                <w:szCs w:val="22"/>
              </w:rPr>
              <w:t>2</w:t>
            </w:r>
          </w:p>
        </w:tc>
        <w:tc>
          <w:tcPr>
            <w:tcW w:w="3060" w:type="dxa"/>
            <w:tcBorders>
              <w:top w:val="nil"/>
              <w:left w:val="nil"/>
              <w:bottom w:val="single" w:sz="4" w:space="0" w:color="auto"/>
              <w:right w:val="single" w:sz="4" w:space="0" w:color="auto"/>
            </w:tcBorders>
            <w:shd w:val="clear" w:color="auto" w:fill="auto"/>
            <w:vAlign w:val="center"/>
          </w:tcPr>
          <w:p w14:paraId="0ED8A7E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w:t>
            </w:r>
            <w:proofErr w:type="gramStart"/>
            <w:r>
              <w:rPr>
                <w:rFonts w:ascii="宋体" w:hAnsi="宋体" w:cs="宋体" w:hint="eastAsia"/>
                <w:color w:val="000000"/>
                <w:kern w:val="0"/>
                <w:sz w:val="18"/>
                <w:szCs w:val="18"/>
              </w:rPr>
              <w:t>市临时</w:t>
            </w:r>
            <w:proofErr w:type="gramEnd"/>
            <w:r>
              <w:rPr>
                <w:rFonts w:ascii="宋体" w:hAnsi="宋体" w:cs="宋体" w:hint="eastAsia"/>
                <w:color w:val="000000"/>
                <w:kern w:val="0"/>
                <w:sz w:val="18"/>
                <w:szCs w:val="18"/>
              </w:rPr>
              <w:t>救助实施细则的通知</w:t>
            </w:r>
          </w:p>
        </w:tc>
        <w:tc>
          <w:tcPr>
            <w:tcW w:w="1988" w:type="dxa"/>
            <w:tcBorders>
              <w:top w:val="nil"/>
              <w:left w:val="nil"/>
              <w:bottom w:val="single" w:sz="4" w:space="0" w:color="auto"/>
              <w:right w:val="single" w:sz="4" w:space="0" w:color="auto"/>
            </w:tcBorders>
            <w:shd w:val="clear" w:color="auto" w:fill="auto"/>
            <w:vAlign w:val="center"/>
          </w:tcPr>
          <w:p w14:paraId="3500627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102</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5C067CBE"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22</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6F1394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7E7985FF" w14:textId="77777777" w:rsidR="00061E2C" w:rsidRDefault="00035326">
            <w:pPr>
              <w:widowControl/>
              <w:rPr>
                <w:color w:val="000000"/>
                <w:kern w:val="0"/>
                <w:sz w:val="18"/>
                <w:szCs w:val="18"/>
              </w:rPr>
            </w:pPr>
            <w:r>
              <w:rPr>
                <w:color w:val="000000"/>
                <w:kern w:val="0"/>
                <w:sz w:val="18"/>
                <w:szCs w:val="18"/>
              </w:rPr>
              <w:t xml:space="preserve">　</w:t>
            </w:r>
          </w:p>
        </w:tc>
      </w:tr>
      <w:tr w:rsidR="00061E2C" w14:paraId="51B2775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17F6826" w14:textId="77777777" w:rsidR="00061E2C" w:rsidRDefault="00035326">
            <w:pPr>
              <w:jc w:val="center"/>
              <w:rPr>
                <w:rFonts w:ascii="宋体" w:hAnsi="宋体" w:cs="宋体"/>
                <w:color w:val="000000"/>
                <w:sz w:val="22"/>
                <w:szCs w:val="22"/>
              </w:rPr>
            </w:pPr>
            <w:r>
              <w:rPr>
                <w:rFonts w:hint="eastAsia"/>
                <w:color w:val="000000"/>
                <w:sz w:val="22"/>
                <w:szCs w:val="22"/>
              </w:rPr>
              <w:t>3</w:t>
            </w:r>
          </w:p>
        </w:tc>
        <w:tc>
          <w:tcPr>
            <w:tcW w:w="3060" w:type="dxa"/>
            <w:tcBorders>
              <w:top w:val="nil"/>
              <w:left w:val="nil"/>
              <w:bottom w:val="single" w:sz="4" w:space="0" w:color="auto"/>
              <w:right w:val="single" w:sz="4" w:space="0" w:color="auto"/>
            </w:tcBorders>
            <w:shd w:val="clear" w:color="auto" w:fill="auto"/>
            <w:vAlign w:val="center"/>
          </w:tcPr>
          <w:p w14:paraId="21BD380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市政府关于印发太仓市住房保障购房补贴发放规定的通知</w:t>
            </w:r>
          </w:p>
        </w:tc>
        <w:tc>
          <w:tcPr>
            <w:tcW w:w="1988" w:type="dxa"/>
            <w:tcBorders>
              <w:top w:val="nil"/>
              <w:left w:val="nil"/>
              <w:bottom w:val="single" w:sz="4" w:space="0" w:color="auto"/>
              <w:right w:val="single" w:sz="4" w:space="0" w:color="auto"/>
            </w:tcBorders>
            <w:shd w:val="clear" w:color="auto" w:fill="auto"/>
            <w:vAlign w:val="center"/>
          </w:tcPr>
          <w:p w14:paraId="0C83C02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54</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2FEE6C24"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6</w:t>
            </w:r>
            <w:r>
              <w:rPr>
                <w:color w:val="000000"/>
                <w:kern w:val="0"/>
                <w:sz w:val="18"/>
                <w:szCs w:val="18"/>
              </w:rPr>
              <w:t>月</w:t>
            </w:r>
            <w:r>
              <w:rPr>
                <w:color w:val="000000"/>
                <w:kern w:val="0"/>
                <w:sz w:val="18"/>
                <w:szCs w:val="18"/>
              </w:rPr>
              <w:t>19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BEBBEA2"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0E8DEFAD" w14:textId="77777777" w:rsidR="00061E2C" w:rsidRDefault="00035326">
            <w:pPr>
              <w:widowControl/>
              <w:rPr>
                <w:color w:val="000000"/>
                <w:kern w:val="0"/>
                <w:sz w:val="18"/>
                <w:szCs w:val="18"/>
              </w:rPr>
            </w:pPr>
            <w:r>
              <w:rPr>
                <w:color w:val="000000"/>
                <w:kern w:val="0"/>
                <w:sz w:val="18"/>
                <w:szCs w:val="18"/>
              </w:rPr>
              <w:t xml:space="preserve">　</w:t>
            </w:r>
          </w:p>
        </w:tc>
      </w:tr>
      <w:tr w:rsidR="00061E2C" w14:paraId="7C8D9F9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7E552D5" w14:textId="77777777" w:rsidR="00061E2C" w:rsidRDefault="00035326">
            <w:pPr>
              <w:jc w:val="center"/>
              <w:rPr>
                <w:rFonts w:ascii="宋体" w:hAnsi="宋体" w:cs="宋体"/>
                <w:color w:val="000000"/>
                <w:sz w:val="22"/>
                <w:szCs w:val="22"/>
              </w:rPr>
            </w:pPr>
            <w:r>
              <w:rPr>
                <w:rFonts w:hint="eastAsia"/>
                <w:color w:val="000000"/>
                <w:sz w:val="22"/>
                <w:szCs w:val="22"/>
              </w:rPr>
              <w:t>4</w:t>
            </w:r>
          </w:p>
        </w:tc>
        <w:tc>
          <w:tcPr>
            <w:tcW w:w="3060" w:type="dxa"/>
            <w:tcBorders>
              <w:top w:val="nil"/>
              <w:left w:val="nil"/>
              <w:bottom w:val="single" w:sz="4" w:space="0" w:color="auto"/>
              <w:right w:val="single" w:sz="4" w:space="0" w:color="auto"/>
            </w:tcBorders>
            <w:shd w:val="clear" w:color="auto" w:fill="auto"/>
            <w:vAlign w:val="center"/>
          </w:tcPr>
          <w:p w14:paraId="03A512E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市政府关于印发太仓市城区经济适用住房上市交易实施细则的通知</w:t>
            </w:r>
          </w:p>
        </w:tc>
        <w:tc>
          <w:tcPr>
            <w:tcW w:w="1988" w:type="dxa"/>
            <w:tcBorders>
              <w:top w:val="nil"/>
              <w:left w:val="nil"/>
              <w:bottom w:val="single" w:sz="4" w:space="0" w:color="auto"/>
              <w:right w:val="single" w:sz="4" w:space="0" w:color="auto"/>
            </w:tcBorders>
            <w:shd w:val="clear" w:color="auto" w:fill="auto"/>
            <w:vAlign w:val="center"/>
          </w:tcPr>
          <w:p w14:paraId="3387821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84</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2FE6C0CE"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28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124F85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76C6E444" w14:textId="77777777" w:rsidR="00061E2C" w:rsidRDefault="00035326">
            <w:pPr>
              <w:widowControl/>
              <w:rPr>
                <w:color w:val="000000"/>
                <w:kern w:val="0"/>
                <w:sz w:val="18"/>
                <w:szCs w:val="18"/>
              </w:rPr>
            </w:pPr>
            <w:r>
              <w:rPr>
                <w:color w:val="000000"/>
                <w:kern w:val="0"/>
                <w:sz w:val="18"/>
                <w:szCs w:val="18"/>
              </w:rPr>
              <w:t xml:space="preserve">　</w:t>
            </w:r>
          </w:p>
        </w:tc>
      </w:tr>
      <w:tr w:rsidR="00061E2C" w14:paraId="410DDE4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D354B6E" w14:textId="77777777" w:rsidR="00061E2C" w:rsidRDefault="00035326">
            <w:pPr>
              <w:jc w:val="center"/>
              <w:rPr>
                <w:rFonts w:ascii="宋体" w:hAnsi="宋体" w:cs="宋体"/>
                <w:color w:val="000000"/>
                <w:sz w:val="22"/>
                <w:szCs w:val="22"/>
              </w:rPr>
            </w:pPr>
            <w:r>
              <w:rPr>
                <w:rFonts w:hint="eastAsia"/>
                <w:color w:val="000000"/>
                <w:sz w:val="22"/>
                <w:szCs w:val="22"/>
              </w:rPr>
              <w:t>5</w:t>
            </w:r>
          </w:p>
        </w:tc>
        <w:tc>
          <w:tcPr>
            <w:tcW w:w="3060" w:type="dxa"/>
            <w:tcBorders>
              <w:top w:val="nil"/>
              <w:left w:val="nil"/>
              <w:bottom w:val="single" w:sz="4" w:space="0" w:color="auto"/>
              <w:right w:val="single" w:sz="4" w:space="0" w:color="auto"/>
            </w:tcBorders>
            <w:shd w:val="clear" w:color="auto" w:fill="auto"/>
            <w:vAlign w:val="center"/>
          </w:tcPr>
          <w:p w14:paraId="3ECA9DF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市政府关于印发加强太仓市社会组织规范化建设意见的通知</w:t>
            </w:r>
          </w:p>
        </w:tc>
        <w:tc>
          <w:tcPr>
            <w:tcW w:w="1988" w:type="dxa"/>
            <w:tcBorders>
              <w:top w:val="nil"/>
              <w:left w:val="nil"/>
              <w:bottom w:val="single" w:sz="4" w:space="0" w:color="auto"/>
              <w:right w:val="single" w:sz="4" w:space="0" w:color="auto"/>
            </w:tcBorders>
            <w:shd w:val="clear" w:color="auto" w:fill="auto"/>
            <w:vAlign w:val="center"/>
          </w:tcPr>
          <w:p w14:paraId="3A36B353"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90</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0286D8BF" w14:textId="77777777" w:rsidR="00061E2C" w:rsidRDefault="00035326">
            <w:pPr>
              <w:widowControl/>
              <w:jc w:val="left"/>
              <w:rPr>
                <w:color w:val="000000"/>
                <w:kern w:val="0"/>
                <w:sz w:val="18"/>
                <w:szCs w:val="18"/>
              </w:rPr>
            </w:pPr>
            <w:r>
              <w:rPr>
                <w:color w:val="000000"/>
                <w:kern w:val="0"/>
                <w:sz w:val="18"/>
                <w:szCs w:val="18"/>
              </w:rPr>
              <w:t>2017</w:t>
            </w:r>
            <w:r>
              <w:rPr>
                <w:rFonts w:hint="eastAsia"/>
                <w:color w:val="000000"/>
                <w:kern w:val="0"/>
                <w:sz w:val="18"/>
                <w:szCs w:val="18"/>
              </w:rPr>
              <w:t>年</w:t>
            </w:r>
            <w:r>
              <w:rPr>
                <w:color w:val="000000"/>
                <w:kern w:val="0"/>
                <w:sz w:val="18"/>
                <w:szCs w:val="18"/>
              </w:rPr>
              <w:t>12</w:t>
            </w:r>
            <w:r>
              <w:rPr>
                <w:rFonts w:hint="eastAsia"/>
                <w:color w:val="000000"/>
                <w:kern w:val="0"/>
                <w:sz w:val="18"/>
                <w:szCs w:val="18"/>
              </w:rPr>
              <w:t>月</w:t>
            </w:r>
            <w:r>
              <w:rPr>
                <w:color w:val="000000"/>
                <w:kern w:val="0"/>
                <w:sz w:val="18"/>
                <w:szCs w:val="18"/>
              </w:rPr>
              <w:t>8</w:t>
            </w:r>
            <w:r>
              <w:rPr>
                <w:rFonts w:hint="eastAsia"/>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31DBC6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3A4A7AE3" w14:textId="77777777" w:rsidR="00061E2C" w:rsidRDefault="00061E2C">
            <w:pPr>
              <w:widowControl/>
              <w:rPr>
                <w:color w:val="000000"/>
                <w:kern w:val="0"/>
                <w:sz w:val="18"/>
                <w:szCs w:val="18"/>
              </w:rPr>
            </w:pPr>
          </w:p>
        </w:tc>
      </w:tr>
      <w:tr w:rsidR="00061E2C" w14:paraId="43A3A3B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7C73D3C" w14:textId="77777777" w:rsidR="00061E2C" w:rsidRDefault="00035326">
            <w:pPr>
              <w:jc w:val="center"/>
              <w:rPr>
                <w:rFonts w:ascii="宋体" w:hAnsi="宋体" w:cs="宋体"/>
                <w:color w:val="000000"/>
                <w:sz w:val="22"/>
                <w:szCs w:val="22"/>
              </w:rPr>
            </w:pPr>
            <w:r>
              <w:rPr>
                <w:rFonts w:hint="eastAsia"/>
                <w:color w:val="000000"/>
                <w:sz w:val="22"/>
                <w:szCs w:val="22"/>
              </w:rPr>
              <w:t>6</w:t>
            </w:r>
          </w:p>
        </w:tc>
        <w:tc>
          <w:tcPr>
            <w:tcW w:w="3060" w:type="dxa"/>
            <w:tcBorders>
              <w:top w:val="nil"/>
              <w:left w:val="nil"/>
              <w:bottom w:val="single" w:sz="4" w:space="0" w:color="auto"/>
              <w:right w:val="single" w:sz="4" w:space="0" w:color="auto"/>
            </w:tcBorders>
            <w:shd w:val="clear" w:color="auto" w:fill="auto"/>
            <w:vAlign w:val="center"/>
          </w:tcPr>
          <w:p w14:paraId="5B5C55C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太仓市人民政府关于禁止燃放烟花爆竹的通告</w:t>
            </w:r>
          </w:p>
        </w:tc>
        <w:tc>
          <w:tcPr>
            <w:tcW w:w="1988" w:type="dxa"/>
            <w:tcBorders>
              <w:top w:val="nil"/>
              <w:left w:val="nil"/>
              <w:bottom w:val="single" w:sz="4" w:space="0" w:color="auto"/>
              <w:right w:val="single" w:sz="4" w:space="0" w:color="auto"/>
            </w:tcBorders>
            <w:shd w:val="clear" w:color="auto" w:fill="auto"/>
            <w:vAlign w:val="center"/>
          </w:tcPr>
          <w:p w14:paraId="236A641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92</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382F6E5A"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12</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027298E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1C1D453C" w14:textId="77777777" w:rsidR="00061E2C" w:rsidRDefault="00035326">
            <w:pPr>
              <w:widowControl/>
              <w:rPr>
                <w:color w:val="000000"/>
                <w:kern w:val="0"/>
                <w:sz w:val="18"/>
                <w:szCs w:val="18"/>
              </w:rPr>
            </w:pPr>
            <w:r>
              <w:rPr>
                <w:color w:val="000000"/>
                <w:kern w:val="0"/>
                <w:sz w:val="18"/>
                <w:szCs w:val="18"/>
              </w:rPr>
              <w:t xml:space="preserve">　</w:t>
            </w:r>
          </w:p>
        </w:tc>
      </w:tr>
      <w:tr w:rsidR="00061E2C" w14:paraId="2BAA86B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A89B5F2" w14:textId="77777777" w:rsidR="00061E2C" w:rsidRDefault="00035326">
            <w:pPr>
              <w:jc w:val="center"/>
              <w:rPr>
                <w:rFonts w:ascii="宋体" w:hAnsi="宋体" w:cs="宋体"/>
                <w:color w:val="000000"/>
                <w:sz w:val="22"/>
                <w:szCs w:val="22"/>
              </w:rPr>
            </w:pPr>
            <w:r>
              <w:rPr>
                <w:rFonts w:hint="eastAsia"/>
                <w:color w:val="000000"/>
                <w:sz w:val="22"/>
                <w:szCs w:val="22"/>
              </w:rPr>
              <w:t>7</w:t>
            </w:r>
          </w:p>
        </w:tc>
        <w:tc>
          <w:tcPr>
            <w:tcW w:w="3060" w:type="dxa"/>
            <w:tcBorders>
              <w:top w:val="nil"/>
              <w:left w:val="nil"/>
              <w:bottom w:val="single" w:sz="4" w:space="0" w:color="auto"/>
              <w:right w:val="single" w:sz="4" w:space="0" w:color="auto"/>
            </w:tcBorders>
            <w:shd w:val="clear" w:color="auto" w:fill="auto"/>
            <w:vAlign w:val="center"/>
          </w:tcPr>
          <w:p w14:paraId="05DE437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太仓市人民政府关于扩大养犬重点管理区域的通告</w:t>
            </w:r>
          </w:p>
        </w:tc>
        <w:tc>
          <w:tcPr>
            <w:tcW w:w="1988" w:type="dxa"/>
            <w:tcBorders>
              <w:top w:val="nil"/>
              <w:left w:val="nil"/>
              <w:bottom w:val="single" w:sz="4" w:space="0" w:color="auto"/>
              <w:right w:val="single" w:sz="4" w:space="0" w:color="auto"/>
            </w:tcBorders>
            <w:shd w:val="clear" w:color="auto" w:fill="auto"/>
            <w:vAlign w:val="center"/>
          </w:tcPr>
          <w:p w14:paraId="0A8E880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68</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6DF1E81B"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29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84333B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17CFFDBD" w14:textId="77777777" w:rsidR="00061E2C" w:rsidRDefault="00035326">
            <w:pPr>
              <w:widowControl/>
              <w:rPr>
                <w:color w:val="000000"/>
                <w:kern w:val="0"/>
                <w:sz w:val="18"/>
                <w:szCs w:val="18"/>
              </w:rPr>
            </w:pPr>
            <w:r>
              <w:rPr>
                <w:color w:val="000000"/>
                <w:kern w:val="0"/>
                <w:sz w:val="18"/>
                <w:szCs w:val="18"/>
              </w:rPr>
              <w:t xml:space="preserve">　</w:t>
            </w:r>
          </w:p>
        </w:tc>
      </w:tr>
      <w:tr w:rsidR="00061E2C" w14:paraId="557B3B6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4E9D5C2" w14:textId="77777777" w:rsidR="00061E2C" w:rsidRDefault="00035326">
            <w:pPr>
              <w:jc w:val="center"/>
              <w:rPr>
                <w:rFonts w:ascii="宋体" w:hAnsi="宋体" w:cs="宋体"/>
                <w:color w:val="000000"/>
                <w:sz w:val="22"/>
                <w:szCs w:val="22"/>
              </w:rPr>
            </w:pPr>
            <w:r>
              <w:rPr>
                <w:rFonts w:hint="eastAsia"/>
                <w:color w:val="000000"/>
                <w:sz w:val="22"/>
                <w:szCs w:val="22"/>
              </w:rPr>
              <w:t>8</w:t>
            </w:r>
          </w:p>
        </w:tc>
        <w:tc>
          <w:tcPr>
            <w:tcW w:w="3060" w:type="dxa"/>
            <w:tcBorders>
              <w:top w:val="nil"/>
              <w:left w:val="nil"/>
              <w:bottom w:val="single" w:sz="4" w:space="0" w:color="auto"/>
              <w:right w:val="single" w:sz="4" w:space="0" w:color="auto"/>
            </w:tcBorders>
            <w:shd w:val="clear" w:color="auto" w:fill="auto"/>
            <w:vAlign w:val="center"/>
          </w:tcPr>
          <w:p w14:paraId="4518B2E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太仓市人民政府关于扩大禁止燃放烟花爆竹区域的通告</w:t>
            </w:r>
          </w:p>
        </w:tc>
        <w:tc>
          <w:tcPr>
            <w:tcW w:w="1988" w:type="dxa"/>
            <w:tcBorders>
              <w:top w:val="nil"/>
              <w:left w:val="nil"/>
              <w:bottom w:val="single" w:sz="4" w:space="0" w:color="auto"/>
              <w:right w:val="single" w:sz="4" w:space="0" w:color="auto"/>
            </w:tcBorders>
            <w:shd w:val="clear" w:color="auto" w:fill="auto"/>
            <w:vAlign w:val="center"/>
          </w:tcPr>
          <w:p w14:paraId="69F7A057"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69</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5B608B10"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29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094EDB0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095578AD" w14:textId="77777777" w:rsidR="00061E2C" w:rsidRDefault="00035326">
            <w:pPr>
              <w:widowControl/>
              <w:rPr>
                <w:color w:val="000000"/>
                <w:kern w:val="0"/>
                <w:sz w:val="18"/>
                <w:szCs w:val="18"/>
              </w:rPr>
            </w:pPr>
            <w:r>
              <w:rPr>
                <w:color w:val="000000"/>
                <w:kern w:val="0"/>
                <w:sz w:val="18"/>
                <w:szCs w:val="18"/>
              </w:rPr>
              <w:t xml:space="preserve">　</w:t>
            </w:r>
          </w:p>
        </w:tc>
      </w:tr>
      <w:tr w:rsidR="00061E2C" w14:paraId="1B9E178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C26E771" w14:textId="77777777" w:rsidR="00061E2C" w:rsidRDefault="00035326">
            <w:pPr>
              <w:jc w:val="center"/>
              <w:rPr>
                <w:rFonts w:ascii="宋体" w:hAnsi="宋体" w:cs="宋体"/>
                <w:color w:val="000000"/>
                <w:sz w:val="22"/>
                <w:szCs w:val="22"/>
              </w:rPr>
            </w:pPr>
            <w:r>
              <w:rPr>
                <w:rFonts w:hint="eastAsia"/>
                <w:color w:val="000000"/>
                <w:sz w:val="22"/>
                <w:szCs w:val="22"/>
              </w:rPr>
              <w:t>9</w:t>
            </w:r>
          </w:p>
        </w:tc>
        <w:tc>
          <w:tcPr>
            <w:tcW w:w="3060" w:type="dxa"/>
            <w:tcBorders>
              <w:top w:val="nil"/>
              <w:left w:val="nil"/>
              <w:bottom w:val="single" w:sz="4" w:space="0" w:color="auto"/>
              <w:right w:val="single" w:sz="4" w:space="0" w:color="auto"/>
            </w:tcBorders>
            <w:shd w:val="clear" w:color="auto" w:fill="auto"/>
            <w:vAlign w:val="center"/>
          </w:tcPr>
          <w:p w14:paraId="7D6687A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市政府办公室印发关于进一步完善我市居家养老服务工作的实施办法的通知</w:t>
            </w:r>
          </w:p>
        </w:tc>
        <w:tc>
          <w:tcPr>
            <w:tcW w:w="1988" w:type="dxa"/>
            <w:tcBorders>
              <w:top w:val="nil"/>
              <w:left w:val="nil"/>
              <w:bottom w:val="single" w:sz="4" w:space="0" w:color="auto"/>
              <w:right w:val="single" w:sz="4" w:space="0" w:color="auto"/>
            </w:tcBorders>
            <w:shd w:val="clear" w:color="auto" w:fill="auto"/>
            <w:vAlign w:val="center"/>
          </w:tcPr>
          <w:p w14:paraId="23D9D34F"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50</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16786074"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4</w:t>
            </w:r>
            <w:r>
              <w:rPr>
                <w:color w:val="000000"/>
                <w:kern w:val="0"/>
                <w:sz w:val="18"/>
                <w:szCs w:val="18"/>
              </w:rPr>
              <w:t>月</w:t>
            </w:r>
            <w:r>
              <w:rPr>
                <w:color w:val="000000"/>
                <w:kern w:val="0"/>
                <w:sz w:val="18"/>
                <w:szCs w:val="18"/>
              </w:rPr>
              <w:t>25</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DD9C5C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01C2E233" w14:textId="77777777" w:rsidR="00061E2C" w:rsidRDefault="00035326">
            <w:pPr>
              <w:widowControl/>
              <w:rPr>
                <w:color w:val="000000"/>
                <w:kern w:val="0"/>
                <w:sz w:val="18"/>
                <w:szCs w:val="18"/>
              </w:rPr>
            </w:pPr>
            <w:r>
              <w:rPr>
                <w:color w:val="000000"/>
                <w:kern w:val="0"/>
                <w:sz w:val="18"/>
                <w:szCs w:val="18"/>
              </w:rPr>
              <w:t xml:space="preserve">　</w:t>
            </w:r>
          </w:p>
        </w:tc>
      </w:tr>
      <w:tr w:rsidR="00061E2C" w14:paraId="7D8D2DE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251855B" w14:textId="77777777" w:rsidR="00061E2C" w:rsidRDefault="00035326">
            <w:pPr>
              <w:jc w:val="center"/>
              <w:rPr>
                <w:rFonts w:ascii="宋体" w:hAnsi="宋体" w:cs="宋体"/>
                <w:color w:val="000000"/>
                <w:sz w:val="22"/>
                <w:szCs w:val="22"/>
              </w:rPr>
            </w:pPr>
            <w:r>
              <w:rPr>
                <w:rFonts w:hint="eastAsia"/>
                <w:color w:val="000000"/>
                <w:sz w:val="22"/>
                <w:szCs w:val="22"/>
              </w:rPr>
              <w:t>10</w:t>
            </w:r>
          </w:p>
        </w:tc>
        <w:tc>
          <w:tcPr>
            <w:tcW w:w="3060" w:type="dxa"/>
            <w:tcBorders>
              <w:top w:val="nil"/>
              <w:left w:val="nil"/>
              <w:bottom w:val="single" w:sz="4" w:space="0" w:color="auto"/>
              <w:right w:val="single" w:sz="4" w:space="0" w:color="auto"/>
            </w:tcBorders>
            <w:shd w:val="clear" w:color="auto" w:fill="auto"/>
            <w:vAlign w:val="center"/>
          </w:tcPr>
          <w:p w14:paraId="180F94C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市政府关于印发太仓市重大行政决策程序规定实施细则的通知</w:t>
            </w:r>
          </w:p>
        </w:tc>
        <w:tc>
          <w:tcPr>
            <w:tcW w:w="1988" w:type="dxa"/>
            <w:tcBorders>
              <w:top w:val="nil"/>
              <w:left w:val="nil"/>
              <w:bottom w:val="single" w:sz="4" w:space="0" w:color="auto"/>
              <w:right w:val="single" w:sz="4" w:space="0" w:color="auto"/>
            </w:tcBorders>
            <w:shd w:val="clear" w:color="auto" w:fill="auto"/>
            <w:vAlign w:val="center"/>
          </w:tcPr>
          <w:p w14:paraId="103583C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29</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4AEC4A19"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16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B9159A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263FE6F6" w14:textId="77777777" w:rsidR="00061E2C" w:rsidRDefault="00035326">
            <w:pPr>
              <w:widowControl/>
              <w:rPr>
                <w:color w:val="000000"/>
                <w:kern w:val="0"/>
                <w:sz w:val="18"/>
                <w:szCs w:val="18"/>
              </w:rPr>
            </w:pPr>
            <w:r>
              <w:rPr>
                <w:color w:val="000000"/>
                <w:kern w:val="0"/>
                <w:sz w:val="18"/>
                <w:szCs w:val="18"/>
              </w:rPr>
              <w:t xml:space="preserve">　</w:t>
            </w:r>
          </w:p>
        </w:tc>
      </w:tr>
      <w:tr w:rsidR="00061E2C" w14:paraId="319E9F4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6F7E08C" w14:textId="77777777" w:rsidR="00061E2C" w:rsidRDefault="00035326">
            <w:pPr>
              <w:jc w:val="center"/>
              <w:rPr>
                <w:rFonts w:ascii="宋体" w:hAnsi="宋体" w:cs="宋体"/>
                <w:color w:val="000000"/>
                <w:sz w:val="22"/>
                <w:szCs w:val="22"/>
              </w:rPr>
            </w:pPr>
            <w:r>
              <w:rPr>
                <w:rFonts w:hint="eastAsia"/>
                <w:color w:val="000000"/>
                <w:sz w:val="22"/>
                <w:szCs w:val="22"/>
              </w:rPr>
              <w:t>11</w:t>
            </w:r>
          </w:p>
        </w:tc>
        <w:tc>
          <w:tcPr>
            <w:tcW w:w="3060" w:type="dxa"/>
            <w:tcBorders>
              <w:top w:val="nil"/>
              <w:left w:val="nil"/>
              <w:bottom w:val="single" w:sz="4" w:space="0" w:color="auto"/>
              <w:right w:val="single" w:sz="4" w:space="0" w:color="auto"/>
            </w:tcBorders>
            <w:shd w:val="clear" w:color="auto" w:fill="auto"/>
            <w:vAlign w:val="center"/>
          </w:tcPr>
          <w:p w14:paraId="778A7FF4"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市政府印发关于进一步培育新型农业经营主体发展壮大乡村产业的实施意见的通知</w:t>
            </w:r>
          </w:p>
        </w:tc>
        <w:tc>
          <w:tcPr>
            <w:tcW w:w="1988" w:type="dxa"/>
            <w:tcBorders>
              <w:top w:val="nil"/>
              <w:left w:val="nil"/>
              <w:bottom w:val="single" w:sz="4" w:space="0" w:color="auto"/>
              <w:right w:val="single" w:sz="4" w:space="0" w:color="auto"/>
            </w:tcBorders>
            <w:shd w:val="clear" w:color="auto" w:fill="auto"/>
            <w:vAlign w:val="center"/>
          </w:tcPr>
          <w:p w14:paraId="59F823C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51</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1DBD1180"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17BAD3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4B7CFF56" w14:textId="77777777" w:rsidR="00061E2C" w:rsidRDefault="00035326">
            <w:pPr>
              <w:widowControl/>
              <w:rPr>
                <w:color w:val="000000"/>
                <w:kern w:val="0"/>
                <w:sz w:val="18"/>
                <w:szCs w:val="18"/>
              </w:rPr>
            </w:pPr>
            <w:r>
              <w:rPr>
                <w:color w:val="000000"/>
                <w:kern w:val="0"/>
                <w:sz w:val="18"/>
                <w:szCs w:val="18"/>
              </w:rPr>
              <w:t xml:space="preserve">　</w:t>
            </w:r>
          </w:p>
        </w:tc>
      </w:tr>
      <w:tr w:rsidR="00061E2C" w14:paraId="0006D07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5DDE478" w14:textId="77777777" w:rsidR="00061E2C" w:rsidRDefault="00035326">
            <w:pPr>
              <w:jc w:val="center"/>
              <w:rPr>
                <w:rFonts w:ascii="宋体" w:hAnsi="宋体" w:cs="宋体"/>
                <w:color w:val="000000"/>
                <w:sz w:val="22"/>
                <w:szCs w:val="22"/>
              </w:rPr>
            </w:pPr>
            <w:r>
              <w:rPr>
                <w:rFonts w:hint="eastAsia"/>
                <w:color w:val="000000"/>
                <w:sz w:val="22"/>
                <w:szCs w:val="22"/>
              </w:rPr>
              <w:t>12</w:t>
            </w:r>
          </w:p>
        </w:tc>
        <w:tc>
          <w:tcPr>
            <w:tcW w:w="3060" w:type="dxa"/>
            <w:tcBorders>
              <w:top w:val="nil"/>
              <w:left w:val="nil"/>
              <w:bottom w:val="single" w:sz="4" w:space="0" w:color="auto"/>
              <w:right w:val="single" w:sz="4" w:space="0" w:color="auto"/>
            </w:tcBorders>
            <w:shd w:val="clear" w:color="auto" w:fill="auto"/>
            <w:vAlign w:val="center"/>
          </w:tcPr>
          <w:p w14:paraId="27CB7B8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市政府办公室印发关于改革完善全科医生培养与使用激励机制的实施意见的通知</w:t>
            </w:r>
          </w:p>
        </w:tc>
        <w:tc>
          <w:tcPr>
            <w:tcW w:w="1988" w:type="dxa"/>
            <w:tcBorders>
              <w:top w:val="nil"/>
              <w:left w:val="nil"/>
              <w:bottom w:val="single" w:sz="4" w:space="0" w:color="auto"/>
              <w:right w:val="single" w:sz="4" w:space="0" w:color="auto"/>
            </w:tcBorders>
            <w:shd w:val="clear" w:color="auto" w:fill="auto"/>
            <w:vAlign w:val="center"/>
          </w:tcPr>
          <w:p w14:paraId="2C0F251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4</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7A3570B5"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w:t>
            </w:r>
            <w:r>
              <w:rPr>
                <w:color w:val="000000"/>
                <w:kern w:val="0"/>
                <w:sz w:val="18"/>
                <w:szCs w:val="18"/>
              </w:rPr>
              <w:t>月</w:t>
            </w:r>
            <w:r>
              <w:rPr>
                <w:color w:val="000000"/>
                <w:kern w:val="0"/>
                <w:sz w:val="18"/>
                <w:szCs w:val="18"/>
              </w:rPr>
              <w:t>22</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54D529C"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150CCFAD" w14:textId="77777777" w:rsidR="00061E2C" w:rsidRDefault="00035326">
            <w:pPr>
              <w:widowControl/>
              <w:rPr>
                <w:color w:val="000000"/>
                <w:kern w:val="0"/>
                <w:sz w:val="18"/>
                <w:szCs w:val="18"/>
              </w:rPr>
            </w:pPr>
            <w:r>
              <w:rPr>
                <w:color w:val="000000"/>
                <w:kern w:val="0"/>
                <w:sz w:val="18"/>
                <w:szCs w:val="18"/>
              </w:rPr>
              <w:t xml:space="preserve">　</w:t>
            </w:r>
          </w:p>
        </w:tc>
      </w:tr>
      <w:tr w:rsidR="00061E2C" w14:paraId="3C99656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1BD04BD" w14:textId="77777777" w:rsidR="00061E2C" w:rsidRDefault="00035326">
            <w:pPr>
              <w:jc w:val="center"/>
              <w:rPr>
                <w:rFonts w:ascii="宋体" w:hAnsi="宋体" w:cs="宋体"/>
                <w:color w:val="000000"/>
                <w:sz w:val="22"/>
                <w:szCs w:val="22"/>
              </w:rPr>
            </w:pPr>
            <w:r>
              <w:rPr>
                <w:rFonts w:hint="eastAsia"/>
                <w:color w:val="000000"/>
                <w:sz w:val="22"/>
                <w:szCs w:val="22"/>
              </w:rPr>
              <w:t>13</w:t>
            </w:r>
          </w:p>
        </w:tc>
        <w:tc>
          <w:tcPr>
            <w:tcW w:w="3060" w:type="dxa"/>
            <w:tcBorders>
              <w:top w:val="nil"/>
              <w:left w:val="nil"/>
              <w:bottom w:val="single" w:sz="4" w:space="0" w:color="auto"/>
              <w:right w:val="single" w:sz="4" w:space="0" w:color="auto"/>
            </w:tcBorders>
            <w:shd w:val="clear" w:color="auto" w:fill="auto"/>
            <w:vAlign w:val="center"/>
          </w:tcPr>
          <w:p w14:paraId="53A3B2E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市政府关于印发太仓市工程建设项目审批制度改革实施方案的通知</w:t>
            </w:r>
          </w:p>
        </w:tc>
        <w:tc>
          <w:tcPr>
            <w:tcW w:w="1988" w:type="dxa"/>
            <w:tcBorders>
              <w:top w:val="nil"/>
              <w:left w:val="nil"/>
              <w:bottom w:val="single" w:sz="4" w:space="0" w:color="auto"/>
              <w:right w:val="single" w:sz="4" w:space="0" w:color="auto"/>
            </w:tcBorders>
            <w:shd w:val="clear" w:color="auto" w:fill="auto"/>
            <w:vAlign w:val="center"/>
          </w:tcPr>
          <w:p w14:paraId="0A40920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31</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63D822CA"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13</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63DB5B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5384EBA9" w14:textId="77777777" w:rsidR="00061E2C" w:rsidRDefault="00035326">
            <w:pPr>
              <w:widowControl/>
              <w:rPr>
                <w:color w:val="000000"/>
                <w:kern w:val="0"/>
                <w:sz w:val="18"/>
                <w:szCs w:val="18"/>
              </w:rPr>
            </w:pPr>
            <w:r>
              <w:rPr>
                <w:color w:val="000000"/>
                <w:kern w:val="0"/>
                <w:sz w:val="18"/>
                <w:szCs w:val="18"/>
              </w:rPr>
              <w:t xml:space="preserve">　</w:t>
            </w:r>
          </w:p>
        </w:tc>
      </w:tr>
      <w:tr w:rsidR="00061E2C" w14:paraId="202BBF9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73B1F2D" w14:textId="77777777" w:rsidR="00061E2C" w:rsidRDefault="00035326">
            <w:pPr>
              <w:jc w:val="center"/>
              <w:rPr>
                <w:rFonts w:ascii="宋体" w:hAnsi="宋体" w:cs="宋体"/>
                <w:color w:val="000000"/>
                <w:sz w:val="22"/>
                <w:szCs w:val="22"/>
              </w:rPr>
            </w:pPr>
            <w:r>
              <w:rPr>
                <w:rFonts w:hint="eastAsia"/>
                <w:color w:val="000000"/>
                <w:sz w:val="22"/>
                <w:szCs w:val="22"/>
              </w:rPr>
              <w:t>14</w:t>
            </w:r>
          </w:p>
        </w:tc>
        <w:tc>
          <w:tcPr>
            <w:tcW w:w="3060" w:type="dxa"/>
            <w:tcBorders>
              <w:top w:val="nil"/>
              <w:left w:val="nil"/>
              <w:bottom w:val="single" w:sz="4" w:space="0" w:color="auto"/>
              <w:right w:val="single" w:sz="4" w:space="0" w:color="auto"/>
            </w:tcBorders>
            <w:shd w:val="clear" w:color="auto" w:fill="auto"/>
            <w:vAlign w:val="center"/>
          </w:tcPr>
          <w:p w14:paraId="670103D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市政府关于印发太仓市招商引资社会化专项激励实施办法（试行）的通知</w:t>
            </w:r>
          </w:p>
        </w:tc>
        <w:tc>
          <w:tcPr>
            <w:tcW w:w="1988" w:type="dxa"/>
            <w:tcBorders>
              <w:top w:val="nil"/>
              <w:left w:val="nil"/>
              <w:bottom w:val="single" w:sz="4" w:space="0" w:color="auto"/>
              <w:right w:val="single" w:sz="4" w:space="0" w:color="auto"/>
            </w:tcBorders>
            <w:shd w:val="clear" w:color="auto" w:fill="auto"/>
            <w:vAlign w:val="center"/>
          </w:tcPr>
          <w:p w14:paraId="55C0F2C5"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45</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716B18DD"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17DB7F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5AB5BE32" w14:textId="77777777" w:rsidR="00061E2C" w:rsidRDefault="00035326">
            <w:pPr>
              <w:widowControl/>
              <w:rPr>
                <w:color w:val="000000"/>
                <w:kern w:val="0"/>
                <w:sz w:val="18"/>
                <w:szCs w:val="18"/>
              </w:rPr>
            </w:pPr>
            <w:r>
              <w:rPr>
                <w:color w:val="000000"/>
                <w:kern w:val="0"/>
                <w:sz w:val="18"/>
                <w:szCs w:val="18"/>
              </w:rPr>
              <w:t xml:space="preserve">　</w:t>
            </w:r>
          </w:p>
        </w:tc>
      </w:tr>
      <w:tr w:rsidR="00061E2C" w14:paraId="53B3003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47E58D2" w14:textId="77777777" w:rsidR="00061E2C" w:rsidRDefault="00035326">
            <w:pPr>
              <w:jc w:val="center"/>
              <w:rPr>
                <w:rFonts w:ascii="宋体" w:hAnsi="宋体" w:cs="宋体"/>
                <w:color w:val="000000"/>
                <w:sz w:val="22"/>
                <w:szCs w:val="22"/>
              </w:rPr>
            </w:pPr>
            <w:r>
              <w:rPr>
                <w:rFonts w:hint="eastAsia"/>
                <w:color w:val="000000"/>
                <w:sz w:val="22"/>
                <w:szCs w:val="22"/>
              </w:rPr>
              <w:t>15</w:t>
            </w:r>
          </w:p>
        </w:tc>
        <w:tc>
          <w:tcPr>
            <w:tcW w:w="3060" w:type="dxa"/>
            <w:tcBorders>
              <w:top w:val="nil"/>
              <w:left w:val="nil"/>
              <w:bottom w:val="single" w:sz="4" w:space="0" w:color="auto"/>
              <w:right w:val="single" w:sz="4" w:space="0" w:color="auto"/>
            </w:tcBorders>
            <w:shd w:val="clear" w:color="auto" w:fill="auto"/>
            <w:vAlign w:val="center"/>
          </w:tcPr>
          <w:p w14:paraId="3E2A081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市政府关于落实就业优先政策进一步做好</w:t>
            </w:r>
            <w:proofErr w:type="gramStart"/>
            <w:r>
              <w:rPr>
                <w:rFonts w:ascii="宋体" w:hAnsi="宋体" w:cs="宋体" w:hint="eastAsia"/>
                <w:color w:val="000000"/>
                <w:kern w:val="0"/>
                <w:sz w:val="18"/>
                <w:szCs w:val="18"/>
              </w:rPr>
              <w:t>稳就业</w:t>
            </w:r>
            <w:proofErr w:type="gramEnd"/>
            <w:r>
              <w:rPr>
                <w:rFonts w:ascii="宋体" w:hAnsi="宋体" w:cs="宋体" w:hint="eastAsia"/>
                <w:color w:val="000000"/>
                <w:kern w:val="0"/>
                <w:sz w:val="18"/>
                <w:szCs w:val="18"/>
              </w:rPr>
              <w:t>工作的实施意见</w:t>
            </w:r>
          </w:p>
        </w:tc>
        <w:tc>
          <w:tcPr>
            <w:tcW w:w="1988" w:type="dxa"/>
            <w:tcBorders>
              <w:top w:val="nil"/>
              <w:left w:val="nil"/>
              <w:bottom w:val="single" w:sz="4" w:space="0" w:color="auto"/>
              <w:right w:val="single" w:sz="4" w:space="0" w:color="auto"/>
            </w:tcBorders>
            <w:shd w:val="clear" w:color="auto" w:fill="auto"/>
            <w:vAlign w:val="center"/>
          </w:tcPr>
          <w:p w14:paraId="111CFB18"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63</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1909E3F6"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30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6E8C38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4A3D2940" w14:textId="77777777" w:rsidR="00061E2C" w:rsidRDefault="00035326">
            <w:pPr>
              <w:widowControl/>
              <w:rPr>
                <w:color w:val="000000"/>
                <w:kern w:val="0"/>
                <w:sz w:val="18"/>
                <w:szCs w:val="18"/>
              </w:rPr>
            </w:pPr>
            <w:r>
              <w:rPr>
                <w:color w:val="000000"/>
                <w:kern w:val="0"/>
                <w:sz w:val="18"/>
                <w:szCs w:val="18"/>
              </w:rPr>
              <w:t xml:space="preserve">　</w:t>
            </w:r>
          </w:p>
        </w:tc>
      </w:tr>
      <w:tr w:rsidR="00061E2C" w14:paraId="15287A3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CC8D46E" w14:textId="77777777" w:rsidR="00061E2C" w:rsidRDefault="00035326">
            <w:pPr>
              <w:jc w:val="center"/>
              <w:rPr>
                <w:rFonts w:ascii="宋体" w:hAnsi="宋体" w:cs="宋体"/>
                <w:color w:val="000000"/>
                <w:sz w:val="22"/>
                <w:szCs w:val="22"/>
              </w:rPr>
            </w:pPr>
            <w:r>
              <w:rPr>
                <w:rFonts w:hint="eastAsia"/>
                <w:color w:val="000000"/>
                <w:sz w:val="22"/>
                <w:szCs w:val="22"/>
              </w:rPr>
              <w:t>16</w:t>
            </w:r>
          </w:p>
        </w:tc>
        <w:tc>
          <w:tcPr>
            <w:tcW w:w="3060" w:type="dxa"/>
            <w:tcBorders>
              <w:top w:val="nil"/>
              <w:left w:val="nil"/>
              <w:bottom w:val="single" w:sz="4" w:space="0" w:color="auto"/>
              <w:right w:val="single" w:sz="4" w:space="0" w:color="auto"/>
            </w:tcBorders>
            <w:shd w:val="clear" w:color="auto" w:fill="auto"/>
            <w:vAlign w:val="center"/>
          </w:tcPr>
          <w:p w14:paraId="3CB0A97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市政府办公室关于印发太仓市特困人员照料护理制度的通知</w:t>
            </w:r>
          </w:p>
        </w:tc>
        <w:tc>
          <w:tcPr>
            <w:tcW w:w="1988" w:type="dxa"/>
            <w:tcBorders>
              <w:top w:val="nil"/>
              <w:left w:val="nil"/>
              <w:bottom w:val="single" w:sz="4" w:space="0" w:color="auto"/>
              <w:right w:val="single" w:sz="4" w:space="0" w:color="auto"/>
            </w:tcBorders>
            <w:shd w:val="clear" w:color="auto" w:fill="auto"/>
            <w:vAlign w:val="center"/>
          </w:tcPr>
          <w:p w14:paraId="4577BFA7"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159</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12AF15B8"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13</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B8B82A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3FA63EC4" w14:textId="77777777" w:rsidR="00061E2C" w:rsidRDefault="00035326">
            <w:pPr>
              <w:widowControl/>
              <w:rPr>
                <w:color w:val="000000"/>
                <w:kern w:val="0"/>
                <w:sz w:val="18"/>
                <w:szCs w:val="18"/>
              </w:rPr>
            </w:pPr>
            <w:r>
              <w:rPr>
                <w:color w:val="000000"/>
                <w:kern w:val="0"/>
                <w:sz w:val="18"/>
                <w:szCs w:val="18"/>
              </w:rPr>
              <w:t xml:space="preserve">　</w:t>
            </w:r>
          </w:p>
        </w:tc>
      </w:tr>
      <w:tr w:rsidR="00061E2C" w14:paraId="665095B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93058AC" w14:textId="77777777" w:rsidR="00061E2C" w:rsidRDefault="00035326">
            <w:pPr>
              <w:jc w:val="center"/>
              <w:rPr>
                <w:rFonts w:ascii="宋体" w:hAnsi="宋体" w:cs="宋体"/>
                <w:color w:val="000000"/>
                <w:sz w:val="22"/>
                <w:szCs w:val="22"/>
              </w:rPr>
            </w:pPr>
            <w:r>
              <w:rPr>
                <w:rFonts w:hint="eastAsia"/>
                <w:color w:val="000000"/>
                <w:sz w:val="22"/>
                <w:szCs w:val="22"/>
              </w:rPr>
              <w:lastRenderedPageBreak/>
              <w:t>17</w:t>
            </w:r>
          </w:p>
        </w:tc>
        <w:tc>
          <w:tcPr>
            <w:tcW w:w="3060" w:type="dxa"/>
            <w:tcBorders>
              <w:top w:val="nil"/>
              <w:left w:val="nil"/>
              <w:bottom w:val="single" w:sz="4" w:space="0" w:color="auto"/>
              <w:right w:val="single" w:sz="4" w:space="0" w:color="auto"/>
            </w:tcBorders>
            <w:shd w:val="clear" w:color="auto" w:fill="auto"/>
            <w:vAlign w:val="center"/>
          </w:tcPr>
          <w:p w14:paraId="04C1B2E5" w14:textId="77777777" w:rsidR="00061E2C" w:rsidRDefault="00035326">
            <w:pPr>
              <w:widowControl/>
              <w:jc w:val="left"/>
              <w:rPr>
                <w:rFonts w:ascii="宋体" w:hAnsi="宋体" w:cs="宋体"/>
                <w:color w:val="000000"/>
                <w:kern w:val="0"/>
                <w:sz w:val="18"/>
                <w:szCs w:val="18"/>
              </w:rPr>
            </w:pPr>
            <w:bookmarkStart w:id="6" w:name="RANGE!E52"/>
            <w:bookmarkStart w:id="7" w:name="RANGE!A5"/>
            <w:bookmarkStart w:id="8" w:name="RANGE!B4"/>
            <w:bookmarkStart w:id="9" w:name="RANGE!G5"/>
            <w:bookmarkStart w:id="10" w:name="RANGE!G41"/>
            <w:bookmarkStart w:id="11" w:name="RANGE!G9"/>
            <w:bookmarkStart w:id="12" w:name="RANGE!G8"/>
            <w:bookmarkStart w:id="13" w:name="RANGE!E3"/>
            <w:bookmarkStart w:id="14" w:name="RANGE!G50"/>
            <w:bookmarkStart w:id="15" w:name="RANGE!G47"/>
            <w:bookmarkStart w:id="16" w:name="RANGE!A37"/>
            <w:bookmarkStart w:id="17" w:name="RANGE!B60"/>
            <w:bookmarkEnd w:id="6"/>
            <w:bookmarkEnd w:id="7"/>
            <w:bookmarkEnd w:id="8"/>
            <w:bookmarkEnd w:id="9"/>
            <w:bookmarkEnd w:id="10"/>
            <w:bookmarkEnd w:id="11"/>
            <w:bookmarkEnd w:id="12"/>
            <w:bookmarkEnd w:id="13"/>
            <w:bookmarkEnd w:id="14"/>
            <w:bookmarkEnd w:id="15"/>
            <w:bookmarkEnd w:id="16"/>
            <w:r>
              <w:rPr>
                <w:rFonts w:ascii="宋体" w:hAnsi="宋体" w:cs="宋体" w:hint="eastAsia"/>
                <w:color w:val="000000"/>
                <w:kern w:val="0"/>
                <w:sz w:val="18"/>
                <w:szCs w:val="18"/>
              </w:rPr>
              <w:t>关于印发太仓市村庄环境长效管理奖补办法的通知</w:t>
            </w:r>
            <w:bookmarkEnd w:id="17"/>
          </w:p>
        </w:tc>
        <w:tc>
          <w:tcPr>
            <w:tcW w:w="1988" w:type="dxa"/>
            <w:tcBorders>
              <w:top w:val="nil"/>
              <w:left w:val="nil"/>
              <w:bottom w:val="single" w:sz="4" w:space="0" w:color="auto"/>
              <w:right w:val="single" w:sz="4" w:space="0" w:color="auto"/>
            </w:tcBorders>
            <w:shd w:val="clear" w:color="auto" w:fill="auto"/>
            <w:vAlign w:val="center"/>
          </w:tcPr>
          <w:p w14:paraId="281E5803"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163</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6ACF13FB"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81C1FF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01C5D6DB" w14:textId="77777777" w:rsidR="00061E2C" w:rsidRDefault="00035326">
            <w:pPr>
              <w:widowControl/>
              <w:rPr>
                <w:color w:val="000000"/>
                <w:kern w:val="0"/>
                <w:sz w:val="18"/>
                <w:szCs w:val="18"/>
              </w:rPr>
            </w:pPr>
            <w:r>
              <w:rPr>
                <w:color w:val="000000"/>
                <w:kern w:val="0"/>
                <w:sz w:val="18"/>
                <w:szCs w:val="18"/>
              </w:rPr>
              <w:t xml:space="preserve">　</w:t>
            </w:r>
          </w:p>
        </w:tc>
      </w:tr>
      <w:tr w:rsidR="00061E2C" w14:paraId="4C83B4B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D9578C7" w14:textId="77777777" w:rsidR="00061E2C" w:rsidRDefault="00035326">
            <w:pPr>
              <w:jc w:val="center"/>
              <w:rPr>
                <w:rFonts w:ascii="宋体" w:hAnsi="宋体" w:cs="宋体"/>
                <w:color w:val="000000"/>
                <w:sz w:val="22"/>
                <w:szCs w:val="22"/>
              </w:rPr>
            </w:pPr>
            <w:r>
              <w:rPr>
                <w:rFonts w:ascii="宋体" w:hAnsi="宋体" w:cs="宋体" w:hint="eastAsia"/>
                <w:color w:val="000000"/>
                <w:sz w:val="22"/>
                <w:szCs w:val="22"/>
              </w:rPr>
              <w:t>18</w:t>
            </w:r>
          </w:p>
        </w:tc>
        <w:tc>
          <w:tcPr>
            <w:tcW w:w="3060" w:type="dxa"/>
            <w:tcBorders>
              <w:top w:val="nil"/>
              <w:left w:val="nil"/>
              <w:bottom w:val="single" w:sz="4" w:space="0" w:color="auto"/>
              <w:right w:val="single" w:sz="4" w:space="0" w:color="auto"/>
            </w:tcBorders>
            <w:shd w:val="clear" w:color="auto" w:fill="auto"/>
            <w:vAlign w:val="center"/>
          </w:tcPr>
          <w:p w14:paraId="344BB43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市政府办公室关于印发太仓市市属国有企业投资监督管理办法（试行）的通知</w:t>
            </w:r>
          </w:p>
        </w:tc>
        <w:tc>
          <w:tcPr>
            <w:tcW w:w="1988" w:type="dxa"/>
            <w:tcBorders>
              <w:top w:val="nil"/>
              <w:left w:val="nil"/>
              <w:bottom w:val="single" w:sz="4" w:space="0" w:color="auto"/>
              <w:right w:val="single" w:sz="4" w:space="0" w:color="auto"/>
            </w:tcBorders>
            <w:shd w:val="clear" w:color="auto" w:fill="auto"/>
            <w:vAlign w:val="center"/>
          </w:tcPr>
          <w:p w14:paraId="254783A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168</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4B74ED79"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26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A74B895"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6DA08CC4" w14:textId="77777777" w:rsidR="00061E2C" w:rsidRDefault="00035326">
            <w:pPr>
              <w:widowControl/>
              <w:rPr>
                <w:color w:val="000000"/>
                <w:kern w:val="0"/>
                <w:sz w:val="18"/>
                <w:szCs w:val="18"/>
              </w:rPr>
            </w:pPr>
            <w:r>
              <w:rPr>
                <w:color w:val="000000"/>
                <w:kern w:val="0"/>
                <w:sz w:val="18"/>
                <w:szCs w:val="18"/>
              </w:rPr>
              <w:t xml:space="preserve">　</w:t>
            </w:r>
          </w:p>
        </w:tc>
      </w:tr>
      <w:tr w:rsidR="00061E2C" w14:paraId="2C7627C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69F4E76" w14:textId="77777777" w:rsidR="00061E2C" w:rsidRDefault="00035326">
            <w:pPr>
              <w:jc w:val="center"/>
              <w:rPr>
                <w:color w:val="000000"/>
                <w:sz w:val="22"/>
                <w:szCs w:val="22"/>
              </w:rPr>
            </w:pPr>
            <w:r>
              <w:rPr>
                <w:rFonts w:hint="eastAsia"/>
                <w:color w:val="000000"/>
                <w:sz w:val="22"/>
                <w:szCs w:val="22"/>
              </w:rPr>
              <w:t>19</w:t>
            </w:r>
          </w:p>
        </w:tc>
        <w:tc>
          <w:tcPr>
            <w:tcW w:w="3060" w:type="dxa"/>
            <w:tcBorders>
              <w:top w:val="nil"/>
              <w:left w:val="nil"/>
              <w:bottom w:val="single" w:sz="4" w:space="0" w:color="auto"/>
              <w:right w:val="single" w:sz="4" w:space="0" w:color="auto"/>
            </w:tcBorders>
            <w:shd w:val="clear" w:color="auto" w:fill="auto"/>
            <w:vAlign w:val="center"/>
          </w:tcPr>
          <w:p w14:paraId="23B4745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w:t>
            </w:r>
            <w:proofErr w:type="gramStart"/>
            <w:r>
              <w:rPr>
                <w:rFonts w:ascii="宋体" w:hAnsi="宋体" w:cs="宋体" w:hint="eastAsia"/>
                <w:color w:val="000000"/>
                <w:kern w:val="0"/>
                <w:sz w:val="18"/>
                <w:szCs w:val="18"/>
              </w:rPr>
              <w:t>调整低保边缘</w:t>
            </w:r>
            <w:proofErr w:type="gramEnd"/>
            <w:r>
              <w:rPr>
                <w:rFonts w:ascii="宋体" w:hAnsi="宋体" w:cs="宋体" w:hint="eastAsia"/>
                <w:color w:val="000000"/>
                <w:kern w:val="0"/>
                <w:sz w:val="18"/>
                <w:szCs w:val="18"/>
              </w:rPr>
              <w:t>重病困难对象救助范围的意见的通知</w:t>
            </w:r>
          </w:p>
        </w:tc>
        <w:tc>
          <w:tcPr>
            <w:tcW w:w="1988" w:type="dxa"/>
            <w:tcBorders>
              <w:top w:val="nil"/>
              <w:left w:val="nil"/>
              <w:bottom w:val="single" w:sz="4" w:space="0" w:color="auto"/>
              <w:right w:val="single" w:sz="4" w:space="0" w:color="auto"/>
            </w:tcBorders>
            <w:shd w:val="clear" w:color="auto" w:fill="auto"/>
            <w:vAlign w:val="center"/>
          </w:tcPr>
          <w:p w14:paraId="6FFE5CB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176</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06B80667" w14:textId="77777777" w:rsidR="00061E2C" w:rsidRDefault="00035326">
            <w:pPr>
              <w:widowControl/>
              <w:jc w:val="left"/>
              <w:rPr>
                <w:color w:val="000000"/>
                <w:kern w:val="0"/>
                <w:sz w:val="18"/>
                <w:szCs w:val="18"/>
              </w:rPr>
            </w:pPr>
            <w:r>
              <w:rPr>
                <w:color w:val="000000"/>
                <w:kern w:val="0"/>
                <w:sz w:val="18"/>
                <w:szCs w:val="18"/>
              </w:rPr>
              <w:t>2020</w:t>
            </w:r>
            <w:r>
              <w:rPr>
                <w:rFonts w:hint="eastAsia"/>
                <w:color w:val="000000"/>
                <w:kern w:val="0"/>
                <w:sz w:val="18"/>
                <w:szCs w:val="18"/>
              </w:rPr>
              <w:t>年</w:t>
            </w:r>
            <w:r>
              <w:rPr>
                <w:color w:val="000000"/>
                <w:kern w:val="0"/>
                <w:sz w:val="18"/>
                <w:szCs w:val="18"/>
              </w:rPr>
              <w:t>11</w:t>
            </w:r>
            <w:r>
              <w:rPr>
                <w:rFonts w:hint="eastAsia"/>
                <w:color w:val="000000"/>
                <w:kern w:val="0"/>
                <w:sz w:val="18"/>
                <w:szCs w:val="18"/>
              </w:rPr>
              <w:t>月</w:t>
            </w:r>
            <w:r>
              <w:rPr>
                <w:color w:val="000000"/>
                <w:kern w:val="0"/>
                <w:sz w:val="18"/>
                <w:szCs w:val="18"/>
              </w:rPr>
              <w:t>9</w:t>
            </w:r>
            <w:r>
              <w:rPr>
                <w:rFonts w:hint="eastAsia"/>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1E1843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561A1C13" w14:textId="77777777" w:rsidR="00061E2C" w:rsidRDefault="00061E2C">
            <w:pPr>
              <w:widowControl/>
              <w:rPr>
                <w:color w:val="000000"/>
                <w:kern w:val="0"/>
                <w:sz w:val="18"/>
                <w:szCs w:val="18"/>
              </w:rPr>
            </w:pPr>
          </w:p>
        </w:tc>
      </w:tr>
      <w:tr w:rsidR="00061E2C" w14:paraId="0DC5703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E4A927A" w14:textId="77777777" w:rsidR="00061E2C" w:rsidRDefault="00035326">
            <w:pPr>
              <w:jc w:val="center"/>
              <w:rPr>
                <w:rFonts w:ascii="宋体" w:hAnsi="宋体" w:cs="宋体"/>
                <w:color w:val="000000"/>
                <w:sz w:val="22"/>
                <w:szCs w:val="22"/>
              </w:rPr>
            </w:pPr>
            <w:r>
              <w:rPr>
                <w:rFonts w:hint="eastAsia"/>
                <w:color w:val="000000"/>
                <w:sz w:val="22"/>
                <w:szCs w:val="22"/>
              </w:rPr>
              <w:t>20</w:t>
            </w:r>
          </w:p>
        </w:tc>
        <w:tc>
          <w:tcPr>
            <w:tcW w:w="3060" w:type="dxa"/>
            <w:tcBorders>
              <w:top w:val="nil"/>
              <w:left w:val="nil"/>
              <w:bottom w:val="single" w:sz="4" w:space="0" w:color="auto"/>
              <w:right w:val="single" w:sz="4" w:space="0" w:color="auto"/>
            </w:tcBorders>
            <w:shd w:val="clear" w:color="auto" w:fill="auto"/>
            <w:vAlign w:val="center"/>
          </w:tcPr>
          <w:p w14:paraId="0397F5A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市政府办公室关于印发关于加快推进社会信用体系建设构建以信用为基础的新型监管机制的实施办法的通知</w:t>
            </w:r>
          </w:p>
        </w:tc>
        <w:tc>
          <w:tcPr>
            <w:tcW w:w="1988" w:type="dxa"/>
            <w:tcBorders>
              <w:top w:val="nil"/>
              <w:left w:val="nil"/>
              <w:bottom w:val="single" w:sz="4" w:space="0" w:color="auto"/>
              <w:right w:val="single" w:sz="4" w:space="0" w:color="auto"/>
            </w:tcBorders>
            <w:shd w:val="clear" w:color="auto" w:fill="auto"/>
            <w:vAlign w:val="center"/>
          </w:tcPr>
          <w:p w14:paraId="4AE3430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190</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3F9D981F"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05F5D00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2A78EF96" w14:textId="77777777" w:rsidR="00061E2C" w:rsidRDefault="00035326">
            <w:pPr>
              <w:widowControl/>
              <w:rPr>
                <w:color w:val="000000"/>
                <w:kern w:val="0"/>
                <w:sz w:val="18"/>
                <w:szCs w:val="18"/>
              </w:rPr>
            </w:pPr>
            <w:r>
              <w:rPr>
                <w:color w:val="000000"/>
                <w:kern w:val="0"/>
                <w:sz w:val="18"/>
                <w:szCs w:val="18"/>
              </w:rPr>
              <w:t xml:space="preserve">　</w:t>
            </w:r>
          </w:p>
        </w:tc>
      </w:tr>
      <w:tr w:rsidR="00061E2C" w14:paraId="69951FC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42E497B" w14:textId="77777777" w:rsidR="00061E2C" w:rsidRDefault="00035326">
            <w:pPr>
              <w:jc w:val="center"/>
              <w:rPr>
                <w:rFonts w:ascii="宋体" w:hAnsi="宋体" w:cs="宋体"/>
                <w:color w:val="000000"/>
                <w:sz w:val="22"/>
                <w:szCs w:val="22"/>
              </w:rPr>
            </w:pPr>
            <w:r>
              <w:rPr>
                <w:rFonts w:hint="eastAsia"/>
                <w:color w:val="000000"/>
                <w:sz w:val="22"/>
                <w:szCs w:val="22"/>
              </w:rPr>
              <w:t>21</w:t>
            </w:r>
          </w:p>
        </w:tc>
        <w:tc>
          <w:tcPr>
            <w:tcW w:w="3060" w:type="dxa"/>
            <w:tcBorders>
              <w:top w:val="nil"/>
              <w:left w:val="nil"/>
              <w:bottom w:val="single" w:sz="4" w:space="0" w:color="auto"/>
              <w:right w:val="single" w:sz="4" w:space="0" w:color="auto"/>
            </w:tcBorders>
            <w:shd w:val="clear" w:color="auto" w:fill="auto"/>
            <w:vAlign w:val="center"/>
          </w:tcPr>
          <w:p w14:paraId="7A2C538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市政府关于印发太仓市水利工程管理养护实施意见的通知</w:t>
            </w:r>
          </w:p>
        </w:tc>
        <w:tc>
          <w:tcPr>
            <w:tcW w:w="1988" w:type="dxa"/>
            <w:tcBorders>
              <w:top w:val="nil"/>
              <w:left w:val="nil"/>
              <w:bottom w:val="single" w:sz="4" w:space="0" w:color="auto"/>
              <w:right w:val="single" w:sz="4" w:space="0" w:color="auto"/>
            </w:tcBorders>
            <w:shd w:val="clear" w:color="auto" w:fill="auto"/>
            <w:vAlign w:val="center"/>
          </w:tcPr>
          <w:p w14:paraId="10A1815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55</w:t>
            </w:r>
            <w:r>
              <w:rPr>
                <w:rFonts w:ascii="宋体" w:hAnsi="宋体" w:cs="宋体" w:hint="eastAsia"/>
                <w:color w:val="000000"/>
                <w:kern w:val="0"/>
                <w:sz w:val="18"/>
                <w:szCs w:val="18"/>
              </w:rPr>
              <w:t>号</w:t>
            </w:r>
          </w:p>
        </w:tc>
        <w:tc>
          <w:tcPr>
            <w:tcW w:w="1842" w:type="dxa"/>
            <w:tcBorders>
              <w:top w:val="nil"/>
              <w:left w:val="nil"/>
              <w:bottom w:val="single" w:sz="4" w:space="0" w:color="auto"/>
              <w:right w:val="single" w:sz="4" w:space="0" w:color="auto"/>
            </w:tcBorders>
            <w:shd w:val="clear" w:color="auto" w:fill="auto"/>
            <w:vAlign w:val="center"/>
          </w:tcPr>
          <w:p w14:paraId="52AA1589"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17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40B8A453"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保留</w:t>
            </w:r>
          </w:p>
        </w:tc>
        <w:tc>
          <w:tcPr>
            <w:tcW w:w="851" w:type="dxa"/>
            <w:tcBorders>
              <w:top w:val="nil"/>
              <w:left w:val="nil"/>
              <w:bottom w:val="single" w:sz="4" w:space="0" w:color="auto"/>
              <w:right w:val="single" w:sz="4" w:space="0" w:color="auto"/>
            </w:tcBorders>
            <w:shd w:val="clear" w:color="auto" w:fill="auto"/>
            <w:vAlign w:val="center"/>
          </w:tcPr>
          <w:p w14:paraId="690D624E" w14:textId="77777777" w:rsidR="00061E2C" w:rsidRDefault="00035326">
            <w:pPr>
              <w:widowControl/>
              <w:rPr>
                <w:color w:val="000000"/>
                <w:kern w:val="0"/>
                <w:sz w:val="18"/>
                <w:szCs w:val="18"/>
              </w:rPr>
            </w:pPr>
            <w:r>
              <w:rPr>
                <w:color w:val="000000"/>
                <w:kern w:val="0"/>
                <w:sz w:val="18"/>
                <w:szCs w:val="18"/>
              </w:rPr>
              <w:t xml:space="preserve">　</w:t>
            </w:r>
          </w:p>
        </w:tc>
      </w:tr>
    </w:tbl>
    <w:p w14:paraId="3515FD29" w14:textId="77777777" w:rsidR="00061E2C" w:rsidRDefault="00061E2C">
      <w:pPr>
        <w:autoSpaceDE w:val="0"/>
        <w:autoSpaceDN w:val="0"/>
        <w:adjustRightInd w:val="0"/>
        <w:spacing w:line="560" w:lineRule="exact"/>
        <w:rPr>
          <w:rFonts w:ascii="仿宋_GB2312" w:eastAsia="仿宋_GB2312" w:hAnsi="仿宋_GB2312"/>
          <w:sz w:val="32"/>
          <w:szCs w:val="32"/>
        </w:rPr>
      </w:pPr>
    </w:p>
    <w:p w14:paraId="261C9875" w14:textId="77777777" w:rsidR="00061E2C" w:rsidRDefault="00061E2C">
      <w:pPr>
        <w:autoSpaceDE w:val="0"/>
        <w:autoSpaceDN w:val="0"/>
        <w:adjustRightInd w:val="0"/>
        <w:spacing w:line="560" w:lineRule="exact"/>
        <w:rPr>
          <w:rFonts w:ascii="仿宋_GB2312" w:eastAsia="仿宋_GB2312" w:hAnsi="仿宋_GB2312"/>
          <w:sz w:val="32"/>
          <w:szCs w:val="32"/>
        </w:rPr>
      </w:pPr>
    </w:p>
    <w:p w14:paraId="06D2D7F5" w14:textId="77777777" w:rsidR="00061E2C" w:rsidRDefault="00061E2C">
      <w:pPr>
        <w:autoSpaceDE w:val="0"/>
        <w:autoSpaceDN w:val="0"/>
        <w:adjustRightInd w:val="0"/>
        <w:spacing w:line="560" w:lineRule="exact"/>
        <w:rPr>
          <w:rFonts w:ascii="仿宋_GB2312" w:eastAsia="仿宋_GB2312" w:hAnsi="仿宋_GB2312"/>
          <w:sz w:val="32"/>
          <w:szCs w:val="32"/>
        </w:rPr>
      </w:pPr>
    </w:p>
    <w:p w14:paraId="197683A6" w14:textId="77777777" w:rsidR="00061E2C" w:rsidRDefault="00061E2C">
      <w:pPr>
        <w:autoSpaceDE w:val="0"/>
        <w:autoSpaceDN w:val="0"/>
        <w:adjustRightInd w:val="0"/>
        <w:spacing w:line="560" w:lineRule="exact"/>
        <w:rPr>
          <w:rFonts w:ascii="仿宋_GB2312" w:eastAsia="仿宋_GB2312" w:hAnsi="仿宋_GB2312"/>
          <w:sz w:val="32"/>
          <w:szCs w:val="32"/>
        </w:rPr>
      </w:pPr>
    </w:p>
    <w:p w14:paraId="2BE2FFDF" w14:textId="77777777" w:rsidR="00061E2C" w:rsidRDefault="00061E2C">
      <w:pPr>
        <w:autoSpaceDE w:val="0"/>
        <w:autoSpaceDN w:val="0"/>
        <w:adjustRightInd w:val="0"/>
        <w:spacing w:line="560" w:lineRule="exact"/>
        <w:rPr>
          <w:rFonts w:ascii="仿宋_GB2312" w:eastAsia="仿宋_GB2312" w:hAnsi="仿宋_GB2312"/>
          <w:sz w:val="32"/>
          <w:szCs w:val="32"/>
        </w:rPr>
      </w:pPr>
    </w:p>
    <w:p w14:paraId="7947D643" w14:textId="77777777" w:rsidR="00061E2C" w:rsidRDefault="00061E2C">
      <w:pPr>
        <w:autoSpaceDE w:val="0"/>
        <w:autoSpaceDN w:val="0"/>
        <w:adjustRightInd w:val="0"/>
        <w:spacing w:line="560" w:lineRule="exact"/>
        <w:rPr>
          <w:rFonts w:ascii="仿宋_GB2312" w:eastAsia="仿宋_GB2312" w:hAnsi="仿宋_GB2312"/>
          <w:sz w:val="32"/>
          <w:szCs w:val="32"/>
        </w:rPr>
      </w:pPr>
    </w:p>
    <w:p w14:paraId="64B7A1CE" w14:textId="77777777" w:rsidR="00061E2C" w:rsidRDefault="00061E2C">
      <w:pPr>
        <w:autoSpaceDE w:val="0"/>
        <w:autoSpaceDN w:val="0"/>
        <w:adjustRightInd w:val="0"/>
        <w:spacing w:line="560" w:lineRule="exact"/>
        <w:rPr>
          <w:rFonts w:ascii="仿宋_GB2312" w:eastAsia="仿宋_GB2312" w:hAnsi="仿宋_GB2312"/>
          <w:sz w:val="32"/>
          <w:szCs w:val="32"/>
        </w:rPr>
      </w:pPr>
    </w:p>
    <w:p w14:paraId="54E8AFA1" w14:textId="77777777" w:rsidR="00061E2C" w:rsidRDefault="00061E2C">
      <w:pPr>
        <w:autoSpaceDE w:val="0"/>
        <w:autoSpaceDN w:val="0"/>
        <w:adjustRightInd w:val="0"/>
        <w:spacing w:line="560" w:lineRule="exact"/>
        <w:rPr>
          <w:rFonts w:ascii="仿宋_GB2312" w:eastAsia="仿宋_GB2312" w:hAnsi="仿宋_GB2312"/>
          <w:sz w:val="32"/>
          <w:szCs w:val="32"/>
        </w:rPr>
      </w:pPr>
    </w:p>
    <w:p w14:paraId="418EFC6D" w14:textId="77777777" w:rsidR="00061E2C" w:rsidRDefault="00061E2C">
      <w:pPr>
        <w:autoSpaceDE w:val="0"/>
        <w:autoSpaceDN w:val="0"/>
        <w:adjustRightInd w:val="0"/>
        <w:spacing w:line="560" w:lineRule="exact"/>
        <w:rPr>
          <w:rFonts w:ascii="仿宋_GB2312" w:eastAsia="仿宋_GB2312" w:hAnsi="仿宋_GB2312"/>
          <w:sz w:val="32"/>
          <w:szCs w:val="32"/>
        </w:rPr>
      </w:pPr>
    </w:p>
    <w:p w14:paraId="25199DC3" w14:textId="77777777" w:rsidR="00061E2C" w:rsidRDefault="00061E2C">
      <w:pPr>
        <w:autoSpaceDE w:val="0"/>
        <w:autoSpaceDN w:val="0"/>
        <w:adjustRightInd w:val="0"/>
        <w:spacing w:line="560" w:lineRule="exact"/>
        <w:rPr>
          <w:rFonts w:ascii="仿宋_GB2312" w:eastAsia="仿宋_GB2312" w:hAnsi="仿宋_GB2312"/>
          <w:sz w:val="32"/>
          <w:szCs w:val="32"/>
        </w:rPr>
      </w:pPr>
    </w:p>
    <w:p w14:paraId="01CEBB73" w14:textId="77777777" w:rsidR="00061E2C" w:rsidRDefault="00061E2C">
      <w:pPr>
        <w:autoSpaceDE w:val="0"/>
        <w:autoSpaceDN w:val="0"/>
        <w:adjustRightInd w:val="0"/>
        <w:spacing w:line="560" w:lineRule="exact"/>
        <w:rPr>
          <w:rFonts w:ascii="仿宋_GB2312" w:eastAsia="仿宋_GB2312" w:hAnsi="仿宋_GB2312"/>
          <w:sz w:val="32"/>
          <w:szCs w:val="32"/>
        </w:rPr>
      </w:pPr>
    </w:p>
    <w:p w14:paraId="6DDBB2E2" w14:textId="77777777" w:rsidR="00061E2C" w:rsidRDefault="00061E2C">
      <w:pPr>
        <w:autoSpaceDE w:val="0"/>
        <w:autoSpaceDN w:val="0"/>
        <w:adjustRightInd w:val="0"/>
        <w:spacing w:line="560" w:lineRule="exact"/>
        <w:rPr>
          <w:rFonts w:ascii="仿宋_GB2312" w:eastAsia="仿宋_GB2312" w:hAnsi="仿宋_GB2312"/>
          <w:sz w:val="32"/>
          <w:szCs w:val="32"/>
        </w:rPr>
      </w:pPr>
    </w:p>
    <w:p w14:paraId="536999D2" w14:textId="77777777" w:rsidR="00061E2C" w:rsidRDefault="00061E2C">
      <w:pPr>
        <w:autoSpaceDE w:val="0"/>
        <w:autoSpaceDN w:val="0"/>
        <w:adjustRightInd w:val="0"/>
        <w:spacing w:line="560" w:lineRule="exact"/>
        <w:rPr>
          <w:rFonts w:ascii="仿宋_GB2312" w:eastAsia="仿宋_GB2312" w:hAnsi="仿宋_GB2312"/>
          <w:sz w:val="32"/>
          <w:szCs w:val="32"/>
        </w:rPr>
      </w:pPr>
    </w:p>
    <w:p w14:paraId="70761C1C" w14:textId="77777777" w:rsidR="00061E2C" w:rsidRDefault="00061E2C">
      <w:pPr>
        <w:autoSpaceDE w:val="0"/>
        <w:autoSpaceDN w:val="0"/>
        <w:adjustRightInd w:val="0"/>
        <w:spacing w:line="560" w:lineRule="exact"/>
        <w:rPr>
          <w:rFonts w:ascii="仿宋_GB2312" w:eastAsia="仿宋_GB2312" w:hAnsi="仿宋_GB2312"/>
          <w:sz w:val="32"/>
          <w:szCs w:val="32"/>
        </w:rPr>
      </w:pPr>
    </w:p>
    <w:p w14:paraId="34AF851C" w14:textId="77777777" w:rsidR="00061E2C" w:rsidRDefault="00061E2C">
      <w:pPr>
        <w:autoSpaceDE w:val="0"/>
        <w:autoSpaceDN w:val="0"/>
        <w:adjustRightInd w:val="0"/>
        <w:spacing w:line="560" w:lineRule="exact"/>
        <w:rPr>
          <w:rFonts w:ascii="仿宋_GB2312" w:eastAsia="仿宋_GB2312" w:hAnsi="仿宋_GB2312"/>
          <w:sz w:val="32"/>
          <w:szCs w:val="32"/>
        </w:rPr>
      </w:pPr>
    </w:p>
    <w:p w14:paraId="54F93505" w14:textId="77777777" w:rsidR="00061E2C" w:rsidRDefault="00061E2C">
      <w:pPr>
        <w:autoSpaceDE w:val="0"/>
        <w:autoSpaceDN w:val="0"/>
        <w:adjustRightInd w:val="0"/>
        <w:spacing w:line="560" w:lineRule="exact"/>
        <w:rPr>
          <w:rFonts w:ascii="仿宋_GB2312" w:eastAsia="仿宋_GB2312" w:hAnsi="仿宋_GB2312"/>
          <w:sz w:val="32"/>
          <w:szCs w:val="32"/>
        </w:rPr>
      </w:pPr>
    </w:p>
    <w:p w14:paraId="12A865D4" w14:textId="77777777" w:rsidR="00061E2C" w:rsidRDefault="00035326">
      <w:pPr>
        <w:spacing w:afterLines="50" w:after="156" w:line="58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14:paraId="3BFA9B0B" w14:textId="77777777" w:rsidR="00061E2C" w:rsidRDefault="00035326">
      <w:pPr>
        <w:spacing w:afterLines="50" w:after="156" w:line="580" w:lineRule="exact"/>
        <w:ind w:firstLineChars="500" w:firstLine="2200"/>
        <w:rPr>
          <w:rFonts w:ascii="方正小标宋_GBK" w:eastAsia="方正小标宋_GBK" w:hAnsi="仿宋_GB2312"/>
          <w:sz w:val="44"/>
          <w:szCs w:val="44"/>
        </w:rPr>
      </w:pPr>
      <w:r>
        <w:rPr>
          <w:rFonts w:ascii="方正小标宋_GBK" w:eastAsia="方正小标宋_GBK" w:hAnsi="仿宋_GB2312" w:hint="eastAsia"/>
          <w:sz w:val="44"/>
          <w:szCs w:val="44"/>
        </w:rPr>
        <w:t>修改的</w:t>
      </w:r>
      <w:r>
        <w:rPr>
          <w:rFonts w:ascii="方正小标宋_GBK" w:eastAsia="方正小标宋_GBK" w:hAnsi="仿宋_GB2312" w:hint="eastAsia"/>
          <w:kern w:val="0"/>
          <w:sz w:val="44"/>
          <w:szCs w:val="44"/>
        </w:rPr>
        <w:t>政策性文件</w:t>
      </w:r>
      <w:r>
        <w:rPr>
          <w:rFonts w:ascii="方正小标宋_GBK" w:eastAsia="方正小标宋_GBK" w:hAnsi="仿宋_GB2312" w:hint="eastAsia"/>
          <w:sz w:val="44"/>
          <w:szCs w:val="44"/>
        </w:rPr>
        <w:t>目录</w:t>
      </w:r>
    </w:p>
    <w:tbl>
      <w:tblPr>
        <w:tblW w:w="9782" w:type="dxa"/>
        <w:tblInd w:w="-743" w:type="dxa"/>
        <w:tblLook w:val="04A0" w:firstRow="1" w:lastRow="0" w:firstColumn="1" w:lastColumn="0" w:noHBand="0" w:noVBand="1"/>
      </w:tblPr>
      <w:tblGrid>
        <w:gridCol w:w="1060"/>
        <w:gridCol w:w="3060"/>
        <w:gridCol w:w="2380"/>
        <w:gridCol w:w="1439"/>
        <w:gridCol w:w="992"/>
        <w:gridCol w:w="851"/>
      </w:tblGrid>
      <w:tr w:rsidR="00061E2C" w14:paraId="6B5A0A68" w14:textId="77777777">
        <w:trPr>
          <w:trHeight w:val="600"/>
          <w:tblHead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30E24CA8"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序号</w:t>
            </w:r>
          </w:p>
        </w:tc>
        <w:tc>
          <w:tcPr>
            <w:tcW w:w="3060" w:type="dxa"/>
            <w:tcBorders>
              <w:top w:val="single" w:sz="4" w:space="0" w:color="auto"/>
              <w:left w:val="nil"/>
              <w:bottom w:val="single" w:sz="4" w:space="0" w:color="auto"/>
              <w:right w:val="single" w:sz="4" w:space="0" w:color="auto"/>
            </w:tcBorders>
            <w:shd w:val="clear" w:color="auto" w:fill="auto"/>
            <w:vAlign w:val="center"/>
          </w:tcPr>
          <w:p w14:paraId="3426F238"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件</w:t>
            </w:r>
            <w:r>
              <w:rPr>
                <w:rFonts w:eastAsia="黑体"/>
                <w:color w:val="000000"/>
                <w:kern w:val="0"/>
                <w:szCs w:val="21"/>
              </w:rPr>
              <w:t xml:space="preserve"> </w:t>
            </w:r>
            <w:r>
              <w:rPr>
                <w:rFonts w:ascii="黑体" w:eastAsia="黑体" w:hAnsi="黑体" w:cs="宋体" w:hint="eastAsia"/>
                <w:color w:val="000000"/>
                <w:kern w:val="0"/>
                <w:szCs w:val="21"/>
              </w:rPr>
              <w:t>名</w:t>
            </w:r>
            <w:r>
              <w:rPr>
                <w:rFonts w:eastAsia="黑体"/>
                <w:color w:val="000000"/>
                <w:kern w:val="0"/>
                <w:szCs w:val="21"/>
              </w:rPr>
              <w:t xml:space="preserve"> </w:t>
            </w:r>
            <w:r>
              <w:rPr>
                <w:rFonts w:ascii="黑体" w:eastAsia="黑体" w:hAnsi="黑体" w:cs="宋体" w:hint="eastAsia"/>
                <w:color w:val="000000"/>
                <w:kern w:val="0"/>
                <w:szCs w:val="21"/>
              </w:rPr>
              <w:t>称</w:t>
            </w:r>
          </w:p>
        </w:tc>
        <w:tc>
          <w:tcPr>
            <w:tcW w:w="2380" w:type="dxa"/>
            <w:tcBorders>
              <w:top w:val="single" w:sz="4" w:space="0" w:color="auto"/>
              <w:left w:val="nil"/>
              <w:bottom w:val="single" w:sz="4" w:space="0" w:color="auto"/>
              <w:right w:val="single" w:sz="4" w:space="0" w:color="auto"/>
            </w:tcBorders>
            <w:shd w:val="clear" w:color="auto" w:fill="auto"/>
            <w:vAlign w:val="center"/>
          </w:tcPr>
          <w:p w14:paraId="065ABDD5"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号</w:t>
            </w:r>
          </w:p>
        </w:tc>
        <w:tc>
          <w:tcPr>
            <w:tcW w:w="1439" w:type="dxa"/>
            <w:tcBorders>
              <w:top w:val="single" w:sz="4" w:space="0" w:color="auto"/>
              <w:left w:val="nil"/>
              <w:bottom w:val="single" w:sz="4" w:space="0" w:color="auto"/>
              <w:right w:val="single" w:sz="4" w:space="0" w:color="auto"/>
            </w:tcBorders>
            <w:shd w:val="clear" w:color="auto" w:fill="auto"/>
            <w:vAlign w:val="center"/>
          </w:tcPr>
          <w:p w14:paraId="0D9A8DEF"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制定时间</w:t>
            </w:r>
          </w:p>
        </w:tc>
        <w:tc>
          <w:tcPr>
            <w:tcW w:w="992" w:type="dxa"/>
            <w:tcBorders>
              <w:top w:val="single" w:sz="4" w:space="0" w:color="auto"/>
              <w:left w:val="nil"/>
              <w:bottom w:val="single" w:sz="4" w:space="0" w:color="auto"/>
              <w:right w:val="single" w:sz="4" w:space="0" w:color="auto"/>
            </w:tcBorders>
            <w:shd w:val="clear" w:color="auto" w:fill="auto"/>
            <w:vAlign w:val="center"/>
          </w:tcPr>
          <w:p w14:paraId="50B87069"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清理结果</w:t>
            </w:r>
          </w:p>
        </w:tc>
        <w:tc>
          <w:tcPr>
            <w:tcW w:w="851" w:type="dxa"/>
            <w:tcBorders>
              <w:top w:val="single" w:sz="4" w:space="0" w:color="auto"/>
              <w:left w:val="nil"/>
              <w:bottom w:val="single" w:sz="4" w:space="0" w:color="auto"/>
              <w:right w:val="single" w:sz="4" w:space="0" w:color="auto"/>
            </w:tcBorders>
            <w:shd w:val="clear" w:color="auto" w:fill="auto"/>
          </w:tcPr>
          <w:p w14:paraId="6FF162E5"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备注</w:t>
            </w:r>
          </w:p>
        </w:tc>
      </w:tr>
      <w:tr w:rsidR="00061E2C" w14:paraId="28D9803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ECC351B" w14:textId="77777777" w:rsidR="00061E2C" w:rsidRDefault="00035326">
            <w:pPr>
              <w:jc w:val="center"/>
              <w:rPr>
                <w:rFonts w:ascii="宋体" w:hAnsi="宋体" w:cs="宋体"/>
                <w:color w:val="000000"/>
                <w:sz w:val="22"/>
                <w:szCs w:val="22"/>
              </w:rPr>
            </w:pPr>
            <w:r>
              <w:rPr>
                <w:rFonts w:hint="eastAsia"/>
                <w:color w:val="000000"/>
                <w:sz w:val="22"/>
                <w:szCs w:val="22"/>
              </w:rPr>
              <w:t>1</w:t>
            </w:r>
          </w:p>
        </w:tc>
        <w:tc>
          <w:tcPr>
            <w:tcW w:w="3060" w:type="dxa"/>
            <w:tcBorders>
              <w:top w:val="nil"/>
              <w:left w:val="nil"/>
              <w:bottom w:val="single" w:sz="4" w:space="0" w:color="auto"/>
              <w:right w:val="single" w:sz="4" w:space="0" w:color="auto"/>
            </w:tcBorders>
            <w:shd w:val="clear" w:color="auto" w:fill="auto"/>
            <w:vAlign w:val="center"/>
          </w:tcPr>
          <w:p w14:paraId="28A034E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市政府关于印发太仓市社会基本医疗保险实施意见的通知</w:t>
            </w:r>
          </w:p>
        </w:tc>
        <w:tc>
          <w:tcPr>
            <w:tcW w:w="2380" w:type="dxa"/>
            <w:tcBorders>
              <w:top w:val="nil"/>
              <w:left w:val="nil"/>
              <w:bottom w:val="single" w:sz="4" w:space="0" w:color="auto"/>
              <w:right w:val="single" w:sz="4" w:space="0" w:color="auto"/>
            </w:tcBorders>
            <w:shd w:val="clear" w:color="auto" w:fill="auto"/>
            <w:vAlign w:val="center"/>
          </w:tcPr>
          <w:p w14:paraId="133CA7F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37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3F06414"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E85EF2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1A63E32" w14:textId="77777777" w:rsidR="00061E2C" w:rsidRDefault="00035326">
            <w:pPr>
              <w:widowControl/>
              <w:rPr>
                <w:color w:val="000000"/>
                <w:kern w:val="0"/>
                <w:sz w:val="18"/>
                <w:szCs w:val="18"/>
              </w:rPr>
            </w:pPr>
            <w:r>
              <w:rPr>
                <w:color w:val="000000"/>
                <w:kern w:val="0"/>
                <w:sz w:val="18"/>
                <w:szCs w:val="18"/>
              </w:rPr>
              <w:t xml:space="preserve">　</w:t>
            </w:r>
          </w:p>
        </w:tc>
      </w:tr>
      <w:tr w:rsidR="00061E2C" w14:paraId="3A24AC0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C28A3BE" w14:textId="77777777" w:rsidR="00061E2C" w:rsidRDefault="00035326">
            <w:pPr>
              <w:jc w:val="center"/>
              <w:rPr>
                <w:rFonts w:ascii="宋体" w:hAnsi="宋体" w:cs="宋体"/>
                <w:color w:val="000000"/>
                <w:sz w:val="22"/>
                <w:szCs w:val="22"/>
              </w:rPr>
            </w:pPr>
            <w:r>
              <w:rPr>
                <w:rFonts w:hint="eastAsia"/>
                <w:color w:val="000000"/>
                <w:sz w:val="22"/>
                <w:szCs w:val="22"/>
              </w:rPr>
              <w:t>2</w:t>
            </w:r>
          </w:p>
        </w:tc>
        <w:tc>
          <w:tcPr>
            <w:tcW w:w="3060" w:type="dxa"/>
            <w:tcBorders>
              <w:top w:val="nil"/>
              <w:left w:val="nil"/>
              <w:bottom w:val="single" w:sz="4" w:space="0" w:color="auto"/>
              <w:right w:val="single" w:sz="4" w:space="0" w:color="auto"/>
            </w:tcBorders>
            <w:shd w:val="clear" w:color="auto" w:fill="auto"/>
            <w:vAlign w:val="center"/>
          </w:tcPr>
          <w:p w14:paraId="0901109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市政府关于印发太仓市永久性绿地保护办法的通知</w:t>
            </w:r>
          </w:p>
        </w:tc>
        <w:tc>
          <w:tcPr>
            <w:tcW w:w="2380" w:type="dxa"/>
            <w:tcBorders>
              <w:top w:val="nil"/>
              <w:left w:val="nil"/>
              <w:bottom w:val="single" w:sz="4" w:space="0" w:color="auto"/>
              <w:right w:val="single" w:sz="4" w:space="0" w:color="auto"/>
            </w:tcBorders>
            <w:shd w:val="clear" w:color="auto" w:fill="auto"/>
            <w:vAlign w:val="center"/>
          </w:tcPr>
          <w:p w14:paraId="198CA559"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60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722A49A"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A45AB95"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742851E" w14:textId="77777777" w:rsidR="00061E2C" w:rsidRDefault="00035326">
            <w:pPr>
              <w:widowControl/>
              <w:rPr>
                <w:color w:val="000000"/>
                <w:kern w:val="0"/>
                <w:sz w:val="18"/>
                <w:szCs w:val="18"/>
              </w:rPr>
            </w:pPr>
            <w:r>
              <w:rPr>
                <w:color w:val="000000"/>
                <w:kern w:val="0"/>
                <w:sz w:val="18"/>
                <w:szCs w:val="18"/>
              </w:rPr>
              <w:t xml:space="preserve">　</w:t>
            </w:r>
          </w:p>
        </w:tc>
      </w:tr>
      <w:tr w:rsidR="00061E2C" w14:paraId="03CDF02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107E61C" w14:textId="77777777" w:rsidR="00061E2C" w:rsidRDefault="00035326">
            <w:pPr>
              <w:jc w:val="center"/>
              <w:rPr>
                <w:rFonts w:ascii="宋体" w:hAnsi="宋体" w:cs="宋体"/>
                <w:color w:val="000000"/>
                <w:sz w:val="22"/>
                <w:szCs w:val="22"/>
              </w:rPr>
            </w:pPr>
            <w:r>
              <w:rPr>
                <w:rFonts w:hint="eastAsia"/>
                <w:color w:val="000000"/>
                <w:sz w:val="22"/>
                <w:szCs w:val="22"/>
              </w:rPr>
              <w:t>3</w:t>
            </w:r>
          </w:p>
        </w:tc>
        <w:tc>
          <w:tcPr>
            <w:tcW w:w="3060" w:type="dxa"/>
            <w:tcBorders>
              <w:top w:val="nil"/>
              <w:left w:val="nil"/>
              <w:bottom w:val="single" w:sz="4" w:space="0" w:color="auto"/>
              <w:right w:val="single" w:sz="4" w:space="0" w:color="auto"/>
            </w:tcBorders>
            <w:shd w:val="clear" w:color="auto" w:fill="auto"/>
            <w:vAlign w:val="center"/>
          </w:tcPr>
          <w:p w14:paraId="29329D0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市政府关于印发太仓市城市绿线管理实施细则的通知</w:t>
            </w:r>
          </w:p>
        </w:tc>
        <w:tc>
          <w:tcPr>
            <w:tcW w:w="2380" w:type="dxa"/>
            <w:tcBorders>
              <w:top w:val="nil"/>
              <w:left w:val="nil"/>
              <w:bottom w:val="single" w:sz="4" w:space="0" w:color="auto"/>
              <w:right w:val="single" w:sz="4" w:space="0" w:color="auto"/>
            </w:tcBorders>
            <w:shd w:val="clear" w:color="auto" w:fill="auto"/>
            <w:vAlign w:val="center"/>
          </w:tcPr>
          <w:p w14:paraId="1DC3EBC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61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CD09D40"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0B645B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F7CFF9A" w14:textId="77777777" w:rsidR="00061E2C" w:rsidRDefault="00035326">
            <w:pPr>
              <w:widowControl/>
              <w:rPr>
                <w:color w:val="000000"/>
                <w:kern w:val="0"/>
                <w:sz w:val="18"/>
                <w:szCs w:val="18"/>
              </w:rPr>
            </w:pPr>
            <w:r>
              <w:rPr>
                <w:color w:val="000000"/>
                <w:kern w:val="0"/>
                <w:sz w:val="18"/>
                <w:szCs w:val="18"/>
              </w:rPr>
              <w:t xml:space="preserve">　</w:t>
            </w:r>
          </w:p>
        </w:tc>
      </w:tr>
      <w:tr w:rsidR="00061E2C" w14:paraId="3A46E1B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D98BA99" w14:textId="77777777" w:rsidR="00061E2C" w:rsidRDefault="00035326">
            <w:pPr>
              <w:jc w:val="center"/>
              <w:rPr>
                <w:rFonts w:ascii="宋体" w:hAnsi="宋体" w:cs="宋体"/>
                <w:color w:val="000000"/>
                <w:sz w:val="22"/>
                <w:szCs w:val="22"/>
              </w:rPr>
            </w:pPr>
            <w:r>
              <w:rPr>
                <w:rFonts w:hint="eastAsia"/>
                <w:color w:val="000000"/>
                <w:sz w:val="22"/>
                <w:szCs w:val="22"/>
              </w:rPr>
              <w:t>4</w:t>
            </w:r>
          </w:p>
        </w:tc>
        <w:tc>
          <w:tcPr>
            <w:tcW w:w="3060" w:type="dxa"/>
            <w:tcBorders>
              <w:top w:val="nil"/>
              <w:left w:val="nil"/>
              <w:bottom w:val="single" w:sz="4" w:space="0" w:color="auto"/>
              <w:right w:val="single" w:sz="4" w:space="0" w:color="auto"/>
            </w:tcBorders>
            <w:shd w:val="clear" w:color="auto" w:fill="auto"/>
            <w:vAlign w:val="center"/>
          </w:tcPr>
          <w:p w14:paraId="1F22577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市政府关于印发关于加快推进建筑产业现代化暨装配式建筑发展的实施意见的通知</w:t>
            </w:r>
          </w:p>
        </w:tc>
        <w:tc>
          <w:tcPr>
            <w:tcW w:w="2380" w:type="dxa"/>
            <w:tcBorders>
              <w:top w:val="nil"/>
              <w:left w:val="nil"/>
              <w:bottom w:val="single" w:sz="4" w:space="0" w:color="auto"/>
              <w:right w:val="single" w:sz="4" w:space="0" w:color="auto"/>
            </w:tcBorders>
            <w:shd w:val="clear" w:color="auto" w:fill="auto"/>
            <w:vAlign w:val="center"/>
          </w:tcPr>
          <w:p w14:paraId="795BC07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71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6685E3F"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D2AA46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17DF686" w14:textId="77777777" w:rsidR="00061E2C" w:rsidRDefault="00035326">
            <w:pPr>
              <w:widowControl/>
              <w:rPr>
                <w:color w:val="000000"/>
                <w:kern w:val="0"/>
                <w:sz w:val="18"/>
                <w:szCs w:val="18"/>
              </w:rPr>
            </w:pPr>
            <w:r>
              <w:rPr>
                <w:color w:val="000000"/>
                <w:kern w:val="0"/>
                <w:sz w:val="18"/>
                <w:szCs w:val="18"/>
              </w:rPr>
              <w:t xml:space="preserve">　</w:t>
            </w:r>
          </w:p>
        </w:tc>
      </w:tr>
      <w:tr w:rsidR="00061E2C" w14:paraId="4C2CD1C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2D4FEFA" w14:textId="77777777" w:rsidR="00061E2C" w:rsidRDefault="00035326">
            <w:pPr>
              <w:jc w:val="center"/>
              <w:rPr>
                <w:rFonts w:ascii="宋体" w:hAnsi="宋体" w:cs="宋体"/>
                <w:color w:val="000000"/>
                <w:sz w:val="22"/>
                <w:szCs w:val="22"/>
              </w:rPr>
            </w:pPr>
            <w:r>
              <w:rPr>
                <w:rFonts w:hint="eastAsia"/>
                <w:color w:val="000000"/>
                <w:sz w:val="22"/>
                <w:szCs w:val="22"/>
              </w:rPr>
              <w:t>5</w:t>
            </w:r>
          </w:p>
        </w:tc>
        <w:tc>
          <w:tcPr>
            <w:tcW w:w="3060" w:type="dxa"/>
            <w:tcBorders>
              <w:top w:val="nil"/>
              <w:left w:val="nil"/>
              <w:bottom w:val="single" w:sz="4" w:space="0" w:color="auto"/>
              <w:right w:val="single" w:sz="4" w:space="0" w:color="auto"/>
            </w:tcBorders>
            <w:shd w:val="clear" w:color="auto" w:fill="auto"/>
            <w:vAlign w:val="center"/>
          </w:tcPr>
          <w:p w14:paraId="054ACCB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市政府办公室关于印发太仓市食品摊贩备案管理实施办法的通知</w:t>
            </w:r>
          </w:p>
        </w:tc>
        <w:tc>
          <w:tcPr>
            <w:tcW w:w="2380" w:type="dxa"/>
            <w:tcBorders>
              <w:top w:val="nil"/>
              <w:left w:val="nil"/>
              <w:bottom w:val="single" w:sz="4" w:space="0" w:color="auto"/>
              <w:right w:val="single" w:sz="4" w:space="0" w:color="auto"/>
            </w:tcBorders>
            <w:shd w:val="clear" w:color="auto" w:fill="auto"/>
            <w:vAlign w:val="center"/>
          </w:tcPr>
          <w:p w14:paraId="5C2A8D7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156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DDA8AEF"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009ADC2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2927DD4" w14:textId="77777777" w:rsidR="00061E2C" w:rsidRDefault="00035326">
            <w:pPr>
              <w:widowControl/>
              <w:rPr>
                <w:color w:val="000000"/>
                <w:kern w:val="0"/>
                <w:sz w:val="18"/>
                <w:szCs w:val="18"/>
              </w:rPr>
            </w:pPr>
            <w:r>
              <w:rPr>
                <w:color w:val="000000"/>
                <w:kern w:val="0"/>
                <w:sz w:val="18"/>
                <w:szCs w:val="18"/>
              </w:rPr>
              <w:t xml:space="preserve">　</w:t>
            </w:r>
          </w:p>
        </w:tc>
      </w:tr>
      <w:tr w:rsidR="00061E2C" w14:paraId="313DA54F"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5503CD8" w14:textId="77777777" w:rsidR="00061E2C" w:rsidRDefault="00035326">
            <w:pPr>
              <w:jc w:val="center"/>
              <w:rPr>
                <w:rFonts w:ascii="宋体" w:hAnsi="宋体" w:cs="宋体"/>
                <w:color w:val="000000"/>
                <w:sz w:val="22"/>
                <w:szCs w:val="22"/>
              </w:rPr>
            </w:pPr>
            <w:r>
              <w:rPr>
                <w:rFonts w:hint="eastAsia"/>
                <w:color w:val="000000"/>
                <w:sz w:val="22"/>
                <w:szCs w:val="22"/>
              </w:rPr>
              <w:t>6</w:t>
            </w:r>
          </w:p>
        </w:tc>
        <w:tc>
          <w:tcPr>
            <w:tcW w:w="3060" w:type="dxa"/>
            <w:tcBorders>
              <w:top w:val="nil"/>
              <w:left w:val="nil"/>
              <w:bottom w:val="single" w:sz="4" w:space="0" w:color="auto"/>
              <w:right w:val="single" w:sz="4" w:space="0" w:color="auto"/>
            </w:tcBorders>
            <w:shd w:val="clear" w:color="auto" w:fill="auto"/>
            <w:vAlign w:val="center"/>
          </w:tcPr>
          <w:p w14:paraId="792527B8"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市政府办公室关于印发太仓市市级以上交通重点工程项目企业拆迁临时过渡安置办法（试行）的通知</w:t>
            </w:r>
          </w:p>
        </w:tc>
        <w:tc>
          <w:tcPr>
            <w:tcW w:w="2380" w:type="dxa"/>
            <w:tcBorders>
              <w:top w:val="nil"/>
              <w:left w:val="nil"/>
              <w:bottom w:val="single" w:sz="4" w:space="0" w:color="auto"/>
              <w:right w:val="single" w:sz="4" w:space="0" w:color="auto"/>
            </w:tcBorders>
            <w:shd w:val="clear" w:color="auto" w:fill="auto"/>
            <w:vAlign w:val="center"/>
          </w:tcPr>
          <w:p w14:paraId="773AEA7F"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168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3CCA8C5"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338E83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1E9BABE" w14:textId="77777777" w:rsidR="00061E2C" w:rsidRDefault="00035326">
            <w:pPr>
              <w:widowControl/>
              <w:rPr>
                <w:color w:val="000000"/>
                <w:kern w:val="0"/>
                <w:sz w:val="18"/>
                <w:szCs w:val="18"/>
              </w:rPr>
            </w:pPr>
            <w:r>
              <w:rPr>
                <w:color w:val="000000"/>
                <w:kern w:val="0"/>
                <w:sz w:val="18"/>
                <w:szCs w:val="18"/>
              </w:rPr>
              <w:t xml:space="preserve">　</w:t>
            </w:r>
          </w:p>
        </w:tc>
      </w:tr>
      <w:tr w:rsidR="00061E2C" w14:paraId="3AE5C28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A60AF92" w14:textId="77777777" w:rsidR="00061E2C" w:rsidRDefault="00035326">
            <w:pPr>
              <w:jc w:val="center"/>
              <w:rPr>
                <w:rFonts w:ascii="宋体" w:hAnsi="宋体" w:cs="宋体"/>
                <w:color w:val="000000"/>
                <w:sz w:val="22"/>
                <w:szCs w:val="22"/>
              </w:rPr>
            </w:pPr>
            <w:r>
              <w:rPr>
                <w:rFonts w:hint="eastAsia"/>
                <w:color w:val="000000"/>
                <w:sz w:val="22"/>
                <w:szCs w:val="22"/>
              </w:rPr>
              <w:t>7</w:t>
            </w:r>
          </w:p>
        </w:tc>
        <w:tc>
          <w:tcPr>
            <w:tcW w:w="3060" w:type="dxa"/>
            <w:tcBorders>
              <w:top w:val="nil"/>
              <w:left w:val="nil"/>
              <w:bottom w:val="single" w:sz="4" w:space="0" w:color="auto"/>
              <w:right w:val="single" w:sz="4" w:space="0" w:color="auto"/>
            </w:tcBorders>
            <w:shd w:val="clear" w:color="auto" w:fill="auto"/>
            <w:vAlign w:val="center"/>
          </w:tcPr>
          <w:p w14:paraId="1AC3440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太仓市人民政府关于调整高污染燃料禁燃区的通告</w:t>
            </w:r>
          </w:p>
        </w:tc>
        <w:tc>
          <w:tcPr>
            <w:tcW w:w="2380" w:type="dxa"/>
            <w:tcBorders>
              <w:top w:val="nil"/>
              <w:left w:val="nil"/>
              <w:bottom w:val="single" w:sz="4" w:space="0" w:color="auto"/>
              <w:right w:val="single" w:sz="4" w:space="0" w:color="auto"/>
            </w:tcBorders>
            <w:shd w:val="clear" w:color="auto" w:fill="auto"/>
            <w:vAlign w:val="center"/>
          </w:tcPr>
          <w:p w14:paraId="4247F28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87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A481053"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910428C"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6DA3D05F" w14:textId="77777777" w:rsidR="00061E2C" w:rsidRDefault="00035326">
            <w:pPr>
              <w:widowControl/>
              <w:rPr>
                <w:color w:val="000000"/>
                <w:kern w:val="0"/>
                <w:sz w:val="18"/>
                <w:szCs w:val="18"/>
              </w:rPr>
            </w:pPr>
            <w:r>
              <w:rPr>
                <w:color w:val="000000"/>
                <w:kern w:val="0"/>
                <w:sz w:val="18"/>
                <w:szCs w:val="18"/>
              </w:rPr>
              <w:t xml:space="preserve">　</w:t>
            </w:r>
          </w:p>
        </w:tc>
      </w:tr>
      <w:tr w:rsidR="00061E2C" w14:paraId="0C08DC0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872E635" w14:textId="77777777" w:rsidR="00061E2C" w:rsidRDefault="00035326">
            <w:pPr>
              <w:jc w:val="center"/>
              <w:rPr>
                <w:rFonts w:ascii="宋体" w:hAnsi="宋体" w:cs="宋体"/>
                <w:color w:val="000000"/>
                <w:sz w:val="22"/>
                <w:szCs w:val="22"/>
              </w:rPr>
            </w:pPr>
            <w:r>
              <w:rPr>
                <w:rFonts w:hint="eastAsia"/>
                <w:color w:val="000000"/>
                <w:sz w:val="22"/>
                <w:szCs w:val="22"/>
              </w:rPr>
              <w:t>8</w:t>
            </w:r>
          </w:p>
        </w:tc>
        <w:tc>
          <w:tcPr>
            <w:tcW w:w="3060" w:type="dxa"/>
            <w:tcBorders>
              <w:top w:val="nil"/>
              <w:left w:val="nil"/>
              <w:bottom w:val="single" w:sz="4" w:space="0" w:color="auto"/>
              <w:right w:val="single" w:sz="4" w:space="0" w:color="auto"/>
            </w:tcBorders>
            <w:shd w:val="clear" w:color="auto" w:fill="auto"/>
            <w:vAlign w:val="center"/>
          </w:tcPr>
          <w:p w14:paraId="3920BAE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市政府关于印发进一步推动绿色殡葬改革的实施意见的通知</w:t>
            </w:r>
          </w:p>
        </w:tc>
        <w:tc>
          <w:tcPr>
            <w:tcW w:w="2380" w:type="dxa"/>
            <w:tcBorders>
              <w:top w:val="nil"/>
              <w:left w:val="nil"/>
              <w:bottom w:val="single" w:sz="4" w:space="0" w:color="auto"/>
              <w:right w:val="single" w:sz="4" w:space="0" w:color="auto"/>
            </w:tcBorders>
            <w:shd w:val="clear" w:color="auto" w:fill="auto"/>
            <w:vAlign w:val="center"/>
          </w:tcPr>
          <w:p w14:paraId="4548DDF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95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7D5F018"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91F749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C5EB559" w14:textId="77777777" w:rsidR="00061E2C" w:rsidRDefault="00035326">
            <w:pPr>
              <w:widowControl/>
              <w:rPr>
                <w:color w:val="000000"/>
                <w:kern w:val="0"/>
                <w:sz w:val="18"/>
                <w:szCs w:val="18"/>
              </w:rPr>
            </w:pPr>
            <w:r>
              <w:rPr>
                <w:color w:val="000000"/>
                <w:kern w:val="0"/>
                <w:sz w:val="18"/>
                <w:szCs w:val="18"/>
              </w:rPr>
              <w:t xml:space="preserve">　</w:t>
            </w:r>
          </w:p>
        </w:tc>
      </w:tr>
      <w:tr w:rsidR="00061E2C" w14:paraId="4ADBFB0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D03379B" w14:textId="77777777" w:rsidR="00061E2C" w:rsidRDefault="00035326">
            <w:pPr>
              <w:jc w:val="center"/>
              <w:rPr>
                <w:rFonts w:ascii="宋体" w:hAnsi="宋体" w:cs="宋体"/>
                <w:color w:val="000000"/>
                <w:sz w:val="22"/>
                <w:szCs w:val="22"/>
              </w:rPr>
            </w:pPr>
            <w:r>
              <w:rPr>
                <w:rFonts w:hint="eastAsia"/>
                <w:color w:val="000000"/>
                <w:sz w:val="22"/>
                <w:szCs w:val="22"/>
              </w:rPr>
              <w:t>9</w:t>
            </w:r>
          </w:p>
        </w:tc>
        <w:tc>
          <w:tcPr>
            <w:tcW w:w="3060" w:type="dxa"/>
            <w:tcBorders>
              <w:top w:val="nil"/>
              <w:left w:val="nil"/>
              <w:bottom w:val="single" w:sz="4" w:space="0" w:color="auto"/>
              <w:right w:val="single" w:sz="4" w:space="0" w:color="auto"/>
            </w:tcBorders>
            <w:shd w:val="clear" w:color="auto" w:fill="auto"/>
            <w:vAlign w:val="center"/>
          </w:tcPr>
          <w:p w14:paraId="7AC58F53"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市政府办公室关于印发太仓市国有土地上房屋</w:t>
            </w:r>
            <w:proofErr w:type="gramStart"/>
            <w:r>
              <w:rPr>
                <w:rFonts w:ascii="宋体" w:hAnsi="宋体" w:cs="宋体" w:hint="eastAsia"/>
                <w:color w:val="000000"/>
                <w:kern w:val="0"/>
                <w:sz w:val="18"/>
                <w:szCs w:val="18"/>
              </w:rPr>
              <w:t>征收计户规则</w:t>
            </w:r>
            <w:proofErr w:type="gramEnd"/>
            <w:r>
              <w:rPr>
                <w:rFonts w:ascii="宋体" w:hAnsi="宋体" w:cs="宋体" w:hint="eastAsia"/>
                <w:color w:val="000000"/>
                <w:kern w:val="0"/>
                <w:sz w:val="18"/>
                <w:szCs w:val="18"/>
              </w:rPr>
              <w:t>、房屋分类、面积认定规定的通知</w:t>
            </w:r>
          </w:p>
        </w:tc>
        <w:tc>
          <w:tcPr>
            <w:tcW w:w="2380" w:type="dxa"/>
            <w:tcBorders>
              <w:top w:val="nil"/>
              <w:left w:val="nil"/>
              <w:bottom w:val="single" w:sz="4" w:space="0" w:color="auto"/>
              <w:right w:val="single" w:sz="4" w:space="0" w:color="auto"/>
            </w:tcBorders>
            <w:shd w:val="clear" w:color="auto" w:fill="auto"/>
            <w:vAlign w:val="center"/>
          </w:tcPr>
          <w:p w14:paraId="21D29D5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59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847066E"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1605ED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2F44B58" w14:textId="77777777" w:rsidR="00061E2C" w:rsidRDefault="00035326">
            <w:pPr>
              <w:widowControl/>
              <w:rPr>
                <w:color w:val="000000"/>
                <w:kern w:val="0"/>
                <w:sz w:val="18"/>
                <w:szCs w:val="18"/>
              </w:rPr>
            </w:pPr>
            <w:r>
              <w:rPr>
                <w:color w:val="000000"/>
                <w:kern w:val="0"/>
                <w:sz w:val="18"/>
                <w:szCs w:val="18"/>
              </w:rPr>
              <w:t xml:space="preserve">　</w:t>
            </w:r>
          </w:p>
        </w:tc>
      </w:tr>
      <w:tr w:rsidR="00061E2C" w14:paraId="0F96BA2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6C33F51" w14:textId="77777777" w:rsidR="00061E2C" w:rsidRDefault="00035326">
            <w:pPr>
              <w:jc w:val="center"/>
              <w:rPr>
                <w:rFonts w:ascii="宋体" w:hAnsi="宋体" w:cs="宋体"/>
                <w:color w:val="000000"/>
                <w:sz w:val="22"/>
                <w:szCs w:val="22"/>
              </w:rPr>
            </w:pPr>
            <w:r>
              <w:rPr>
                <w:rFonts w:hint="eastAsia"/>
                <w:color w:val="000000"/>
                <w:sz w:val="22"/>
                <w:szCs w:val="22"/>
              </w:rPr>
              <w:t>10</w:t>
            </w:r>
          </w:p>
        </w:tc>
        <w:tc>
          <w:tcPr>
            <w:tcW w:w="3060" w:type="dxa"/>
            <w:tcBorders>
              <w:top w:val="nil"/>
              <w:left w:val="nil"/>
              <w:bottom w:val="single" w:sz="4" w:space="0" w:color="auto"/>
              <w:right w:val="single" w:sz="4" w:space="0" w:color="auto"/>
            </w:tcBorders>
            <w:shd w:val="clear" w:color="auto" w:fill="auto"/>
            <w:vAlign w:val="center"/>
          </w:tcPr>
          <w:p w14:paraId="64C81E25"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市政府关于调整太仓市房屋征收与补偿相关标准的通知</w:t>
            </w:r>
          </w:p>
        </w:tc>
        <w:tc>
          <w:tcPr>
            <w:tcW w:w="2380" w:type="dxa"/>
            <w:tcBorders>
              <w:top w:val="nil"/>
              <w:left w:val="nil"/>
              <w:bottom w:val="single" w:sz="4" w:space="0" w:color="auto"/>
              <w:right w:val="single" w:sz="4" w:space="0" w:color="auto"/>
            </w:tcBorders>
            <w:shd w:val="clear" w:color="auto" w:fill="auto"/>
            <w:vAlign w:val="center"/>
          </w:tcPr>
          <w:p w14:paraId="690B6713"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29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B52902E"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5906CF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E21A47F" w14:textId="77777777" w:rsidR="00061E2C" w:rsidRDefault="00035326">
            <w:pPr>
              <w:widowControl/>
              <w:rPr>
                <w:color w:val="000000"/>
                <w:kern w:val="0"/>
                <w:sz w:val="18"/>
                <w:szCs w:val="18"/>
              </w:rPr>
            </w:pPr>
            <w:r>
              <w:rPr>
                <w:color w:val="000000"/>
                <w:kern w:val="0"/>
                <w:sz w:val="18"/>
                <w:szCs w:val="18"/>
              </w:rPr>
              <w:t xml:space="preserve">　</w:t>
            </w:r>
          </w:p>
        </w:tc>
      </w:tr>
      <w:tr w:rsidR="00061E2C" w14:paraId="5B70743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4C8E87A" w14:textId="77777777" w:rsidR="00061E2C" w:rsidRDefault="00035326">
            <w:pPr>
              <w:jc w:val="center"/>
              <w:rPr>
                <w:rFonts w:ascii="宋体" w:hAnsi="宋体" w:cs="宋体"/>
                <w:color w:val="000000"/>
                <w:sz w:val="22"/>
                <w:szCs w:val="22"/>
              </w:rPr>
            </w:pPr>
            <w:r>
              <w:rPr>
                <w:rFonts w:hint="eastAsia"/>
                <w:color w:val="000000"/>
                <w:sz w:val="22"/>
                <w:szCs w:val="22"/>
              </w:rPr>
              <w:t>11</w:t>
            </w:r>
          </w:p>
        </w:tc>
        <w:tc>
          <w:tcPr>
            <w:tcW w:w="3060" w:type="dxa"/>
            <w:tcBorders>
              <w:top w:val="nil"/>
              <w:left w:val="nil"/>
              <w:bottom w:val="single" w:sz="4" w:space="0" w:color="auto"/>
              <w:right w:val="single" w:sz="4" w:space="0" w:color="auto"/>
            </w:tcBorders>
            <w:shd w:val="clear" w:color="auto" w:fill="auto"/>
            <w:vAlign w:val="center"/>
          </w:tcPr>
          <w:p w14:paraId="368A449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市政府办公室关于印发太仓市关于建立完善守信联合激励和失信联合惩戒制度的实施意见的通知</w:t>
            </w:r>
          </w:p>
        </w:tc>
        <w:tc>
          <w:tcPr>
            <w:tcW w:w="2380" w:type="dxa"/>
            <w:tcBorders>
              <w:top w:val="nil"/>
              <w:left w:val="nil"/>
              <w:bottom w:val="single" w:sz="4" w:space="0" w:color="auto"/>
              <w:right w:val="single" w:sz="4" w:space="0" w:color="auto"/>
            </w:tcBorders>
            <w:shd w:val="clear" w:color="auto" w:fill="auto"/>
            <w:vAlign w:val="center"/>
          </w:tcPr>
          <w:p w14:paraId="5AC6EA73"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105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F8EC8BC"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421E7C63"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0F10F79" w14:textId="77777777" w:rsidR="00061E2C" w:rsidRDefault="00035326">
            <w:pPr>
              <w:widowControl/>
              <w:rPr>
                <w:color w:val="000000"/>
                <w:kern w:val="0"/>
                <w:sz w:val="18"/>
                <w:szCs w:val="18"/>
              </w:rPr>
            </w:pPr>
            <w:r>
              <w:rPr>
                <w:color w:val="000000"/>
                <w:kern w:val="0"/>
                <w:sz w:val="18"/>
                <w:szCs w:val="18"/>
              </w:rPr>
              <w:t xml:space="preserve">　</w:t>
            </w:r>
          </w:p>
        </w:tc>
      </w:tr>
      <w:tr w:rsidR="00061E2C" w14:paraId="63D7B2B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B6546A5" w14:textId="77777777" w:rsidR="00061E2C" w:rsidRDefault="00035326">
            <w:pPr>
              <w:jc w:val="center"/>
              <w:rPr>
                <w:rFonts w:ascii="宋体" w:hAnsi="宋体" w:cs="宋体"/>
                <w:color w:val="000000"/>
                <w:sz w:val="22"/>
                <w:szCs w:val="22"/>
              </w:rPr>
            </w:pPr>
            <w:r>
              <w:rPr>
                <w:rFonts w:hint="eastAsia"/>
                <w:color w:val="000000"/>
                <w:sz w:val="22"/>
                <w:szCs w:val="22"/>
              </w:rPr>
              <w:t>12</w:t>
            </w:r>
          </w:p>
        </w:tc>
        <w:tc>
          <w:tcPr>
            <w:tcW w:w="3060" w:type="dxa"/>
            <w:tcBorders>
              <w:top w:val="nil"/>
              <w:left w:val="nil"/>
              <w:bottom w:val="single" w:sz="4" w:space="0" w:color="auto"/>
              <w:right w:val="single" w:sz="4" w:space="0" w:color="auto"/>
            </w:tcBorders>
            <w:shd w:val="clear" w:color="auto" w:fill="auto"/>
            <w:vAlign w:val="center"/>
          </w:tcPr>
          <w:p w14:paraId="2872B5D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市政府办公室关于印发太仓市农民工工资支付应急周转金管理办法的通知</w:t>
            </w:r>
          </w:p>
        </w:tc>
        <w:tc>
          <w:tcPr>
            <w:tcW w:w="2380" w:type="dxa"/>
            <w:tcBorders>
              <w:top w:val="nil"/>
              <w:left w:val="nil"/>
              <w:bottom w:val="single" w:sz="4" w:space="0" w:color="auto"/>
              <w:right w:val="single" w:sz="4" w:space="0" w:color="auto"/>
            </w:tcBorders>
            <w:shd w:val="clear" w:color="auto" w:fill="auto"/>
            <w:vAlign w:val="center"/>
          </w:tcPr>
          <w:p w14:paraId="124489D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125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F8D96BB"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29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E25F8B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CE02903" w14:textId="77777777" w:rsidR="00061E2C" w:rsidRDefault="00035326">
            <w:pPr>
              <w:widowControl/>
              <w:rPr>
                <w:color w:val="000000"/>
                <w:kern w:val="0"/>
                <w:sz w:val="18"/>
                <w:szCs w:val="18"/>
              </w:rPr>
            </w:pPr>
            <w:r>
              <w:rPr>
                <w:color w:val="000000"/>
                <w:kern w:val="0"/>
                <w:sz w:val="18"/>
                <w:szCs w:val="18"/>
              </w:rPr>
              <w:t xml:space="preserve">　</w:t>
            </w:r>
          </w:p>
        </w:tc>
      </w:tr>
      <w:tr w:rsidR="00061E2C" w14:paraId="279F1B1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70B80DC" w14:textId="77777777" w:rsidR="00061E2C" w:rsidRDefault="00035326">
            <w:pPr>
              <w:jc w:val="center"/>
              <w:rPr>
                <w:rFonts w:ascii="宋体" w:hAnsi="宋体" w:cs="宋体"/>
                <w:color w:val="000000"/>
                <w:sz w:val="22"/>
                <w:szCs w:val="22"/>
              </w:rPr>
            </w:pPr>
            <w:r>
              <w:rPr>
                <w:rFonts w:hint="eastAsia"/>
                <w:color w:val="000000"/>
                <w:sz w:val="22"/>
                <w:szCs w:val="22"/>
              </w:rPr>
              <w:t>13</w:t>
            </w:r>
          </w:p>
        </w:tc>
        <w:tc>
          <w:tcPr>
            <w:tcW w:w="3060" w:type="dxa"/>
            <w:tcBorders>
              <w:top w:val="nil"/>
              <w:left w:val="nil"/>
              <w:bottom w:val="single" w:sz="4" w:space="0" w:color="auto"/>
              <w:right w:val="single" w:sz="4" w:space="0" w:color="auto"/>
            </w:tcBorders>
            <w:shd w:val="clear" w:color="auto" w:fill="auto"/>
            <w:vAlign w:val="center"/>
          </w:tcPr>
          <w:p w14:paraId="7115880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关于印发太仓市文学艺术</w:t>
            </w:r>
            <w:r>
              <w:rPr>
                <w:color w:val="000000"/>
                <w:kern w:val="0"/>
                <w:sz w:val="18"/>
                <w:szCs w:val="18"/>
              </w:rPr>
              <w:t>“</w:t>
            </w:r>
            <w:r>
              <w:rPr>
                <w:rFonts w:ascii="宋体" w:hAnsi="宋体" w:cs="宋体" w:hint="eastAsia"/>
                <w:color w:val="000000"/>
                <w:kern w:val="0"/>
                <w:sz w:val="18"/>
                <w:szCs w:val="18"/>
              </w:rPr>
              <w:t>金月季</w:t>
            </w:r>
            <w:r>
              <w:rPr>
                <w:color w:val="000000"/>
                <w:kern w:val="0"/>
                <w:sz w:val="18"/>
                <w:szCs w:val="18"/>
              </w:rPr>
              <w:t>”</w:t>
            </w:r>
            <w:r>
              <w:rPr>
                <w:rFonts w:ascii="宋体" w:hAnsi="宋体" w:cs="宋体" w:hint="eastAsia"/>
                <w:color w:val="000000"/>
                <w:kern w:val="0"/>
                <w:sz w:val="18"/>
                <w:szCs w:val="18"/>
              </w:rPr>
              <w:t>奖扶持奖励办法（试行）的通知</w:t>
            </w:r>
          </w:p>
        </w:tc>
        <w:tc>
          <w:tcPr>
            <w:tcW w:w="2380" w:type="dxa"/>
            <w:tcBorders>
              <w:top w:val="nil"/>
              <w:left w:val="nil"/>
              <w:bottom w:val="single" w:sz="4" w:space="0" w:color="auto"/>
              <w:right w:val="single" w:sz="4" w:space="0" w:color="auto"/>
            </w:tcBorders>
            <w:shd w:val="clear" w:color="auto" w:fill="auto"/>
            <w:vAlign w:val="center"/>
          </w:tcPr>
          <w:p w14:paraId="5FA8838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163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AFFB110"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6A3F4F9"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35B8C6D2" w14:textId="77777777" w:rsidR="00061E2C" w:rsidRDefault="00035326">
            <w:pPr>
              <w:widowControl/>
              <w:rPr>
                <w:color w:val="000000"/>
                <w:kern w:val="0"/>
                <w:sz w:val="18"/>
                <w:szCs w:val="18"/>
              </w:rPr>
            </w:pPr>
            <w:r>
              <w:rPr>
                <w:color w:val="000000"/>
                <w:kern w:val="0"/>
                <w:sz w:val="18"/>
                <w:szCs w:val="18"/>
              </w:rPr>
              <w:t xml:space="preserve">　</w:t>
            </w:r>
          </w:p>
        </w:tc>
      </w:tr>
      <w:tr w:rsidR="00061E2C" w14:paraId="0C1325C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C204FC0" w14:textId="77777777" w:rsidR="00061E2C" w:rsidRDefault="00035326">
            <w:pPr>
              <w:jc w:val="center"/>
              <w:rPr>
                <w:rFonts w:ascii="宋体" w:hAnsi="宋体" w:cs="宋体"/>
                <w:color w:val="000000"/>
                <w:sz w:val="22"/>
                <w:szCs w:val="22"/>
              </w:rPr>
            </w:pPr>
            <w:r>
              <w:rPr>
                <w:rFonts w:hint="eastAsia"/>
                <w:color w:val="000000"/>
                <w:sz w:val="22"/>
                <w:szCs w:val="22"/>
              </w:rPr>
              <w:t>14</w:t>
            </w:r>
          </w:p>
        </w:tc>
        <w:tc>
          <w:tcPr>
            <w:tcW w:w="3060" w:type="dxa"/>
            <w:tcBorders>
              <w:top w:val="nil"/>
              <w:left w:val="nil"/>
              <w:bottom w:val="single" w:sz="4" w:space="0" w:color="auto"/>
              <w:right w:val="single" w:sz="4" w:space="0" w:color="auto"/>
            </w:tcBorders>
            <w:shd w:val="clear" w:color="auto" w:fill="auto"/>
            <w:vAlign w:val="center"/>
          </w:tcPr>
          <w:p w14:paraId="2C640F8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市政府办公室关于印发太仓市进一步优化电力接入营商环境实施办法（试行）的通知</w:t>
            </w:r>
          </w:p>
        </w:tc>
        <w:tc>
          <w:tcPr>
            <w:tcW w:w="2380" w:type="dxa"/>
            <w:tcBorders>
              <w:top w:val="nil"/>
              <w:left w:val="nil"/>
              <w:bottom w:val="single" w:sz="4" w:space="0" w:color="auto"/>
              <w:right w:val="single" w:sz="4" w:space="0" w:color="auto"/>
            </w:tcBorders>
            <w:shd w:val="clear" w:color="auto" w:fill="auto"/>
            <w:vAlign w:val="center"/>
          </w:tcPr>
          <w:p w14:paraId="2AC2662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198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ABAE091"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EEC35A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41C0C3C2" w14:textId="77777777" w:rsidR="00061E2C" w:rsidRDefault="00035326">
            <w:pPr>
              <w:widowControl/>
              <w:rPr>
                <w:color w:val="000000"/>
                <w:kern w:val="0"/>
                <w:sz w:val="18"/>
                <w:szCs w:val="18"/>
              </w:rPr>
            </w:pPr>
            <w:r>
              <w:rPr>
                <w:color w:val="000000"/>
                <w:kern w:val="0"/>
                <w:sz w:val="18"/>
                <w:szCs w:val="18"/>
              </w:rPr>
              <w:t xml:space="preserve">　</w:t>
            </w:r>
          </w:p>
        </w:tc>
      </w:tr>
      <w:tr w:rsidR="00061E2C" w14:paraId="7815D6A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A350B52" w14:textId="77777777" w:rsidR="00061E2C" w:rsidRDefault="00035326">
            <w:pPr>
              <w:jc w:val="center"/>
              <w:rPr>
                <w:rFonts w:ascii="宋体" w:hAnsi="宋体" w:cs="宋体"/>
                <w:color w:val="000000"/>
                <w:sz w:val="22"/>
                <w:szCs w:val="22"/>
              </w:rPr>
            </w:pPr>
            <w:r>
              <w:rPr>
                <w:rFonts w:hint="eastAsia"/>
                <w:color w:val="000000"/>
                <w:sz w:val="22"/>
                <w:szCs w:val="22"/>
              </w:rPr>
              <w:t>15</w:t>
            </w:r>
          </w:p>
        </w:tc>
        <w:tc>
          <w:tcPr>
            <w:tcW w:w="3060" w:type="dxa"/>
            <w:tcBorders>
              <w:top w:val="nil"/>
              <w:left w:val="nil"/>
              <w:bottom w:val="single" w:sz="4" w:space="0" w:color="auto"/>
              <w:right w:val="single" w:sz="4" w:space="0" w:color="auto"/>
            </w:tcBorders>
            <w:shd w:val="clear" w:color="auto" w:fill="auto"/>
            <w:vAlign w:val="center"/>
          </w:tcPr>
          <w:p w14:paraId="2E9F26F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市政府印发关于促进律师行业高质量发展的意见的通知</w:t>
            </w:r>
          </w:p>
        </w:tc>
        <w:tc>
          <w:tcPr>
            <w:tcW w:w="2380" w:type="dxa"/>
            <w:tcBorders>
              <w:top w:val="nil"/>
              <w:left w:val="nil"/>
              <w:bottom w:val="single" w:sz="4" w:space="0" w:color="auto"/>
              <w:right w:val="single" w:sz="4" w:space="0" w:color="auto"/>
            </w:tcBorders>
            <w:shd w:val="clear" w:color="auto" w:fill="auto"/>
            <w:vAlign w:val="center"/>
          </w:tcPr>
          <w:p w14:paraId="1C0CE4C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385D495"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F99419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8041653" w14:textId="77777777" w:rsidR="00061E2C" w:rsidRDefault="00035326">
            <w:pPr>
              <w:widowControl/>
              <w:rPr>
                <w:color w:val="000000"/>
                <w:kern w:val="0"/>
                <w:sz w:val="18"/>
                <w:szCs w:val="18"/>
              </w:rPr>
            </w:pPr>
            <w:r>
              <w:rPr>
                <w:color w:val="000000"/>
                <w:kern w:val="0"/>
                <w:sz w:val="18"/>
                <w:szCs w:val="18"/>
              </w:rPr>
              <w:t xml:space="preserve">　</w:t>
            </w:r>
          </w:p>
        </w:tc>
      </w:tr>
      <w:tr w:rsidR="00061E2C" w14:paraId="18769CF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FDAAE06" w14:textId="77777777" w:rsidR="00061E2C" w:rsidRDefault="00035326">
            <w:pPr>
              <w:jc w:val="center"/>
              <w:rPr>
                <w:rFonts w:ascii="宋体" w:hAnsi="宋体" w:cs="宋体"/>
                <w:color w:val="000000"/>
                <w:sz w:val="22"/>
                <w:szCs w:val="22"/>
              </w:rPr>
            </w:pPr>
            <w:r>
              <w:rPr>
                <w:rFonts w:hint="eastAsia"/>
                <w:color w:val="000000"/>
                <w:sz w:val="22"/>
                <w:szCs w:val="22"/>
              </w:rPr>
              <w:lastRenderedPageBreak/>
              <w:t>16</w:t>
            </w:r>
          </w:p>
        </w:tc>
        <w:tc>
          <w:tcPr>
            <w:tcW w:w="3060" w:type="dxa"/>
            <w:tcBorders>
              <w:top w:val="nil"/>
              <w:left w:val="nil"/>
              <w:bottom w:val="single" w:sz="4" w:space="0" w:color="auto"/>
              <w:right w:val="single" w:sz="4" w:space="0" w:color="auto"/>
            </w:tcBorders>
            <w:shd w:val="clear" w:color="auto" w:fill="auto"/>
            <w:vAlign w:val="center"/>
          </w:tcPr>
          <w:p w14:paraId="5CA98215"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市政府关于印发关于加快在太大院名校引进高层次人才的实施办法（试行）的通知</w:t>
            </w:r>
          </w:p>
        </w:tc>
        <w:tc>
          <w:tcPr>
            <w:tcW w:w="2380" w:type="dxa"/>
            <w:tcBorders>
              <w:top w:val="nil"/>
              <w:left w:val="nil"/>
              <w:bottom w:val="single" w:sz="4" w:space="0" w:color="auto"/>
              <w:right w:val="single" w:sz="4" w:space="0" w:color="auto"/>
            </w:tcBorders>
            <w:shd w:val="clear" w:color="auto" w:fill="auto"/>
            <w:vAlign w:val="center"/>
          </w:tcPr>
          <w:p w14:paraId="4928317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20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A10D45E"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21</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8CFC4A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A9EBA7B" w14:textId="77777777" w:rsidR="00061E2C" w:rsidRDefault="00035326">
            <w:pPr>
              <w:widowControl/>
              <w:rPr>
                <w:color w:val="000000"/>
                <w:kern w:val="0"/>
                <w:sz w:val="18"/>
                <w:szCs w:val="18"/>
              </w:rPr>
            </w:pPr>
            <w:r>
              <w:rPr>
                <w:color w:val="000000"/>
                <w:kern w:val="0"/>
                <w:sz w:val="18"/>
                <w:szCs w:val="18"/>
              </w:rPr>
              <w:t xml:space="preserve">　</w:t>
            </w:r>
          </w:p>
        </w:tc>
      </w:tr>
      <w:tr w:rsidR="00061E2C" w14:paraId="7E5436C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C51C2E6" w14:textId="77777777" w:rsidR="00061E2C" w:rsidRDefault="00035326">
            <w:pPr>
              <w:jc w:val="center"/>
              <w:rPr>
                <w:rFonts w:ascii="宋体" w:hAnsi="宋体" w:cs="宋体"/>
                <w:color w:val="000000"/>
                <w:sz w:val="22"/>
                <w:szCs w:val="22"/>
              </w:rPr>
            </w:pPr>
            <w:r>
              <w:rPr>
                <w:rFonts w:hint="eastAsia"/>
                <w:color w:val="000000"/>
                <w:sz w:val="22"/>
                <w:szCs w:val="22"/>
              </w:rPr>
              <w:t>17</w:t>
            </w:r>
          </w:p>
        </w:tc>
        <w:tc>
          <w:tcPr>
            <w:tcW w:w="3060" w:type="dxa"/>
            <w:tcBorders>
              <w:top w:val="nil"/>
              <w:left w:val="nil"/>
              <w:bottom w:val="single" w:sz="4" w:space="0" w:color="auto"/>
              <w:right w:val="single" w:sz="4" w:space="0" w:color="auto"/>
            </w:tcBorders>
            <w:shd w:val="clear" w:color="auto" w:fill="auto"/>
            <w:vAlign w:val="center"/>
          </w:tcPr>
          <w:p w14:paraId="43FF0A4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市政府关于印发太仓市城市公园管理办法的通知</w:t>
            </w:r>
          </w:p>
        </w:tc>
        <w:tc>
          <w:tcPr>
            <w:tcW w:w="2380" w:type="dxa"/>
            <w:tcBorders>
              <w:top w:val="nil"/>
              <w:left w:val="nil"/>
              <w:bottom w:val="single" w:sz="4" w:space="0" w:color="auto"/>
              <w:right w:val="single" w:sz="4" w:space="0" w:color="auto"/>
            </w:tcBorders>
            <w:shd w:val="clear" w:color="auto" w:fill="auto"/>
            <w:vAlign w:val="center"/>
          </w:tcPr>
          <w:p w14:paraId="6354AFB7"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44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781AC40"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12</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AE12AB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74D928A" w14:textId="77777777" w:rsidR="00061E2C" w:rsidRDefault="00035326">
            <w:pPr>
              <w:widowControl/>
              <w:rPr>
                <w:color w:val="000000"/>
                <w:kern w:val="0"/>
                <w:sz w:val="18"/>
                <w:szCs w:val="18"/>
              </w:rPr>
            </w:pPr>
            <w:r>
              <w:rPr>
                <w:color w:val="000000"/>
                <w:kern w:val="0"/>
                <w:sz w:val="18"/>
                <w:szCs w:val="18"/>
              </w:rPr>
              <w:t xml:space="preserve">　</w:t>
            </w:r>
          </w:p>
        </w:tc>
      </w:tr>
      <w:tr w:rsidR="00061E2C" w14:paraId="715F81FB"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EFBFBD4" w14:textId="77777777" w:rsidR="00061E2C" w:rsidRDefault="00035326">
            <w:pPr>
              <w:jc w:val="center"/>
              <w:rPr>
                <w:rFonts w:ascii="宋体" w:hAnsi="宋体" w:cs="宋体"/>
                <w:color w:val="000000"/>
                <w:sz w:val="22"/>
                <w:szCs w:val="22"/>
              </w:rPr>
            </w:pPr>
            <w:r>
              <w:rPr>
                <w:rFonts w:hint="eastAsia"/>
                <w:color w:val="000000"/>
                <w:sz w:val="22"/>
                <w:szCs w:val="22"/>
              </w:rPr>
              <w:t>18</w:t>
            </w:r>
          </w:p>
        </w:tc>
        <w:tc>
          <w:tcPr>
            <w:tcW w:w="3060" w:type="dxa"/>
            <w:tcBorders>
              <w:top w:val="nil"/>
              <w:left w:val="nil"/>
              <w:bottom w:val="single" w:sz="4" w:space="0" w:color="auto"/>
              <w:right w:val="single" w:sz="4" w:space="0" w:color="auto"/>
            </w:tcBorders>
            <w:shd w:val="clear" w:color="auto" w:fill="auto"/>
            <w:vAlign w:val="center"/>
          </w:tcPr>
          <w:p w14:paraId="3484C36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市政府关于印发太仓市畜禽养殖禁养</w:t>
            </w:r>
            <w:proofErr w:type="gramStart"/>
            <w:r>
              <w:rPr>
                <w:rFonts w:ascii="宋体" w:hAnsi="宋体" w:cs="宋体" w:hint="eastAsia"/>
                <w:color w:val="000000"/>
                <w:kern w:val="0"/>
                <w:sz w:val="18"/>
                <w:szCs w:val="18"/>
              </w:rPr>
              <w:t>区划定</w:t>
            </w:r>
            <w:proofErr w:type="gramEnd"/>
            <w:r>
              <w:rPr>
                <w:rFonts w:ascii="宋体" w:hAnsi="宋体" w:cs="宋体" w:hint="eastAsia"/>
                <w:color w:val="000000"/>
                <w:kern w:val="0"/>
                <w:sz w:val="18"/>
                <w:szCs w:val="18"/>
              </w:rPr>
              <w:t>方案的通知</w:t>
            </w:r>
          </w:p>
        </w:tc>
        <w:tc>
          <w:tcPr>
            <w:tcW w:w="2380" w:type="dxa"/>
            <w:tcBorders>
              <w:top w:val="nil"/>
              <w:left w:val="nil"/>
              <w:bottom w:val="single" w:sz="4" w:space="0" w:color="auto"/>
              <w:right w:val="single" w:sz="4" w:space="0" w:color="auto"/>
            </w:tcBorders>
            <w:shd w:val="clear" w:color="auto" w:fill="auto"/>
            <w:vAlign w:val="center"/>
          </w:tcPr>
          <w:p w14:paraId="7041A9A8"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49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8434A92"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7</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D4DAB0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6D398ED1" w14:textId="77777777" w:rsidR="00061E2C" w:rsidRDefault="00035326">
            <w:pPr>
              <w:widowControl/>
              <w:rPr>
                <w:color w:val="000000"/>
                <w:kern w:val="0"/>
                <w:sz w:val="18"/>
                <w:szCs w:val="18"/>
              </w:rPr>
            </w:pPr>
            <w:r>
              <w:rPr>
                <w:color w:val="000000"/>
                <w:kern w:val="0"/>
                <w:sz w:val="18"/>
                <w:szCs w:val="18"/>
              </w:rPr>
              <w:t xml:space="preserve">　</w:t>
            </w:r>
          </w:p>
        </w:tc>
      </w:tr>
      <w:tr w:rsidR="00061E2C" w14:paraId="7900D88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3400826" w14:textId="77777777" w:rsidR="00061E2C" w:rsidRDefault="00035326">
            <w:pPr>
              <w:jc w:val="center"/>
              <w:rPr>
                <w:rFonts w:ascii="宋体" w:hAnsi="宋体" w:cs="宋体"/>
                <w:color w:val="000000"/>
                <w:sz w:val="22"/>
                <w:szCs w:val="22"/>
              </w:rPr>
            </w:pPr>
            <w:r>
              <w:rPr>
                <w:rFonts w:hint="eastAsia"/>
                <w:color w:val="000000"/>
                <w:sz w:val="22"/>
                <w:szCs w:val="22"/>
              </w:rPr>
              <w:t>19</w:t>
            </w:r>
          </w:p>
        </w:tc>
        <w:tc>
          <w:tcPr>
            <w:tcW w:w="3060" w:type="dxa"/>
            <w:tcBorders>
              <w:top w:val="nil"/>
              <w:left w:val="nil"/>
              <w:bottom w:val="single" w:sz="4" w:space="0" w:color="auto"/>
              <w:right w:val="single" w:sz="4" w:space="0" w:color="auto"/>
            </w:tcBorders>
            <w:shd w:val="clear" w:color="auto" w:fill="auto"/>
            <w:vAlign w:val="center"/>
          </w:tcPr>
          <w:p w14:paraId="77AA69E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市政府办公室关于印发太仓市区镇（街道）空气质量补偿实施办法（试行）的通知</w:t>
            </w:r>
          </w:p>
        </w:tc>
        <w:tc>
          <w:tcPr>
            <w:tcW w:w="2380" w:type="dxa"/>
            <w:tcBorders>
              <w:top w:val="nil"/>
              <w:left w:val="nil"/>
              <w:bottom w:val="single" w:sz="4" w:space="0" w:color="auto"/>
              <w:right w:val="single" w:sz="4" w:space="0" w:color="auto"/>
            </w:tcBorders>
            <w:shd w:val="clear" w:color="auto" w:fill="auto"/>
            <w:vAlign w:val="center"/>
          </w:tcPr>
          <w:p w14:paraId="4A2E5459"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59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BE57694"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2</w:t>
            </w:r>
            <w:r>
              <w:rPr>
                <w:color w:val="000000"/>
                <w:kern w:val="0"/>
                <w:sz w:val="18"/>
                <w:szCs w:val="18"/>
              </w:rPr>
              <w:t>月</w:t>
            </w:r>
            <w:r>
              <w:rPr>
                <w:color w:val="000000"/>
                <w:kern w:val="0"/>
                <w:sz w:val="18"/>
                <w:szCs w:val="18"/>
              </w:rPr>
              <w:t>28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AF6B5D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39E7CDD7" w14:textId="77777777" w:rsidR="00061E2C" w:rsidRDefault="00035326">
            <w:pPr>
              <w:widowControl/>
              <w:rPr>
                <w:color w:val="000000"/>
                <w:kern w:val="0"/>
                <w:sz w:val="18"/>
                <w:szCs w:val="18"/>
              </w:rPr>
            </w:pPr>
            <w:r>
              <w:rPr>
                <w:color w:val="000000"/>
                <w:kern w:val="0"/>
                <w:sz w:val="18"/>
                <w:szCs w:val="18"/>
              </w:rPr>
              <w:t xml:space="preserve">　</w:t>
            </w:r>
          </w:p>
        </w:tc>
      </w:tr>
      <w:tr w:rsidR="00061E2C" w14:paraId="6FA7084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B02DA7E" w14:textId="77777777" w:rsidR="00061E2C" w:rsidRDefault="00035326">
            <w:pPr>
              <w:jc w:val="center"/>
              <w:rPr>
                <w:rFonts w:ascii="宋体" w:hAnsi="宋体" w:cs="宋体"/>
                <w:color w:val="000000"/>
                <w:sz w:val="22"/>
                <w:szCs w:val="22"/>
              </w:rPr>
            </w:pPr>
            <w:r>
              <w:rPr>
                <w:rFonts w:hint="eastAsia"/>
                <w:color w:val="000000"/>
                <w:sz w:val="22"/>
                <w:szCs w:val="22"/>
              </w:rPr>
              <w:t>20</w:t>
            </w:r>
          </w:p>
        </w:tc>
        <w:tc>
          <w:tcPr>
            <w:tcW w:w="3060" w:type="dxa"/>
            <w:tcBorders>
              <w:top w:val="nil"/>
              <w:left w:val="nil"/>
              <w:bottom w:val="single" w:sz="4" w:space="0" w:color="auto"/>
              <w:right w:val="single" w:sz="4" w:space="0" w:color="auto"/>
            </w:tcBorders>
            <w:shd w:val="clear" w:color="auto" w:fill="auto"/>
            <w:vAlign w:val="center"/>
          </w:tcPr>
          <w:p w14:paraId="1B5BEA0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太仓市贯彻落实苏州开放再出发若干政策意见的</w:t>
            </w:r>
            <w:r>
              <w:rPr>
                <w:color w:val="000000"/>
                <w:kern w:val="0"/>
                <w:sz w:val="18"/>
                <w:szCs w:val="18"/>
              </w:rPr>
              <w:t>80</w:t>
            </w:r>
            <w:r>
              <w:rPr>
                <w:rFonts w:ascii="宋体" w:hAnsi="宋体" w:cs="宋体" w:hint="eastAsia"/>
                <w:color w:val="000000"/>
                <w:kern w:val="0"/>
                <w:sz w:val="18"/>
                <w:szCs w:val="18"/>
              </w:rPr>
              <w:t>条实施举措</w:t>
            </w:r>
          </w:p>
        </w:tc>
        <w:tc>
          <w:tcPr>
            <w:tcW w:w="2380" w:type="dxa"/>
            <w:tcBorders>
              <w:top w:val="nil"/>
              <w:left w:val="nil"/>
              <w:bottom w:val="single" w:sz="4" w:space="0" w:color="auto"/>
              <w:right w:val="single" w:sz="4" w:space="0" w:color="auto"/>
            </w:tcBorders>
            <w:shd w:val="clear" w:color="auto" w:fill="auto"/>
            <w:vAlign w:val="center"/>
          </w:tcPr>
          <w:p w14:paraId="1E047EC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94F1F7D"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70C4E6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FEB8E38" w14:textId="77777777" w:rsidR="00061E2C" w:rsidRDefault="00035326">
            <w:pPr>
              <w:widowControl/>
              <w:rPr>
                <w:color w:val="000000"/>
                <w:kern w:val="0"/>
                <w:sz w:val="18"/>
                <w:szCs w:val="18"/>
              </w:rPr>
            </w:pPr>
            <w:r>
              <w:rPr>
                <w:color w:val="000000"/>
                <w:kern w:val="0"/>
                <w:sz w:val="18"/>
                <w:szCs w:val="18"/>
              </w:rPr>
              <w:t xml:space="preserve">　</w:t>
            </w:r>
          </w:p>
        </w:tc>
      </w:tr>
      <w:tr w:rsidR="00061E2C" w14:paraId="17395BF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02363A1" w14:textId="77777777" w:rsidR="00061E2C" w:rsidRDefault="00035326">
            <w:pPr>
              <w:jc w:val="center"/>
              <w:rPr>
                <w:rFonts w:ascii="宋体" w:hAnsi="宋体" w:cs="宋体"/>
                <w:color w:val="000000"/>
                <w:sz w:val="22"/>
                <w:szCs w:val="22"/>
              </w:rPr>
            </w:pPr>
            <w:r>
              <w:rPr>
                <w:rFonts w:hint="eastAsia"/>
                <w:color w:val="000000"/>
                <w:sz w:val="22"/>
                <w:szCs w:val="22"/>
              </w:rPr>
              <w:t>21</w:t>
            </w:r>
          </w:p>
        </w:tc>
        <w:tc>
          <w:tcPr>
            <w:tcW w:w="3060" w:type="dxa"/>
            <w:tcBorders>
              <w:top w:val="nil"/>
              <w:left w:val="nil"/>
              <w:bottom w:val="single" w:sz="4" w:space="0" w:color="auto"/>
              <w:right w:val="single" w:sz="4" w:space="0" w:color="auto"/>
            </w:tcBorders>
            <w:shd w:val="clear" w:color="auto" w:fill="auto"/>
            <w:vAlign w:val="center"/>
          </w:tcPr>
          <w:p w14:paraId="1FA9AEA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市政府印发关于实施第四轮生态补偿政策的意见的通知</w:t>
            </w:r>
          </w:p>
        </w:tc>
        <w:tc>
          <w:tcPr>
            <w:tcW w:w="2380" w:type="dxa"/>
            <w:tcBorders>
              <w:top w:val="nil"/>
              <w:left w:val="nil"/>
              <w:bottom w:val="single" w:sz="4" w:space="0" w:color="auto"/>
              <w:right w:val="single" w:sz="4" w:space="0" w:color="auto"/>
            </w:tcBorders>
            <w:shd w:val="clear" w:color="auto" w:fill="auto"/>
            <w:vAlign w:val="center"/>
          </w:tcPr>
          <w:p w14:paraId="327600E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1B63852"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23</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3BBAF22"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85A6F4F" w14:textId="77777777" w:rsidR="00061E2C" w:rsidRDefault="00035326">
            <w:pPr>
              <w:widowControl/>
              <w:rPr>
                <w:color w:val="000000"/>
                <w:kern w:val="0"/>
                <w:sz w:val="18"/>
                <w:szCs w:val="18"/>
              </w:rPr>
            </w:pPr>
            <w:r>
              <w:rPr>
                <w:color w:val="000000"/>
                <w:kern w:val="0"/>
                <w:sz w:val="18"/>
                <w:szCs w:val="18"/>
              </w:rPr>
              <w:t xml:space="preserve">　</w:t>
            </w:r>
          </w:p>
        </w:tc>
      </w:tr>
      <w:tr w:rsidR="00061E2C" w14:paraId="10F6C33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AC416B2" w14:textId="77777777" w:rsidR="00061E2C" w:rsidRDefault="00035326">
            <w:pPr>
              <w:jc w:val="center"/>
              <w:rPr>
                <w:rFonts w:ascii="宋体" w:hAnsi="宋体" w:cs="宋体"/>
                <w:color w:val="000000"/>
                <w:sz w:val="22"/>
                <w:szCs w:val="22"/>
              </w:rPr>
            </w:pPr>
            <w:r>
              <w:rPr>
                <w:rFonts w:hint="eastAsia"/>
                <w:color w:val="000000"/>
                <w:sz w:val="22"/>
                <w:szCs w:val="22"/>
              </w:rPr>
              <w:t>22</w:t>
            </w:r>
          </w:p>
        </w:tc>
        <w:tc>
          <w:tcPr>
            <w:tcW w:w="3060" w:type="dxa"/>
            <w:tcBorders>
              <w:top w:val="nil"/>
              <w:left w:val="nil"/>
              <w:bottom w:val="single" w:sz="4" w:space="0" w:color="auto"/>
              <w:right w:val="single" w:sz="4" w:space="0" w:color="auto"/>
            </w:tcBorders>
            <w:shd w:val="clear" w:color="auto" w:fill="auto"/>
            <w:vAlign w:val="center"/>
          </w:tcPr>
          <w:p w14:paraId="07428293"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市政府办公室关于印发太仓市招才引智激励实施办法的通知</w:t>
            </w:r>
          </w:p>
        </w:tc>
        <w:tc>
          <w:tcPr>
            <w:tcW w:w="2380" w:type="dxa"/>
            <w:tcBorders>
              <w:top w:val="nil"/>
              <w:left w:val="nil"/>
              <w:bottom w:val="single" w:sz="4" w:space="0" w:color="auto"/>
              <w:right w:val="single" w:sz="4" w:space="0" w:color="auto"/>
            </w:tcBorders>
            <w:shd w:val="clear" w:color="auto" w:fill="auto"/>
            <w:vAlign w:val="center"/>
          </w:tcPr>
          <w:p w14:paraId="6B5C4BF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31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2602D8A"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24</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134E4BD"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19654B2C" w14:textId="77777777" w:rsidR="00061E2C" w:rsidRDefault="00035326">
            <w:pPr>
              <w:widowControl/>
              <w:rPr>
                <w:color w:val="000000"/>
                <w:kern w:val="0"/>
                <w:sz w:val="18"/>
                <w:szCs w:val="18"/>
              </w:rPr>
            </w:pPr>
            <w:r>
              <w:rPr>
                <w:color w:val="000000"/>
                <w:kern w:val="0"/>
                <w:sz w:val="18"/>
                <w:szCs w:val="18"/>
              </w:rPr>
              <w:t xml:space="preserve">　</w:t>
            </w:r>
          </w:p>
        </w:tc>
      </w:tr>
      <w:tr w:rsidR="00061E2C" w14:paraId="7D66A82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A6D7E82" w14:textId="77777777" w:rsidR="00061E2C" w:rsidRDefault="00035326">
            <w:pPr>
              <w:jc w:val="center"/>
              <w:rPr>
                <w:rFonts w:ascii="宋体" w:hAnsi="宋体" w:cs="宋体"/>
                <w:color w:val="000000"/>
                <w:sz w:val="22"/>
                <w:szCs w:val="22"/>
              </w:rPr>
            </w:pPr>
            <w:r>
              <w:rPr>
                <w:rFonts w:hint="eastAsia"/>
                <w:color w:val="000000"/>
                <w:sz w:val="22"/>
                <w:szCs w:val="22"/>
              </w:rPr>
              <w:t>23</w:t>
            </w:r>
          </w:p>
        </w:tc>
        <w:tc>
          <w:tcPr>
            <w:tcW w:w="3060" w:type="dxa"/>
            <w:tcBorders>
              <w:top w:val="nil"/>
              <w:left w:val="nil"/>
              <w:bottom w:val="single" w:sz="4" w:space="0" w:color="auto"/>
              <w:right w:val="single" w:sz="4" w:space="0" w:color="auto"/>
            </w:tcBorders>
            <w:shd w:val="clear" w:color="auto" w:fill="auto"/>
            <w:vAlign w:val="center"/>
          </w:tcPr>
          <w:p w14:paraId="121E032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市政府办公室关于印发太仓市小麦和</w:t>
            </w:r>
            <w:proofErr w:type="gramStart"/>
            <w:r>
              <w:rPr>
                <w:rFonts w:ascii="宋体" w:hAnsi="宋体" w:cs="宋体" w:hint="eastAsia"/>
                <w:color w:val="000000"/>
                <w:kern w:val="0"/>
                <w:sz w:val="18"/>
                <w:szCs w:val="18"/>
              </w:rPr>
              <w:t>水稻价</w:t>
            </w:r>
            <w:proofErr w:type="gramEnd"/>
            <w:r>
              <w:rPr>
                <w:rFonts w:ascii="宋体" w:hAnsi="宋体" w:cs="宋体" w:hint="eastAsia"/>
                <w:color w:val="000000"/>
                <w:kern w:val="0"/>
                <w:sz w:val="18"/>
                <w:szCs w:val="18"/>
              </w:rPr>
              <w:t>外补贴实施办法的通知</w:t>
            </w:r>
          </w:p>
        </w:tc>
        <w:tc>
          <w:tcPr>
            <w:tcW w:w="2380" w:type="dxa"/>
            <w:tcBorders>
              <w:top w:val="nil"/>
              <w:left w:val="nil"/>
              <w:bottom w:val="single" w:sz="4" w:space="0" w:color="auto"/>
              <w:right w:val="single" w:sz="4" w:space="0" w:color="auto"/>
            </w:tcBorders>
            <w:shd w:val="clear" w:color="auto" w:fill="auto"/>
            <w:vAlign w:val="center"/>
          </w:tcPr>
          <w:p w14:paraId="776A24B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122</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05DABB3"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31</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438766A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41A43A98" w14:textId="77777777" w:rsidR="00061E2C" w:rsidRDefault="00035326">
            <w:pPr>
              <w:widowControl/>
              <w:rPr>
                <w:color w:val="000000"/>
                <w:kern w:val="0"/>
                <w:sz w:val="18"/>
                <w:szCs w:val="18"/>
              </w:rPr>
            </w:pPr>
            <w:r>
              <w:rPr>
                <w:color w:val="000000"/>
                <w:kern w:val="0"/>
                <w:sz w:val="18"/>
                <w:szCs w:val="18"/>
              </w:rPr>
              <w:t xml:space="preserve">　</w:t>
            </w:r>
          </w:p>
        </w:tc>
      </w:tr>
      <w:tr w:rsidR="00061E2C" w14:paraId="47AE636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DD30F11" w14:textId="77777777" w:rsidR="00061E2C" w:rsidRDefault="00035326">
            <w:pPr>
              <w:jc w:val="center"/>
              <w:rPr>
                <w:rFonts w:ascii="宋体" w:hAnsi="宋体" w:cs="宋体"/>
                <w:color w:val="000000"/>
                <w:sz w:val="22"/>
                <w:szCs w:val="22"/>
              </w:rPr>
            </w:pPr>
            <w:r>
              <w:rPr>
                <w:rFonts w:hint="eastAsia"/>
                <w:color w:val="000000"/>
                <w:sz w:val="22"/>
                <w:szCs w:val="22"/>
              </w:rPr>
              <w:t>24</w:t>
            </w:r>
          </w:p>
        </w:tc>
        <w:tc>
          <w:tcPr>
            <w:tcW w:w="3060" w:type="dxa"/>
            <w:tcBorders>
              <w:top w:val="nil"/>
              <w:left w:val="nil"/>
              <w:bottom w:val="single" w:sz="4" w:space="0" w:color="auto"/>
              <w:right w:val="single" w:sz="4" w:space="0" w:color="auto"/>
            </w:tcBorders>
            <w:shd w:val="clear" w:color="auto" w:fill="auto"/>
            <w:vAlign w:val="center"/>
          </w:tcPr>
          <w:p w14:paraId="3EE4E02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市政府办公室印发关于进一步加强既有建筑安全管理工作的实施意见的通知</w:t>
            </w:r>
          </w:p>
        </w:tc>
        <w:tc>
          <w:tcPr>
            <w:tcW w:w="2380" w:type="dxa"/>
            <w:tcBorders>
              <w:top w:val="nil"/>
              <w:left w:val="nil"/>
              <w:bottom w:val="single" w:sz="4" w:space="0" w:color="auto"/>
              <w:right w:val="single" w:sz="4" w:space="0" w:color="auto"/>
            </w:tcBorders>
            <w:shd w:val="clear" w:color="auto" w:fill="auto"/>
            <w:vAlign w:val="center"/>
          </w:tcPr>
          <w:p w14:paraId="202646C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182</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C3EC6C4"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26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978820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0A09F09" w14:textId="77777777" w:rsidR="00061E2C" w:rsidRDefault="00035326">
            <w:pPr>
              <w:widowControl/>
              <w:rPr>
                <w:color w:val="000000"/>
                <w:kern w:val="0"/>
                <w:sz w:val="18"/>
                <w:szCs w:val="18"/>
              </w:rPr>
            </w:pPr>
            <w:r>
              <w:rPr>
                <w:color w:val="000000"/>
                <w:kern w:val="0"/>
                <w:sz w:val="18"/>
                <w:szCs w:val="18"/>
              </w:rPr>
              <w:t xml:space="preserve">　</w:t>
            </w:r>
          </w:p>
        </w:tc>
      </w:tr>
      <w:tr w:rsidR="00061E2C" w14:paraId="4B21715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AE4D20E" w14:textId="77777777" w:rsidR="00061E2C" w:rsidRDefault="00035326">
            <w:pPr>
              <w:jc w:val="center"/>
              <w:rPr>
                <w:rFonts w:ascii="宋体" w:hAnsi="宋体" w:cs="宋体"/>
                <w:color w:val="000000"/>
                <w:sz w:val="22"/>
                <w:szCs w:val="22"/>
              </w:rPr>
            </w:pPr>
            <w:r>
              <w:rPr>
                <w:rFonts w:hint="eastAsia"/>
                <w:color w:val="000000"/>
                <w:sz w:val="22"/>
                <w:szCs w:val="22"/>
              </w:rPr>
              <w:t>25</w:t>
            </w:r>
          </w:p>
        </w:tc>
        <w:tc>
          <w:tcPr>
            <w:tcW w:w="3060" w:type="dxa"/>
            <w:tcBorders>
              <w:top w:val="nil"/>
              <w:left w:val="nil"/>
              <w:bottom w:val="single" w:sz="4" w:space="0" w:color="auto"/>
              <w:right w:val="single" w:sz="4" w:space="0" w:color="auto"/>
            </w:tcBorders>
            <w:shd w:val="clear" w:color="auto" w:fill="auto"/>
            <w:vAlign w:val="center"/>
          </w:tcPr>
          <w:p w14:paraId="0A0F4CF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市政府印发关于太仓市既有多层住宅增设电梯的实施意见的通知</w:t>
            </w:r>
          </w:p>
        </w:tc>
        <w:tc>
          <w:tcPr>
            <w:tcW w:w="2380" w:type="dxa"/>
            <w:tcBorders>
              <w:top w:val="nil"/>
              <w:left w:val="nil"/>
              <w:bottom w:val="single" w:sz="4" w:space="0" w:color="auto"/>
              <w:right w:val="single" w:sz="4" w:space="0" w:color="auto"/>
            </w:tcBorders>
            <w:shd w:val="clear" w:color="auto" w:fill="auto"/>
            <w:vAlign w:val="center"/>
          </w:tcPr>
          <w:p w14:paraId="4A2BCEE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78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E990C6C"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14</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0DA9DD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604462C7" w14:textId="77777777" w:rsidR="00061E2C" w:rsidRDefault="00035326">
            <w:pPr>
              <w:widowControl/>
              <w:rPr>
                <w:color w:val="000000"/>
                <w:kern w:val="0"/>
                <w:sz w:val="18"/>
                <w:szCs w:val="18"/>
              </w:rPr>
            </w:pPr>
            <w:r>
              <w:rPr>
                <w:color w:val="000000"/>
                <w:kern w:val="0"/>
                <w:sz w:val="18"/>
                <w:szCs w:val="18"/>
              </w:rPr>
              <w:t xml:space="preserve">　</w:t>
            </w:r>
          </w:p>
        </w:tc>
      </w:tr>
      <w:tr w:rsidR="00061E2C" w14:paraId="504A99F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C04EC10" w14:textId="77777777" w:rsidR="00061E2C" w:rsidRDefault="00035326">
            <w:pPr>
              <w:jc w:val="center"/>
              <w:rPr>
                <w:rFonts w:ascii="宋体" w:hAnsi="宋体" w:cs="宋体"/>
                <w:color w:val="000000"/>
                <w:sz w:val="22"/>
                <w:szCs w:val="22"/>
              </w:rPr>
            </w:pPr>
            <w:r>
              <w:rPr>
                <w:rFonts w:hint="eastAsia"/>
                <w:color w:val="000000"/>
                <w:sz w:val="22"/>
                <w:szCs w:val="22"/>
              </w:rPr>
              <w:t>26</w:t>
            </w:r>
          </w:p>
        </w:tc>
        <w:tc>
          <w:tcPr>
            <w:tcW w:w="3060" w:type="dxa"/>
            <w:tcBorders>
              <w:top w:val="nil"/>
              <w:left w:val="nil"/>
              <w:bottom w:val="single" w:sz="4" w:space="0" w:color="auto"/>
              <w:right w:val="single" w:sz="4" w:space="0" w:color="auto"/>
            </w:tcBorders>
            <w:shd w:val="clear" w:color="auto" w:fill="auto"/>
            <w:vAlign w:val="center"/>
          </w:tcPr>
          <w:p w14:paraId="54AA511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关于进一步扶持农村劳务合作社发展促进农民就业创业意见的通知</w:t>
            </w:r>
          </w:p>
        </w:tc>
        <w:tc>
          <w:tcPr>
            <w:tcW w:w="2380" w:type="dxa"/>
            <w:tcBorders>
              <w:top w:val="nil"/>
              <w:left w:val="nil"/>
              <w:bottom w:val="single" w:sz="4" w:space="0" w:color="auto"/>
              <w:right w:val="single" w:sz="4" w:space="0" w:color="auto"/>
            </w:tcBorders>
            <w:shd w:val="clear" w:color="auto" w:fill="auto"/>
            <w:vAlign w:val="center"/>
          </w:tcPr>
          <w:p w14:paraId="00C23817"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2013</w:t>
            </w:r>
            <w:r>
              <w:rPr>
                <w:rFonts w:ascii="宋体" w:hAnsi="宋体" w:cs="宋体" w:hint="eastAsia"/>
                <w:color w:val="000000"/>
                <w:kern w:val="0"/>
                <w:sz w:val="18"/>
                <w:szCs w:val="18"/>
              </w:rPr>
              <w:t>〕</w:t>
            </w:r>
            <w:r>
              <w:rPr>
                <w:color w:val="000000"/>
                <w:kern w:val="0"/>
                <w:sz w:val="18"/>
                <w:szCs w:val="18"/>
              </w:rPr>
              <w:t>95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421D53A" w14:textId="77777777" w:rsidR="00061E2C" w:rsidRDefault="00035326">
            <w:pPr>
              <w:widowControl/>
              <w:jc w:val="left"/>
              <w:rPr>
                <w:color w:val="000000"/>
                <w:kern w:val="0"/>
                <w:sz w:val="18"/>
                <w:szCs w:val="18"/>
              </w:rPr>
            </w:pPr>
            <w:r>
              <w:rPr>
                <w:color w:val="000000"/>
                <w:kern w:val="0"/>
                <w:sz w:val="18"/>
                <w:szCs w:val="18"/>
              </w:rPr>
              <w:t>2013</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10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C54D59C"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8479A30" w14:textId="77777777" w:rsidR="00061E2C" w:rsidRDefault="00035326">
            <w:pPr>
              <w:widowControl/>
              <w:rPr>
                <w:color w:val="000000"/>
                <w:kern w:val="0"/>
                <w:sz w:val="18"/>
                <w:szCs w:val="18"/>
              </w:rPr>
            </w:pPr>
            <w:r>
              <w:rPr>
                <w:color w:val="000000"/>
                <w:kern w:val="0"/>
                <w:sz w:val="18"/>
                <w:szCs w:val="18"/>
              </w:rPr>
              <w:t xml:space="preserve">　</w:t>
            </w:r>
          </w:p>
        </w:tc>
      </w:tr>
      <w:tr w:rsidR="00061E2C" w14:paraId="0ECF526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A5C8C6C" w14:textId="77777777" w:rsidR="00061E2C" w:rsidRDefault="00035326">
            <w:pPr>
              <w:jc w:val="center"/>
              <w:rPr>
                <w:rFonts w:ascii="宋体" w:hAnsi="宋体" w:cs="宋体"/>
                <w:color w:val="000000"/>
                <w:sz w:val="22"/>
                <w:szCs w:val="22"/>
              </w:rPr>
            </w:pPr>
            <w:r>
              <w:rPr>
                <w:rFonts w:hint="eastAsia"/>
                <w:color w:val="000000"/>
                <w:sz w:val="22"/>
                <w:szCs w:val="22"/>
              </w:rPr>
              <w:t>27</w:t>
            </w:r>
          </w:p>
        </w:tc>
        <w:tc>
          <w:tcPr>
            <w:tcW w:w="3060" w:type="dxa"/>
            <w:tcBorders>
              <w:top w:val="nil"/>
              <w:left w:val="nil"/>
              <w:bottom w:val="single" w:sz="4" w:space="0" w:color="auto"/>
              <w:right w:val="single" w:sz="4" w:space="0" w:color="auto"/>
            </w:tcBorders>
            <w:shd w:val="clear" w:color="auto" w:fill="auto"/>
            <w:vAlign w:val="center"/>
          </w:tcPr>
          <w:p w14:paraId="27E69583"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市政府关于印发太仓市政府投资信息化建设项目管理暂行办法的通知</w:t>
            </w:r>
          </w:p>
        </w:tc>
        <w:tc>
          <w:tcPr>
            <w:tcW w:w="2380" w:type="dxa"/>
            <w:tcBorders>
              <w:top w:val="nil"/>
              <w:left w:val="nil"/>
              <w:bottom w:val="single" w:sz="4" w:space="0" w:color="auto"/>
              <w:right w:val="single" w:sz="4" w:space="0" w:color="auto"/>
            </w:tcBorders>
            <w:shd w:val="clear" w:color="auto" w:fill="auto"/>
            <w:vAlign w:val="center"/>
          </w:tcPr>
          <w:p w14:paraId="7E9757A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2013</w:t>
            </w:r>
            <w:r>
              <w:rPr>
                <w:rFonts w:ascii="宋体" w:hAnsi="宋体" w:cs="宋体" w:hint="eastAsia"/>
                <w:color w:val="000000"/>
                <w:kern w:val="0"/>
                <w:sz w:val="18"/>
                <w:szCs w:val="18"/>
              </w:rPr>
              <w:t>〕</w:t>
            </w:r>
            <w:r>
              <w:rPr>
                <w:color w:val="000000"/>
                <w:kern w:val="0"/>
                <w:sz w:val="18"/>
                <w:szCs w:val="18"/>
              </w:rPr>
              <w:t>97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76A792F" w14:textId="77777777" w:rsidR="00061E2C" w:rsidRDefault="00035326">
            <w:pPr>
              <w:widowControl/>
              <w:jc w:val="left"/>
              <w:rPr>
                <w:color w:val="000000"/>
                <w:kern w:val="0"/>
                <w:sz w:val="18"/>
                <w:szCs w:val="18"/>
              </w:rPr>
            </w:pPr>
            <w:r>
              <w:rPr>
                <w:color w:val="000000"/>
                <w:kern w:val="0"/>
                <w:sz w:val="18"/>
                <w:szCs w:val="18"/>
              </w:rPr>
              <w:t>2013</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10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46E0FA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6C436B8A" w14:textId="77777777" w:rsidR="00061E2C" w:rsidRDefault="00035326">
            <w:pPr>
              <w:widowControl/>
              <w:rPr>
                <w:color w:val="000000"/>
                <w:kern w:val="0"/>
                <w:sz w:val="18"/>
                <w:szCs w:val="18"/>
              </w:rPr>
            </w:pPr>
            <w:r>
              <w:rPr>
                <w:color w:val="000000"/>
                <w:kern w:val="0"/>
                <w:sz w:val="18"/>
                <w:szCs w:val="18"/>
              </w:rPr>
              <w:t xml:space="preserve">　</w:t>
            </w:r>
          </w:p>
        </w:tc>
      </w:tr>
      <w:tr w:rsidR="00061E2C" w14:paraId="2D3841AF"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9241EE5" w14:textId="77777777" w:rsidR="00061E2C" w:rsidRDefault="00035326">
            <w:pPr>
              <w:jc w:val="center"/>
              <w:rPr>
                <w:rFonts w:ascii="宋体" w:hAnsi="宋体" w:cs="宋体"/>
                <w:color w:val="000000"/>
                <w:sz w:val="22"/>
                <w:szCs w:val="22"/>
              </w:rPr>
            </w:pPr>
            <w:r>
              <w:rPr>
                <w:rFonts w:hint="eastAsia"/>
                <w:color w:val="000000"/>
                <w:sz w:val="22"/>
                <w:szCs w:val="22"/>
              </w:rPr>
              <w:t>28</w:t>
            </w:r>
          </w:p>
        </w:tc>
        <w:tc>
          <w:tcPr>
            <w:tcW w:w="3060" w:type="dxa"/>
            <w:tcBorders>
              <w:top w:val="nil"/>
              <w:left w:val="nil"/>
              <w:bottom w:val="single" w:sz="4" w:space="0" w:color="auto"/>
              <w:right w:val="single" w:sz="4" w:space="0" w:color="auto"/>
            </w:tcBorders>
            <w:shd w:val="clear" w:color="auto" w:fill="auto"/>
            <w:vAlign w:val="center"/>
          </w:tcPr>
          <w:p w14:paraId="3D5FFA63"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关于印发太仓市村级集体资产统一保险实施办法（试行）的通知</w:t>
            </w:r>
          </w:p>
        </w:tc>
        <w:tc>
          <w:tcPr>
            <w:tcW w:w="2380" w:type="dxa"/>
            <w:tcBorders>
              <w:top w:val="nil"/>
              <w:left w:val="nil"/>
              <w:bottom w:val="single" w:sz="4" w:space="0" w:color="auto"/>
              <w:right w:val="single" w:sz="4" w:space="0" w:color="auto"/>
            </w:tcBorders>
            <w:shd w:val="clear" w:color="auto" w:fill="auto"/>
            <w:vAlign w:val="center"/>
          </w:tcPr>
          <w:p w14:paraId="698D424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2014</w:t>
            </w:r>
            <w:r>
              <w:rPr>
                <w:rFonts w:ascii="宋体" w:hAnsi="宋体" w:cs="宋体" w:hint="eastAsia"/>
                <w:color w:val="000000"/>
                <w:kern w:val="0"/>
                <w:sz w:val="18"/>
                <w:szCs w:val="18"/>
              </w:rPr>
              <w:t>〕</w:t>
            </w:r>
            <w:r>
              <w:rPr>
                <w:color w:val="000000"/>
                <w:kern w:val="0"/>
                <w:sz w:val="18"/>
                <w:szCs w:val="18"/>
              </w:rPr>
              <w:t>38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1F3B078" w14:textId="77777777" w:rsidR="00061E2C" w:rsidRDefault="00035326">
            <w:pPr>
              <w:widowControl/>
              <w:jc w:val="left"/>
              <w:rPr>
                <w:color w:val="000000"/>
                <w:kern w:val="0"/>
                <w:sz w:val="18"/>
                <w:szCs w:val="18"/>
              </w:rPr>
            </w:pPr>
            <w:r>
              <w:rPr>
                <w:color w:val="000000"/>
                <w:kern w:val="0"/>
                <w:sz w:val="18"/>
                <w:szCs w:val="18"/>
              </w:rPr>
              <w:t>2014</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5BAA07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D66577E" w14:textId="77777777" w:rsidR="00061E2C" w:rsidRDefault="00035326">
            <w:pPr>
              <w:widowControl/>
              <w:rPr>
                <w:color w:val="000000"/>
                <w:kern w:val="0"/>
                <w:sz w:val="18"/>
                <w:szCs w:val="18"/>
              </w:rPr>
            </w:pPr>
            <w:r>
              <w:rPr>
                <w:color w:val="000000"/>
                <w:kern w:val="0"/>
                <w:sz w:val="18"/>
                <w:szCs w:val="18"/>
              </w:rPr>
              <w:t xml:space="preserve">　</w:t>
            </w:r>
          </w:p>
        </w:tc>
      </w:tr>
      <w:tr w:rsidR="00061E2C" w14:paraId="7F1D787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80B0E8B" w14:textId="77777777" w:rsidR="00061E2C" w:rsidRDefault="00035326">
            <w:pPr>
              <w:jc w:val="center"/>
              <w:rPr>
                <w:rFonts w:ascii="宋体" w:hAnsi="宋体" w:cs="宋体"/>
                <w:color w:val="000000"/>
                <w:sz w:val="22"/>
                <w:szCs w:val="22"/>
              </w:rPr>
            </w:pPr>
            <w:r>
              <w:rPr>
                <w:rFonts w:hint="eastAsia"/>
                <w:color w:val="000000"/>
                <w:sz w:val="22"/>
                <w:szCs w:val="22"/>
              </w:rPr>
              <w:t>29</w:t>
            </w:r>
          </w:p>
        </w:tc>
        <w:tc>
          <w:tcPr>
            <w:tcW w:w="3060" w:type="dxa"/>
            <w:tcBorders>
              <w:top w:val="nil"/>
              <w:left w:val="nil"/>
              <w:bottom w:val="single" w:sz="4" w:space="0" w:color="auto"/>
              <w:right w:val="single" w:sz="4" w:space="0" w:color="auto"/>
            </w:tcBorders>
            <w:shd w:val="clear" w:color="auto" w:fill="auto"/>
            <w:vAlign w:val="center"/>
          </w:tcPr>
          <w:p w14:paraId="008B502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印发关于进一步加强农村劳务专业合作社规范化管理的意见的通知</w:t>
            </w:r>
          </w:p>
        </w:tc>
        <w:tc>
          <w:tcPr>
            <w:tcW w:w="2380" w:type="dxa"/>
            <w:tcBorders>
              <w:top w:val="nil"/>
              <w:left w:val="nil"/>
              <w:bottom w:val="single" w:sz="4" w:space="0" w:color="auto"/>
              <w:right w:val="single" w:sz="4" w:space="0" w:color="auto"/>
            </w:tcBorders>
            <w:shd w:val="clear" w:color="auto" w:fill="auto"/>
            <w:vAlign w:val="center"/>
          </w:tcPr>
          <w:p w14:paraId="03FE03C5"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2014</w:t>
            </w:r>
            <w:r>
              <w:rPr>
                <w:rFonts w:ascii="宋体" w:hAnsi="宋体" w:cs="宋体" w:hint="eastAsia"/>
                <w:color w:val="000000"/>
                <w:kern w:val="0"/>
                <w:sz w:val="18"/>
                <w:szCs w:val="18"/>
              </w:rPr>
              <w:t>〕</w:t>
            </w:r>
            <w:r>
              <w:rPr>
                <w:color w:val="000000"/>
                <w:kern w:val="0"/>
                <w:sz w:val="18"/>
                <w:szCs w:val="18"/>
              </w:rPr>
              <w:t>94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EE3C4B9" w14:textId="77777777" w:rsidR="00061E2C" w:rsidRDefault="00035326">
            <w:pPr>
              <w:widowControl/>
              <w:jc w:val="left"/>
              <w:rPr>
                <w:color w:val="000000"/>
                <w:kern w:val="0"/>
                <w:sz w:val="18"/>
                <w:szCs w:val="18"/>
              </w:rPr>
            </w:pPr>
            <w:r>
              <w:rPr>
                <w:color w:val="000000"/>
                <w:kern w:val="0"/>
                <w:sz w:val="18"/>
                <w:szCs w:val="18"/>
              </w:rPr>
              <w:t>2014</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22</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524DAAD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457BBA0C" w14:textId="77777777" w:rsidR="00061E2C" w:rsidRDefault="00035326">
            <w:pPr>
              <w:widowControl/>
              <w:rPr>
                <w:color w:val="000000"/>
                <w:kern w:val="0"/>
                <w:sz w:val="18"/>
                <w:szCs w:val="18"/>
              </w:rPr>
            </w:pPr>
            <w:r>
              <w:rPr>
                <w:color w:val="000000"/>
                <w:kern w:val="0"/>
                <w:sz w:val="18"/>
                <w:szCs w:val="18"/>
              </w:rPr>
              <w:t xml:space="preserve">　</w:t>
            </w:r>
          </w:p>
        </w:tc>
      </w:tr>
      <w:tr w:rsidR="00061E2C" w14:paraId="48B00FD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FA89E56" w14:textId="77777777" w:rsidR="00061E2C" w:rsidRDefault="00035326">
            <w:pPr>
              <w:jc w:val="center"/>
              <w:rPr>
                <w:rFonts w:ascii="宋体" w:hAnsi="宋体" w:cs="宋体"/>
                <w:color w:val="000000"/>
                <w:sz w:val="22"/>
                <w:szCs w:val="22"/>
              </w:rPr>
            </w:pPr>
            <w:r>
              <w:rPr>
                <w:rFonts w:hint="eastAsia"/>
                <w:color w:val="000000"/>
                <w:sz w:val="22"/>
                <w:szCs w:val="22"/>
              </w:rPr>
              <w:t>30</w:t>
            </w:r>
          </w:p>
        </w:tc>
        <w:tc>
          <w:tcPr>
            <w:tcW w:w="3060" w:type="dxa"/>
            <w:tcBorders>
              <w:top w:val="nil"/>
              <w:left w:val="nil"/>
              <w:bottom w:val="single" w:sz="4" w:space="0" w:color="auto"/>
              <w:right w:val="single" w:sz="4" w:space="0" w:color="auto"/>
            </w:tcBorders>
            <w:shd w:val="clear" w:color="auto" w:fill="auto"/>
            <w:vAlign w:val="center"/>
          </w:tcPr>
          <w:p w14:paraId="555E63D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市政府办公室印发太仓市社会工作岗位设置及薪酬待遇暂行办法的通知</w:t>
            </w:r>
          </w:p>
        </w:tc>
        <w:tc>
          <w:tcPr>
            <w:tcW w:w="2380" w:type="dxa"/>
            <w:tcBorders>
              <w:top w:val="nil"/>
              <w:left w:val="nil"/>
              <w:bottom w:val="single" w:sz="4" w:space="0" w:color="auto"/>
              <w:right w:val="single" w:sz="4" w:space="0" w:color="auto"/>
            </w:tcBorders>
            <w:shd w:val="clear" w:color="auto" w:fill="auto"/>
            <w:vAlign w:val="center"/>
          </w:tcPr>
          <w:p w14:paraId="32FAF1C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98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18CC93A"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10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595D6F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1841DDFB" w14:textId="77777777" w:rsidR="00061E2C" w:rsidRDefault="00035326">
            <w:pPr>
              <w:widowControl/>
              <w:rPr>
                <w:color w:val="000000"/>
                <w:kern w:val="0"/>
                <w:sz w:val="18"/>
                <w:szCs w:val="18"/>
              </w:rPr>
            </w:pPr>
            <w:r>
              <w:rPr>
                <w:color w:val="000000"/>
                <w:kern w:val="0"/>
                <w:sz w:val="18"/>
                <w:szCs w:val="18"/>
              </w:rPr>
              <w:t xml:space="preserve">　</w:t>
            </w:r>
          </w:p>
        </w:tc>
      </w:tr>
      <w:tr w:rsidR="00061E2C" w14:paraId="35253EF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92B1E95" w14:textId="77777777" w:rsidR="00061E2C" w:rsidRDefault="00035326">
            <w:pPr>
              <w:jc w:val="center"/>
              <w:rPr>
                <w:rFonts w:ascii="宋体" w:hAnsi="宋体" w:cs="宋体"/>
                <w:color w:val="000000"/>
                <w:sz w:val="22"/>
                <w:szCs w:val="22"/>
              </w:rPr>
            </w:pPr>
            <w:r>
              <w:rPr>
                <w:rFonts w:hint="eastAsia"/>
                <w:color w:val="000000"/>
                <w:sz w:val="22"/>
                <w:szCs w:val="22"/>
              </w:rPr>
              <w:t>31</w:t>
            </w:r>
          </w:p>
        </w:tc>
        <w:tc>
          <w:tcPr>
            <w:tcW w:w="3060" w:type="dxa"/>
            <w:tcBorders>
              <w:top w:val="nil"/>
              <w:left w:val="nil"/>
              <w:bottom w:val="single" w:sz="4" w:space="0" w:color="auto"/>
              <w:right w:val="single" w:sz="4" w:space="0" w:color="auto"/>
            </w:tcBorders>
            <w:shd w:val="clear" w:color="auto" w:fill="auto"/>
            <w:vAlign w:val="center"/>
          </w:tcPr>
          <w:p w14:paraId="71CBD5C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市政府办公室关于印发太仓市住宅小区物业管理专项资金管理办法的通知</w:t>
            </w:r>
          </w:p>
        </w:tc>
        <w:tc>
          <w:tcPr>
            <w:tcW w:w="2380" w:type="dxa"/>
            <w:tcBorders>
              <w:top w:val="nil"/>
              <w:left w:val="nil"/>
              <w:bottom w:val="single" w:sz="4" w:space="0" w:color="auto"/>
              <w:right w:val="single" w:sz="4" w:space="0" w:color="auto"/>
            </w:tcBorders>
            <w:shd w:val="clear" w:color="auto" w:fill="auto"/>
            <w:vAlign w:val="center"/>
          </w:tcPr>
          <w:p w14:paraId="01BD4DA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108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7F17F8E"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817381C"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485A6829" w14:textId="77777777" w:rsidR="00061E2C" w:rsidRDefault="00035326">
            <w:pPr>
              <w:widowControl/>
              <w:rPr>
                <w:color w:val="000000"/>
                <w:kern w:val="0"/>
                <w:sz w:val="18"/>
                <w:szCs w:val="18"/>
              </w:rPr>
            </w:pPr>
            <w:r>
              <w:rPr>
                <w:color w:val="000000"/>
                <w:kern w:val="0"/>
                <w:sz w:val="18"/>
                <w:szCs w:val="18"/>
              </w:rPr>
              <w:t xml:space="preserve">　</w:t>
            </w:r>
          </w:p>
        </w:tc>
      </w:tr>
      <w:tr w:rsidR="00061E2C" w14:paraId="1C0089C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BB9D114" w14:textId="77777777" w:rsidR="00061E2C" w:rsidRDefault="00035326">
            <w:pPr>
              <w:jc w:val="center"/>
              <w:rPr>
                <w:rFonts w:ascii="宋体" w:hAnsi="宋体" w:cs="宋体"/>
                <w:color w:val="000000"/>
                <w:sz w:val="22"/>
                <w:szCs w:val="22"/>
              </w:rPr>
            </w:pPr>
            <w:r>
              <w:rPr>
                <w:rFonts w:hint="eastAsia"/>
                <w:color w:val="000000"/>
                <w:sz w:val="22"/>
                <w:szCs w:val="22"/>
              </w:rPr>
              <w:t>32</w:t>
            </w:r>
          </w:p>
        </w:tc>
        <w:tc>
          <w:tcPr>
            <w:tcW w:w="3060" w:type="dxa"/>
            <w:tcBorders>
              <w:top w:val="nil"/>
              <w:left w:val="nil"/>
              <w:bottom w:val="single" w:sz="4" w:space="0" w:color="auto"/>
              <w:right w:val="single" w:sz="4" w:space="0" w:color="auto"/>
            </w:tcBorders>
            <w:shd w:val="clear" w:color="auto" w:fill="auto"/>
            <w:vAlign w:val="center"/>
          </w:tcPr>
          <w:p w14:paraId="5D6CFB5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市政府印发关于推进完善</w:t>
            </w:r>
            <w:proofErr w:type="gramStart"/>
            <w:r>
              <w:rPr>
                <w:rFonts w:ascii="宋体" w:hAnsi="宋体" w:cs="宋体" w:hint="eastAsia"/>
                <w:color w:val="000000"/>
                <w:kern w:val="0"/>
                <w:sz w:val="18"/>
                <w:szCs w:val="18"/>
              </w:rPr>
              <w:t>医</w:t>
            </w:r>
            <w:proofErr w:type="gramEnd"/>
            <w:r>
              <w:rPr>
                <w:rFonts w:ascii="宋体" w:hAnsi="宋体" w:cs="宋体" w:hint="eastAsia"/>
                <w:color w:val="000000"/>
                <w:kern w:val="0"/>
                <w:sz w:val="18"/>
                <w:szCs w:val="18"/>
              </w:rPr>
              <w:t>养融合发展的实施意见的通知</w:t>
            </w:r>
          </w:p>
        </w:tc>
        <w:tc>
          <w:tcPr>
            <w:tcW w:w="2380" w:type="dxa"/>
            <w:tcBorders>
              <w:top w:val="nil"/>
              <w:left w:val="nil"/>
              <w:bottom w:val="single" w:sz="4" w:space="0" w:color="auto"/>
              <w:right w:val="single" w:sz="4" w:space="0" w:color="auto"/>
            </w:tcBorders>
            <w:shd w:val="clear" w:color="auto" w:fill="auto"/>
            <w:vAlign w:val="center"/>
          </w:tcPr>
          <w:p w14:paraId="099EFF1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79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1320126"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2BF17CD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170DBFE" w14:textId="77777777" w:rsidR="00061E2C" w:rsidRDefault="00035326">
            <w:pPr>
              <w:widowControl/>
              <w:rPr>
                <w:color w:val="000000"/>
                <w:kern w:val="0"/>
                <w:sz w:val="18"/>
                <w:szCs w:val="18"/>
              </w:rPr>
            </w:pPr>
            <w:r>
              <w:rPr>
                <w:color w:val="000000"/>
                <w:kern w:val="0"/>
                <w:sz w:val="18"/>
                <w:szCs w:val="18"/>
              </w:rPr>
              <w:t xml:space="preserve">　</w:t>
            </w:r>
          </w:p>
        </w:tc>
      </w:tr>
      <w:tr w:rsidR="00061E2C" w14:paraId="2C52DCB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55FBBF7" w14:textId="77777777" w:rsidR="00061E2C" w:rsidRDefault="00035326">
            <w:pPr>
              <w:jc w:val="center"/>
              <w:rPr>
                <w:rFonts w:ascii="宋体" w:hAnsi="宋体" w:cs="宋体"/>
                <w:color w:val="000000"/>
                <w:sz w:val="22"/>
                <w:szCs w:val="22"/>
              </w:rPr>
            </w:pPr>
            <w:r>
              <w:rPr>
                <w:rFonts w:hint="eastAsia"/>
                <w:color w:val="000000"/>
                <w:sz w:val="22"/>
                <w:szCs w:val="22"/>
              </w:rPr>
              <w:t>33</w:t>
            </w:r>
          </w:p>
        </w:tc>
        <w:tc>
          <w:tcPr>
            <w:tcW w:w="3060" w:type="dxa"/>
            <w:tcBorders>
              <w:top w:val="nil"/>
              <w:left w:val="nil"/>
              <w:bottom w:val="single" w:sz="4" w:space="0" w:color="auto"/>
              <w:right w:val="single" w:sz="4" w:space="0" w:color="auto"/>
            </w:tcBorders>
            <w:shd w:val="clear" w:color="auto" w:fill="auto"/>
            <w:vAlign w:val="center"/>
          </w:tcPr>
          <w:p w14:paraId="6F7DFA9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市政府办公室关于印发太仓市城市照明管理实施办法的通知</w:t>
            </w:r>
          </w:p>
        </w:tc>
        <w:tc>
          <w:tcPr>
            <w:tcW w:w="2380" w:type="dxa"/>
            <w:tcBorders>
              <w:top w:val="nil"/>
              <w:left w:val="nil"/>
              <w:bottom w:val="single" w:sz="4" w:space="0" w:color="auto"/>
              <w:right w:val="single" w:sz="4" w:space="0" w:color="auto"/>
            </w:tcBorders>
            <w:shd w:val="clear" w:color="auto" w:fill="auto"/>
            <w:vAlign w:val="center"/>
          </w:tcPr>
          <w:p w14:paraId="3EFDF83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174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7FF9F06"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765ECAC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0E2C3D4" w14:textId="77777777" w:rsidR="00061E2C" w:rsidRDefault="00035326">
            <w:pPr>
              <w:widowControl/>
              <w:rPr>
                <w:color w:val="000000"/>
                <w:kern w:val="0"/>
                <w:sz w:val="18"/>
                <w:szCs w:val="18"/>
              </w:rPr>
            </w:pPr>
            <w:r>
              <w:rPr>
                <w:color w:val="000000"/>
                <w:kern w:val="0"/>
                <w:sz w:val="18"/>
                <w:szCs w:val="18"/>
              </w:rPr>
              <w:t xml:space="preserve">　</w:t>
            </w:r>
          </w:p>
        </w:tc>
      </w:tr>
      <w:tr w:rsidR="00061E2C" w14:paraId="1E6D3FB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CA57D25" w14:textId="77777777" w:rsidR="00061E2C" w:rsidRDefault="00035326">
            <w:pPr>
              <w:jc w:val="center"/>
              <w:rPr>
                <w:rFonts w:ascii="宋体" w:hAnsi="宋体" w:cs="宋体"/>
                <w:color w:val="000000"/>
                <w:sz w:val="22"/>
                <w:szCs w:val="22"/>
              </w:rPr>
            </w:pPr>
            <w:r>
              <w:rPr>
                <w:rFonts w:hint="eastAsia"/>
                <w:color w:val="000000"/>
                <w:sz w:val="22"/>
                <w:szCs w:val="22"/>
              </w:rPr>
              <w:lastRenderedPageBreak/>
              <w:t>34</w:t>
            </w:r>
          </w:p>
        </w:tc>
        <w:tc>
          <w:tcPr>
            <w:tcW w:w="3060" w:type="dxa"/>
            <w:tcBorders>
              <w:top w:val="nil"/>
              <w:left w:val="nil"/>
              <w:bottom w:val="single" w:sz="4" w:space="0" w:color="auto"/>
              <w:right w:val="single" w:sz="4" w:space="0" w:color="auto"/>
            </w:tcBorders>
            <w:shd w:val="clear" w:color="auto" w:fill="auto"/>
            <w:vAlign w:val="center"/>
          </w:tcPr>
          <w:p w14:paraId="13B40FA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市政府办公室关于印发太仓市农村劳务合作社及合作农场雇主责任保险实施办法的通知</w:t>
            </w:r>
          </w:p>
        </w:tc>
        <w:tc>
          <w:tcPr>
            <w:tcW w:w="2380" w:type="dxa"/>
            <w:tcBorders>
              <w:top w:val="nil"/>
              <w:left w:val="nil"/>
              <w:bottom w:val="single" w:sz="4" w:space="0" w:color="auto"/>
              <w:right w:val="single" w:sz="4" w:space="0" w:color="auto"/>
            </w:tcBorders>
            <w:shd w:val="clear" w:color="auto" w:fill="auto"/>
            <w:vAlign w:val="center"/>
          </w:tcPr>
          <w:p w14:paraId="36B6E27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151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830C745"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4</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8FD800C"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11A6998" w14:textId="77777777" w:rsidR="00061E2C" w:rsidRDefault="00035326">
            <w:pPr>
              <w:widowControl/>
              <w:rPr>
                <w:color w:val="000000"/>
                <w:kern w:val="0"/>
                <w:sz w:val="18"/>
                <w:szCs w:val="18"/>
              </w:rPr>
            </w:pPr>
            <w:r>
              <w:rPr>
                <w:color w:val="000000"/>
                <w:kern w:val="0"/>
                <w:sz w:val="18"/>
                <w:szCs w:val="18"/>
              </w:rPr>
              <w:t xml:space="preserve">　</w:t>
            </w:r>
          </w:p>
        </w:tc>
      </w:tr>
      <w:tr w:rsidR="00061E2C" w14:paraId="7E6C31E9"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C551377" w14:textId="77777777" w:rsidR="00061E2C" w:rsidRDefault="00035326">
            <w:pPr>
              <w:jc w:val="center"/>
              <w:rPr>
                <w:rFonts w:ascii="宋体" w:hAnsi="宋体" w:cs="宋体"/>
                <w:color w:val="000000"/>
                <w:sz w:val="22"/>
                <w:szCs w:val="22"/>
              </w:rPr>
            </w:pPr>
            <w:r>
              <w:rPr>
                <w:rFonts w:hint="eastAsia"/>
                <w:color w:val="000000"/>
                <w:sz w:val="22"/>
                <w:szCs w:val="22"/>
              </w:rPr>
              <w:t>35</w:t>
            </w:r>
          </w:p>
        </w:tc>
        <w:tc>
          <w:tcPr>
            <w:tcW w:w="3060" w:type="dxa"/>
            <w:tcBorders>
              <w:top w:val="nil"/>
              <w:left w:val="nil"/>
              <w:bottom w:val="single" w:sz="4" w:space="0" w:color="auto"/>
              <w:right w:val="single" w:sz="4" w:space="0" w:color="auto"/>
            </w:tcBorders>
            <w:shd w:val="clear" w:color="auto" w:fill="auto"/>
            <w:vAlign w:val="center"/>
          </w:tcPr>
          <w:p w14:paraId="052F2D0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w:t>
            </w:r>
            <w:proofErr w:type="gramStart"/>
            <w:r>
              <w:rPr>
                <w:rFonts w:ascii="宋体" w:hAnsi="宋体" w:cs="宋体" w:hint="eastAsia"/>
                <w:color w:val="000000"/>
                <w:kern w:val="0"/>
                <w:sz w:val="18"/>
                <w:szCs w:val="18"/>
              </w:rPr>
              <w:t>医</w:t>
            </w:r>
            <w:proofErr w:type="gramEnd"/>
            <w:r>
              <w:rPr>
                <w:rFonts w:ascii="宋体" w:hAnsi="宋体" w:cs="宋体" w:hint="eastAsia"/>
                <w:color w:val="000000"/>
                <w:kern w:val="0"/>
                <w:sz w:val="18"/>
                <w:szCs w:val="18"/>
              </w:rPr>
              <w:t>养融合发展实施细则的通知</w:t>
            </w:r>
          </w:p>
        </w:tc>
        <w:tc>
          <w:tcPr>
            <w:tcW w:w="2380" w:type="dxa"/>
            <w:tcBorders>
              <w:top w:val="nil"/>
              <w:left w:val="nil"/>
              <w:bottom w:val="single" w:sz="4" w:space="0" w:color="auto"/>
              <w:right w:val="single" w:sz="4" w:space="0" w:color="auto"/>
            </w:tcBorders>
            <w:shd w:val="clear" w:color="auto" w:fill="auto"/>
            <w:vAlign w:val="center"/>
          </w:tcPr>
          <w:p w14:paraId="266204B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94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01040F4"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7D3F70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296E4B82" w14:textId="77777777" w:rsidR="00061E2C" w:rsidRDefault="00035326">
            <w:pPr>
              <w:widowControl/>
              <w:rPr>
                <w:color w:val="000000"/>
                <w:kern w:val="0"/>
                <w:sz w:val="18"/>
                <w:szCs w:val="18"/>
              </w:rPr>
            </w:pPr>
            <w:r>
              <w:rPr>
                <w:color w:val="000000"/>
                <w:kern w:val="0"/>
                <w:sz w:val="18"/>
                <w:szCs w:val="18"/>
              </w:rPr>
              <w:t xml:space="preserve">　</w:t>
            </w:r>
          </w:p>
        </w:tc>
      </w:tr>
      <w:tr w:rsidR="00061E2C" w14:paraId="12917FD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2B3C469" w14:textId="77777777" w:rsidR="00061E2C" w:rsidRDefault="00035326">
            <w:pPr>
              <w:jc w:val="center"/>
              <w:rPr>
                <w:rFonts w:ascii="宋体" w:hAnsi="宋体" w:cs="宋体"/>
                <w:color w:val="000000"/>
                <w:sz w:val="22"/>
                <w:szCs w:val="22"/>
              </w:rPr>
            </w:pPr>
            <w:r>
              <w:rPr>
                <w:rFonts w:hint="eastAsia"/>
                <w:color w:val="000000"/>
                <w:sz w:val="22"/>
                <w:szCs w:val="22"/>
              </w:rPr>
              <w:t>36</w:t>
            </w:r>
          </w:p>
        </w:tc>
        <w:tc>
          <w:tcPr>
            <w:tcW w:w="3060" w:type="dxa"/>
            <w:tcBorders>
              <w:top w:val="nil"/>
              <w:left w:val="nil"/>
              <w:bottom w:val="single" w:sz="4" w:space="0" w:color="auto"/>
              <w:right w:val="single" w:sz="4" w:space="0" w:color="auto"/>
            </w:tcBorders>
            <w:shd w:val="clear" w:color="auto" w:fill="auto"/>
            <w:vAlign w:val="center"/>
          </w:tcPr>
          <w:p w14:paraId="6F9C1C6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关于进一步贯彻落实扶持农村劳务合作社发展相关政策措施的意见</w:t>
            </w:r>
          </w:p>
        </w:tc>
        <w:tc>
          <w:tcPr>
            <w:tcW w:w="2380" w:type="dxa"/>
            <w:tcBorders>
              <w:top w:val="nil"/>
              <w:left w:val="nil"/>
              <w:bottom w:val="single" w:sz="4" w:space="0" w:color="auto"/>
              <w:right w:val="single" w:sz="4" w:space="0" w:color="auto"/>
            </w:tcBorders>
            <w:shd w:val="clear" w:color="auto" w:fill="auto"/>
            <w:vAlign w:val="center"/>
          </w:tcPr>
          <w:p w14:paraId="26798363"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D797CAD"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w:t>
            </w:r>
            <w:r>
              <w:rPr>
                <w:color w:val="000000"/>
                <w:kern w:val="0"/>
                <w:sz w:val="18"/>
                <w:szCs w:val="18"/>
              </w:rPr>
              <w:t>月</w:t>
            </w:r>
            <w:r>
              <w:rPr>
                <w:color w:val="000000"/>
                <w:kern w:val="0"/>
                <w:sz w:val="18"/>
                <w:szCs w:val="18"/>
              </w:rPr>
              <w:t>16</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2C3130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1B697356" w14:textId="77777777" w:rsidR="00061E2C" w:rsidRDefault="00035326">
            <w:pPr>
              <w:widowControl/>
              <w:rPr>
                <w:color w:val="000000"/>
                <w:kern w:val="0"/>
                <w:sz w:val="18"/>
                <w:szCs w:val="18"/>
              </w:rPr>
            </w:pPr>
            <w:r>
              <w:rPr>
                <w:color w:val="000000"/>
                <w:kern w:val="0"/>
                <w:sz w:val="18"/>
                <w:szCs w:val="18"/>
              </w:rPr>
              <w:t xml:space="preserve">　</w:t>
            </w:r>
          </w:p>
        </w:tc>
      </w:tr>
      <w:tr w:rsidR="00061E2C" w14:paraId="1DF43A7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6813B0E" w14:textId="77777777" w:rsidR="00061E2C" w:rsidRDefault="00035326">
            <w:pPr>
              <w:jc w:val="center"/>
              <w:rPr>
                <w:rFonts w:ascii="宋体" w:hAnsi="宋体" w:cs="宋体"/>
                <w:color w:val="000000"/>
                <w:sz w:val="22"/>
                <w:szCs w:val="22"/>
              </w:rPr>
            </w:pPr>
            <w:r>
              <w:rPr>
                <w:rFonts w:hint="eastAsia"/>
                <w:color w:val="000000"/>
                <w:sz w:val="22"/>
                <w:szCs w:val="22"/>
              </w:rPr>
              <w:t>37</w:t>
            </w:r>
          </w:p>
        </w:tc>
        <w:tc>
          <w:tcPr>
            <w:tcW w:w="3060" w:type="dxa"/>
            <w:tcBorders>
              <w:top w:val="nil"/>
              <w:left w:val="nil"/>
              <w:bottom w:val="single" w:sz="4" w:space="0" w:color="auto"/>
              <w:right w:val="single" w:sz="4" w:space="0" w:color="auto"/>
            </w:tcBorders>
            <w:shd w:val="clear" w:color="auto" w:fill="auto"/>
            <w:vAlign w:val="center"/>
          </w:tcPr>
          <w:p w14:paraId="034E817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市政府办公室印发太仓市房地产开发企业信用管理试行办法的通知</w:t>
            </w:r>
          </w:p>
        </w:tc>
        <w:tc>
          <w:tcPr>
            <w:tcW w:w="2380" w:type="dxa"/>
            <w:tcBorders>
              <w:top w:val="nil"/>
              <w:left w:val="nil"/>
              <w:bottom w:val="single" w:sz="4" w:space="0" w:color="auto"/>
              <w:right w:val="single" w:sz="4" w:space="0" w:color="auto"/>
            </w:tcBorders>
            <w:shd w:val="clear" w:color="auto" w:fill="auto"/>
            <w:vAlign w:val="center"/>
          </w:tcPr>
          <w:p w14:paraId="5D6B8EA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26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AB592E8"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3F7844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2AECAEC" w14:textId="77777777" w:rsidR="00061E2C" w:rsidRDefault="00035326">
            <w:pPr>
              <w:widowControl/>
              <w:rPr>
                <w:color w:val="000000"/>
                <w:kern w:val="0"/>
                <w:sz w:val="18"/>
                <w:szCs w:val="18"/>
              </w:rPr>
            </w:pPr>
            <w:r>
              <w:rPr>
                <w:color w:val="000000"/>
                <w:kern w:val="0"/>
                <w:sz w:val="18"/>
                <w:szCs w:val="18"/>
              </w:rPr>
              <w:t xml:space="preserve">　</w:t>
            </w:r>
          </w:p>
        </w:tc>
      </w:tr>
      <w:tr w:rsidR="00061E2C" w14:paraId="299C114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AC09565" w14:textId="77777777" w:rsidR="00061E2C" w:rsidRDefault="00035326">
            <w:pPr>
              <w:jc w:val="center"/>
              <w:rPr>
                <w:rFonts w:ascii="宋体" w:hAnsi="宋体" w:cs="宋体"/>
                <w:color w:val="000000"/>
                <w:sz w:val="22"/>
                <w:szCs w:val="22"/>
              </w:rPr>
            </w:pPr>
            <w:r>
              <w:rPr>
                <w:rFonts w:hint="eastAsia"/>
                <w:color w:val="000000"/>
                <w:sz w:val="22"/>
                <w:szCs w:val="22"/>
              </w:rPr>
              <w:t>38</w:t>
            </w:r>
          </w:p>
        </w:tc>
        <w:tc>
          <w:tcPr>
            <w:tcW w:w="3060" w:type="dxa"/>
            <w:tcBorders>
              <w:top w:val="nil"/>
              <w:left w:val="nil"/>
              <w:bottom w:val="single" w:sz="4" w:space="0" w:color="auto"/>
              <w:right w:val="single" w:sz="4" w:space="0" w:color="auto"/>
            </w:tcBorders>
            <w:shd w:val="clear" w:color="auto" w:fill="auto"/>
            <w:vAlign w:val="center"/>
          </w:tcPr>
          <w:p w14:paraId="3CD0D91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市政府办公室关于印发太仓市生活饮用水二次供水管理办法的通知</w:t>
            </w:r>
          </w:p>
        </w:tc>
        <w:tc>
          <w:tcPr>
            <w:tcW w:w="2380" w:type="dxa"/>
            <w:tcBorders>
              <w:top w:val="nil"/>
              <w:left w:val="nil"/>
              <w:bottom w:val="single" w:sz="4" w:space="0" w:color="auto"/>
              <w:right w:val="single" w:sz="4" w:space="0" w:color="auto"/>
            </w:tcBorders>
            <w:shd w:val="clear" w:color="auto" w:fill="auto"/>
            <w:vAlign w:val="center"/>
          </w:tcPr>
          <w:p w14:paraId="4521DCF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104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67739C2"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25</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5A1594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09E9CB5" w14:textId="77777777" w:rsidR="00061E2C" w:rsidRDefault="00035326">
            <w:pPr>
              <w:widowControl/>
              <w:rPr>
                <w:b/>
                <w:bCs/>
                <w:color w:val="000000"/>
                <w:kern w:val="0"/>
                <w:sz w:val="18"/>
                <w:szCs w:val="18"/>
              </w:rPr>
            </w:pPr>
            <w:r>
              <w:rPr>
                <w:b/>
                <w:bCs/>
                <w:color w:val="000000"/>
                <w:kern w:val="0"/>
                <w:sz w:val="18"/>
                <w:szCs w:val="18"/>
              </w:rPr>
              <w:t xml:space="preserve">　</w:t>
            </w:r>
          </w:p>
        </w:tc>
      </w:tr>
      <w:tr w:rsidR="00061E2C" w14:paraId="5F459AB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E136D03" w14:textId="77777777" w:rsidR="00061E2C" w:rsidRDefault="00035326">
            <w:pPr>
              <w:jc w:val="center"/>
              <w:rPr>
                <w:rFonts w:ascii="宋体" w:hAnsi="宋体" w:cs="宋体"/>
                <w:color w:val="000000"/>
                <w:sz w:val="22"/>
                <w:szCs w:val="22"/>
              </w:rPr>
            </w:pPr>
            <w:r>
              <w:rPr>
                <w:rFonts w:hint="eastAsia"/>
                <w:color w:val="000000"/>
                <w:sz w:val="22"/>
                <w:szCs w:val="22"/>
              </w:rPr>
              <w:t>39</w:t>
            </w:r>
          </w:p>
        </w:tc>
        <w:tc>
          <w:tcPr>
            <w:tcW w:w="3060" w:type="dxa"/>
            <w:tcBorders>
              <w:top w:val="nil"/>
              <w:left w:val="nil"/>
              <w:bottom w:val="single" w:sz="4" w:space="0" w:color="auto"/>
              <w:right w:val="single" w:sz="4" w:space="0" w:color="auto"/>
            </w:tcBorders>
            <w:shd w:val="clear" w:color="auto" w:fill="auto"/>
            <w:vAlign w:val="center"/>
          </w:tcPr>
          <w:p w14:paraId="031D63B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市政府关于印发太仓市国有土地使用权出让收支管理实施意见的通知</w:t>
            </w:r>
          </w:p>
        </w:tc>
        <w:tc>
          <w:tcPr>
            <w:tcW w:w="2380" w:type="dxa"/>
            <w:tcBorders>
              <w:top w:val="nil"/>
              <w:left w:val="nil"/>
              <w:bottom w:val="single" w:sz="4" w:space="0" w:color="auto"/>
              <w:right w:val="single" w:sz="4" w:space="0" w:color="auto"/>
            </w:tcBorders>
            <w:shd w:val="clear" w:color="auto" w:fill="auto"/>
            <w:vAlign w:val="center"/>
          </w:tcPr>
          <w:p w14:paraId="768AE01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62</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65761DF"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28</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6C5E7B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161D4878" w14:textId="77777777" w:rsidR="00061E2C" w:rsidRDefault="00035326">
            <w:pPr>
              <w:widowControl/>
              <w:rPr>
                <w:b/>
                <w:bCs/>
                <w:color w:val="000000"/>
                <w:kern w:val="0"/>
                <w:sz w:val="18"/>
                <w:szCs w:val="18"/>
              </w:rPr>
            </w:pPr>
            <w:r>
              <w:rPr>
                <w:b/>
                <w:bCs/>
                <w:color w:val="000000"/>
                <w:kern w:val="0"/>
                <w:sz w:val="18"/>
                <w:szCs w:val="18"/>
              </w:rPr>
              <w:t xml:space="preserve">　</w:t>
            </w:r>
          </w:p>
        </w:tc>
      </w:tr>
      <w:tr w:rsidR="00061E2C" w14:paraId="39D368B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EF06C82" w14:textId="77777777" w:rsidR="00061E2C" w:rsidRDefault="00035326">
            <w:pPr>
              <w:jc w:val="center"/>
              <w:rPr>
                <w:rFonts w:ascii="宋体" w:hAnsi="宋体" w:cs="宋体"/>
                <w:color w:val="000000"/>
                <w:sz w:val="22"/>
                <w:szCs w:val="22"/>
              </w:rPr>
            </w:pPr>
            <w:r>
              <w:rPr>
                <w:rFonts w:hint="eastAsia"/>
                <w:color w:val="000000"/>
                <w:sz w:val="22"/>
                <w:szCs w:val="22"/>
              </w:rPr>
              <w:t>40</w:t>
            </w:r>
          </w:p>
        </w:tc>
        <w:tc>
          <w:tcPr>
            <w:tcW w:w="3060" w:type="dxa"/>
            <w:tcBorders>
              <w:top w:val="nil"/>
              <w:left w:val="nil"/>
              <w:bottom w:val="single" w:sz="4" w:space="0" w:color="auto"/>
              <w:right w:val="single" w:sz="4" w:space="0" w:color="auto"/>
            </w:tcBorders>
            <w:shd w:val="clear" w:color="auto" w:fill="auto"/>
            <w:vAlign w:val="center"/>
          </w:tcPr>
          <w:p w14:paraId="27A3C04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市政府印发关于进一步加强全市新增工业用地管理的实施意见的通知</w:t>
            </w:r>
          </w:p>
        </w:tc>
        <w:tc>
          <w:tcPr>
            <w:tcW w:w="2380" w:type="dxa"/>
            <w:tcBorders>
              <w:top w:val="nil"/>
              <w:left w:val="nil"/>
              <w:bottom w:val="single" w:sz="4" w:space="0" w:color="auto"/>
              <w:right w:val="single" w:sz="4" w:space="0" w:color="auto"/>
            </w:tcBorders>
            <w:shd w:val="clear" w:color="auto" w:fill="auto"/>
            <w:vAlign w:val="center"/>
          </w:tcPr>
          <w:p w14:paraId="2E3E5D6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67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670C68D"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781241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722955A5" w14:textId="77777777" w:rsidR="00061E2C" w:rsidRDefault="00035326">
            <w:pPr>
              <w:widowControl/>
              <w:rPr>
                <w:b/>
                <w:bCs/>
                <w:color w:val="000000"/>
                <w:kern w:val="0"/>
                <w:sz w:val="18"/>
                <w:szCs w:val="18"/>
              </w:rPr>
            </w:pPr>
            <w:r>
              <w:rPr>
                <w:b/>
                <w:bCs/>
                <w:color w:val="000000"/>
                <w:kern w:val="0"/>
                <w:sz w:val="18"/>
                <w:szCs w:val="18"/>
              </w:rPr>
              <w:t xml:space="preserve">　</w:t>
            </w:r>
          </w:p>
        </w:tc>
      </w:tr>
      <w:tr w:rsidR="00061E2C" w14:paraId="5B83B8D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EBB12C2" w14:textId="77777777" w:rsidR="00061E2C" w:rsidRDefault="00035326">
            <w:pPr>
              <w:jc w:val="center"/>
              <w:rPr>
                <w:rFonts w:ascii="宋体" w:hAnsi="宋体" w:cs="宋体"/>
                <w:color w:val="000000"/>
                <w:sz w:val="22"/>
                <w:szCs w:val="22"/>
              </w:rPr>
            </w:pPr>
            <w:r>
              <w:rPr>
                <w:rFonts w:hint="eastAsia"/>
                <w:color w:val="000000"/>
                <w:sz w:val="22"/>
                <w:szCs w:val="22"/>
              </w:rPr>
              <w:t>41</w:t>
            </w:r>
          </w:p>
        </w:tc>
        <w:tc>
          <w:tcPr>
            <w:tcW w:w="3060" w:type="dxa"/>
            <w:tcBorders>
              <w:top w:val="nil"/>
              <w:left w:val="nil"/>
              <w:bottom w:val="single" w:sz="4" w:space="0" w:color="auto"/>
              <w:right w:val="single" w:sz="4" w:space="0" w:color="auto"/>
            </w:tcBorders>
            <w:shd w:val="clear" w:color="auto" w:fill="auto"/>
            <w:vAlign w:val="center"/>
          </w:tcPr>
          <w:p w14:paraId="4DC9214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市政府办公室关于印发太仓市困难二</w:t>
            </w:r>
            <w:proofErr w:type="gramStart"/>
            <w:r>
              <w:rPr>
                <w:rFonts w:ascii="宋体" w:hAnsi="宋体" w:cs="宋体" w:hint="eastAsia"/>
                <w:color w:val="000000"/>
                <w:kern w:val="0"/>
                <w:sz w:val="18"/>
                <w:szCs w:val="18"/>
              </w:rPr>
              <w:t>无老人</w:t>
            </w:r>
            <w:proofErr w:type="gramEnd"/>
            <w:r>
              <w:rPr>
                <w:rFonts w:ascii="宋体" w:hAnsi="宋体" w:cs="宋体" w:hint="eastAsia"/>
                <w:color w:val="000000"/>
                <w:kern w:val="0"/>
                <w:sz w:val="18"/>
                <w:szCs w:val="18"/>
              </w:rPr>
              <w:t>救助办法（试行）的通知</w:t>
            </w:r>
          </w:p>
        </w:tc>
        <w:tc>
          <w:tcPr>
            <w:tcW w:w="2380" w:type="dxa"/>
            <w:tcBorders>
              <w:top w:val="nil"/>
              <w:left w:val="nil"/>
              <w:bottom w:val="single" w:sz="4" w:space="0" w:color="auto"/>
              <w:right w:val="single" w:sz="4" w:space="0" w:color="auto"/>
            </w:tcBorders>
            <w:shd w:val="clear" w:color="auto" w:fill="auto"/>
            <w:vAlign w:val="center"/>
          </w:tcPr>
          <w:p w14:paraId="4EE848E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193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9A09B25"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42F2DC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537B0AD7" w14:textId="77777777" w:rsidR="00061E2C" w:rsidRDefault="00035326">
            <w:pPr>
              <w:widowControl/>
              <w:rPr>
                <w:color w:val="000000"/>
                <w:kern w:val="0"/>
                <w:sz w:val="18"/>
                <w:szCs w:val="18"/>
              </w:rPr>
            </w:pPr>
            <w:r>
              <w:rPr>
                <w:color w:val="000000"/>
                <w:kern w:val="0"/>
                <w:sz w:val="18"/>
                <w:szCs w:val="18"/>
              </w:rPr>
              <w:t xml:space="preserve">　</w:t>
            </w:r>
          </w:p>
        </w:tc>
      </w:tr>
      <w:tr w:rsidR="00061E2C" w14:paraId="4BDBFB6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B48667E" w14:textId="77777777" w:rsidR="00061E2C" w:rsidRDefault="00035326">
            <w:pPr>
              <w:jc w:val="center"/>
              <w:rPr>
                <w:rFonts w:ascii="宋体" w:hAnsi="宋体" w:cs="宋体"/>
                <w:color w:val="000000"/>
                <w:sz w:val="22"/>
                <w:szCs w:val="22"/>
              </w:rPr>
            </w:pPr>
            <w:r>
              <w:rPr>
                <w:rFonts w:hint="eastAsia"/>
                <w:color w:val="000000"/>
                <w:sz w:val="22"/>
                <w:szCs w:val="22"/>
              </w:rPr>
              <w:t>42</w:t>
            </w:r>
          </w:p>
        </w:tc>
        <w:tc>
          <w:tcPr>
            <w:tcW w:w="3060" w:type="dxa"/>
            <w:tcBorders>
              <w:top w:val="nil"/>
              <w:left w:val="nil"/>
              <w:bottom w:val="single" w:sz="4" w:space="0" w:color="auto"/>
              <w:right w:val="single" w:sz="4" w:space="0" w:color="auto"/>
            </w:tcBorders>
            <w:shd w:val="clear" w:color="auto" w:fill="auto"/>
            <w:vAlign w:val="center"/>
          </w:tcPr>
          <w:p w14:paraId="768D1C2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市政府关于印发加快发展养老服务业完善社会养老服务体系的实施意见的通知</w:t>
            </w:r>
          </w:p>
        </w:tc>
        <w:tc>
          <w:tcPr>
            <w:tcW w:w="2380" w:type="dxa"/>
            <w:tcBorders>
              <w:top w:val="nil"/>
              <w:left w:val="nil"/>
              <w:bottom w:val="single" w:sz="4" w:space="0" w:color="auto"/>
              <w:right w:val="single" w:sz="4" w:space="0" w:color="auto"/>
            </w:tcBorders>
            <w:shd w:val="clear" w:color="auto" w:fill="auto"/>
            <w:vAlign w:val="center"/>
          </w:tcPr>
          <w:p w14:paraId="7E424C6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94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0A01F60"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19</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6EDD6D1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32B561C3" w14:textId="77777777" w:rsidR="00061E2C" w:rsidRDefault="00035326">
            <w:pPr>
              <w:widowControl/>
              <w:rPr>
                <w:color w:val="000000"/>
                <w:kern w:val="0"/>
                <w:sz w:val="18"/>
                <w:szCs w:val="18"/>
              </w:rPr>
            </w:pPr>
            <w:r>
              <w:rPr>
                <w:color w:val="000000"/>
                <w:kern w:val="0"/>
                <w:sz w:val="18"/>
                <w:szCs w:val="18"/>
              </w:rPr>
              <w:t xml:space="preserve">　</w:t>
            </w:r>
          </w:p>
        </w:tc>
      </w:tr>
      <w:tr w:rsidR="00061E2C" w14:paraId="68C466E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F5D2772" w14:textId="77777777" w:rsidR="00061E2C" w:rsidRDefault="00035326">
            <w:pPr>
              <w:jc w:val="center"/>
              <w:rPr>
                <w:rFonts w:ascii="宋体" w:hAnsi="宋体" w:cs="宋体"/>
                <w:color w:val="000000"/>
                <w:sz w:val="22"/>
                <w:szCs w:val="22"/>
              </w:rPr>
            </w:pPr>
            <w:r>
              <w:rPr>
                <w:rFonts w:hint="eastAsia"/>
                <w:color w:val="000000"/>
                <w:sz w:val="22"/>
                <w:szCs w:val="22"/>
              </w:rPr>
              <w:t>43</w:t>
            </w:r>
          </w:p>
        </w:tc>
        <w:tc>
          <w:tcPr>
            <w:tcW w:w="3060" w:type="dxa"/>
            <w:tcBorders>
              <w:top w:val="nil"/>
              <w:left w:val="nil"/>
              <w:bottom w:val="single" w:sz="4" w:space="0" w:color="auto"/>
              <w:right w:val="single" w:sz="4" w:space="0" w:color="auto"/>
            </w:tcBorders>
            <w:shd w:val="clear" w:color="auto" w:fill="auto"/>
            <w:vAlign w:val="center"/>
          </w:tcPr>
          <w:p w14:paraId="57637666"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市政府办公室印发关于做好当前和今后一段时期就业创业工作实施细则的通知</w:t>
            </w:r>
          </w:p>
        </w:tc>
        <w:tc>
          <w:tcPr>
            <w:tcW w:w="2380" w:type="dxa"/>
            <w:tcBorders>
              <w:top w:val="nil"/>
              <w:left w:val="nil"/>
              <w:bottom w:val="single" w:sz="4" w:space="0" w:color="auto"/>
              <w:right w:val="single" w:sz="4" w:space="0" w:color="auto"/>
            </w:tcBorders>
            <w:shd w:val="clear" w:color="auto" w:fill="auto"/>
            <w:vAlign w:val="center"/>
          </w:tcPr>
          <w:p w14:paraId="414E1779"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85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8DBBAC5"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6</w:t>
            </w:r>
            <w:r>
              <w:rPr>
                <w:color w:val="000000"/>
                <w:kern w:val="0"/>
                <w:sz w:val="18"/>
                <w:szCs w:val="18"/>
              </w:rPr>
              <w:t>月</w:t>
            </w:r>
            <w:r>
              <w:rPr>
                <w:color w:val="000000"/>
                <w:kern w:val="0"/>
                <w:sz w:val="18"/>
                <w:szCs w:val="18"/>
              </w:rPr>
              <w:t>13</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34DB0DC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20D731C" w14:textId="77777777" w:rsidR="00061E2C" w:rsidRDefault="00035326">
            <w:pPr>
              <w:widowControl/>
              <w:rPr>
                <w:color w:val="000000"/>
                <w:kern w:val="0"/>
                <w:sz w:val="18"/>
                <w:szCs w:val="18"/>
              </w:rPr>
            </w:pPr>
            <w:r>
              <w:rPr>
                <w:color w:val="000000"/>
                <w:kern w:val="0"/>
                <w:sz w:val="18"/>
                <w:szCs w:val="18"/>
              </w:rPr>
              <w:t xml:space="preserve">　</w:t>
            </w:r>
          </w:p>
        </w:tc>
      </w:tr>
      <w:tr w:rsidR="00061E2C" w14:paraId="3225496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6A1CB81" w14:textId="77777777" w:rsidR="00061E2C" w:rsidRDefault="00035326">
            <w:pPr>
              <w:jc w:val="center"/>
              <w:rPr>
                <w:rFonts w:ascii="宋体" w:hAnsi="宋体" w:cs="宋体"/>
                <w:color w:val="000000"/>
                <w:sz w:val="22"/>
                <w:szCs w:val="22"/>
              </w:rPr>
            </w:pPr>
            <w:r>
              <w:rPr>
                <w:rFonts w:hint="eastAsia"/>
                <w:color w:val="000000"/>
                <w:sz w:val="22"/>
                <w:szCs w:val="22"/>
              </w:rPr>
              <w:t>44</w:t>
            </w:r>
          </w:p>
        </w:tc>
        <w:tc>
          <w:tcPr>
            <w:tcW w:w="3060" w:type="dxa"/>
            <w:tcBorders>
              <w:top w:val="nil"/>
              <w:left w:val="nil"/>
              <w:bottom w:val="single" w:sz="4" w:space="0" w:color="auto"/>
              <w:right w:val="single" w:sz="4" w:space="0" w:color="auto"/>
            </w:tcBorders>
            <w:shd w:val="clear" w:color="auto" w:fill="auto"/>
            <w:vAlign w:val="center"/>
          </w:tcPr>
          <w:p w14:paraId="26C2AF7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市政府办公室关于印发太仓市自然人娄城信用积分管理办法（试行）的通知</w:t>
            </w:r>
          </w:p>
        </w:tc>
        <w:tc>
          <w:tcPr>
            <w:tcW w:w="2380" w:type="dxa"/>
            <w:tcBorders>
              <w:top w:val="nil"/>
              <w:left w:val="nil"/>
              <w:bottom w:val="single" w:sz="4" w:space="0" w:color="auto"/>
              <w:right w:val="single" w:sz="4" w:space="0" w:color="auto"/>
            </w:tcBorders>
            <w:shd w:val="clear" w:color="auto" w:fill="auto"/>
            <w:vAlign w:val="center"/>
          </w:tcPr>
          <w:p w14:paraId="25AEFE0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189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8A5F610"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4</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F13685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0F9DE94C" w14:textId="77777777" w:rsidR="00061E2C" w:rsidRDefault="00035326">
            <w:pPr>
              <w:widowControl/>
              <w:rPr>
                <w:color w:val="000000"/>
                <w:kern w:val="0"/>
                <w:sz w:val="18"/>
                <w:szCs w:val="18"/>
              </w:rPr>
            </w:pPr>
            <w:r>
              <w:rPr>
                <w:color w:val="000000"/>
                <w:kern w:val="0"/>
                <w:sz w:val="18"/>
                <w:szCs w:val="18"/>
              </w:rPr>
              <w:t xml:space="preserve">　</w:t>
            </w:r>
          </w:p>
        </w:tc>
      </w:tr>
      <w:tr w:rsidR="00061E2C" w14:paraId="4C393D8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316DCD8" w14:textId="77777777" w:rsidR="00061E2C" w:rsidRDefault="00035326">
            <w:pPr>
              <w:jc w:val="center"/>
              <w:rPr>
                <w:rFonts w:ascii="宋体" w:hAnsi="宋体" w:cs="宋体"/>
                <w:color w:val="000000"/>
                <w:sz w:val="22"/>
                <w:szCs w:val="22"/>
              </w:rPr>
            </w:pPr>
            <w:r>
              <w:rPr>
                <w:rFonts w:hint="eastAsia"/>
                <w:color w:val="000000"/>
                <w:sz w:val="22"/>
                <w:szCs w:val="22"/>
              </w:rPr>
              <w:t>45</w:t>
            </w:r>
          </w:p>
        </w:tc>
        <w:tc>
          <w:tcPr>
            <w:tcW w:w="3060" w:type="dxa"/>
            <w:tcBorders>
              <w:top w:val="nil"/>
              <w:left w:val="nil"/>
              <w:bottom w:val="single" w:sz="4" w:space="0" w:color="auto"/>
              <w:right w:val="single" w:sz="4" w:space="0" w:color="auto"/>
            </w:tcBorders>
            <w:shd w:val="clear" w:color="auto" w:fill="auto"/>
            <w:vAlign w:val="center"/>
          </w:tcPr>
          <w:p w14:paraId="360D4B4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市政府办公室关于修订太仓市新型职业农民认定管理办法的通知</w:t>
            </w:r>
          </w:p>
        </w:tc>
        <w:tc>
          <w:tcPr>
            <w:tcW w:w="2380" w:type="dxa"/>
            <w:tcBorders>
              <w:top w:val="nil"/>
              <w:left w:val="nil"/>
              <w:bottom w:val="single" w:sz="4" w:space="0" w:color="auto"/>
              <w:right w:val="single" w:sz="4" w:space="0" w:color="auto"/>
            </w:tcBorders>
            <w:shd w:val="clear" w:color="auto" w:fill="auto"/>
            <w:vAlign w:val="center"/>
          </w:tcPr>
          <w:p w14:paraId="07FBBA78"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131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653CAF1"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20</w:t>
            </w:r>
            <w:r>
              <w:rPr>
                <w:color w:val="000000"/>
                <w:kern w:val="0"/>
                <w:sz w:val="18"/>
                <w:szCs w:val="18"/>
              </w:rPr>
              <w:t>日</w:t>
            </w:r>
          </w:p>
        </w:tc>
        <w:tc>
          <w:tcPr>
            <w:tcW w:w="992" w:type="dxa"/>
            <w:tcBorders>
              <w:top w:val="nil"/>
              <w:left w:val="nil"/>
              <w:bottom w:val="single" w:sz="4" w:space="0" w:color="auto"/>
              <w:right w:val="single" w:sz="4" w:space="0" w:color="auto"/>
            </w:tcBorders>
            <w:shd w:val="clear" w:color="auto" w:fill="auto"/>
            <w:vAlign w:val="center"/>
          </w:tcPr>
          <w:p w14:paraId="1BAD273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修改</w:t>
            </w:r>
          </w:p>
        </w:tc>
        <w:tc>
          <w:tcPr>
            <w:tcW w:w="851" w:type="dxa"/>
            <w:tcBorders>
              <w:top w:val="nil"/>
              <w:left w:val="nil"/>
              <w:bottom w:val="single" w:sz="4" w:space="0" w:color="auto"/>
              <w:right w:val="single" w:sz="4" w:space="0" w:color="auto"/>
            </w:tcBorders>
            <w:shd w:val="clear" w:color="auto" w:fill="auto"/>
            <w:vAlign w:val="center"/>
          </w:tcPr>
          <w:p w14:paraId="69951217" w14:textId="77777777" w:rsidR="00061E2C" w:rsidRDefault="00035326">
            <w:pPr>
              <w:widowControl/>
              <w:rPr>
                <w:color w:val="000000"/>
                <w:kern w:val="0"/>
                <w:sz w:val="18"/>
                <w:szCs w:val="18"/>
              </w:rPr>
            </w:pPr>
            <w:r>
              <w:rPr>
                <w:color w:val="000000"/>
                <w:kern w:val="0"/>
                <w:sz w:val="18"/>
                <w:szCs w:val="18"/>
              </w:rPr>
              <w:t xml:space="preserve">　</w:t>
            </w:r>
          </w:p>
        </w:tc>
      </w:tr>
    </w:tbl>
    <w:p w14:paraId="2CD9C1A4" w14:textId="77777777" w:rsidR="00061E2C" w:rsidRDefault="00061E2C">
      <w:pPr>
        <w:autoSpaceDE w:val="0"/>
        <w:autoSpaceDN w:val="0"/>
        <w:adjustRightInd w:val="0"/>
        <w:spacing w:line="560" w:lineRule="exact"/>
        <w:rPr>
          <w:rFonts w:ascii="仿宋_GB2312" w:eastAsia="仿宋_GB2312" w:hAnsi="仿宋_GB2312"/>
          <w:sz w:val="32"/>
          <w:szCs w:val="32"/>
        </w:rPr>
      </w:pPr>
    </w:p>
    <w:p w14:paraId="79A1A967" w14:textId="77777777" w:rsidR="00061E2C" w:rsidRDefault="00061E2C">
      <w:pPr>
        <w:autoSpaceDE w:val="0"/>
        <w:autoSpaceDN w:val="0"/>
        <w:adjustRightInd w:val="0"/>
        <w:spacing w:line="560" w:lineRule="exact"/>
        <w:rPr>
          <w:rFonts w:ascii="仿宋_GB2312" w:eastAsia="仿宋_GB2312" w:hAnsi="仿宋_GB2312"/>
          <w:sz w:val="32"/>
          <w:szCs w:val="32"/>
        </w:rPr>
      </w:pPr>
    </w:p>
    <w:p w14:paraId="0C247CB9" w14:textId="77777777" w:rsidR="00061E2C" w:rsidRDefault="00061E2C">
      <w:pPr>
        <w:autoSpaceDE w:val="0"/>
        <w:autoSpaceDN w:val="0"/>
        <w:adjustRightInd w:val="0"/>
        <w:spacing w:line="560" w:lineRule="exact"/>
        <w:rPr>
          <w:rFonts w:ascii="仿宋_GB2312" w:eastAsia="仿宋_GB2312" w:hAnsi="仿宋_GB2312"/>
          <w:sz w:val="32"/>
          <w:szCs w:val="32"/>
        </w:rPr>
      </w:pPr>
    </w:p>
    <w:p w14:paraId="0CF9E679" w14:textId="77777777" w:rsidR="00061E2C" w:rsidRDefault="00061E2C">
      <w:pPr>
        <w:autoSpaceDE w:val="0"/>
        <w:autoSpaceDN w:val="0"/>
        <w:adjustRightInd w:val="0"/>
        <w:spacing w:line="560" w:lineRule="exact"/>
        <w:rPr>
          <w:rFonts w:ascii="仿宋_GB2312" w:eastAsia="仿宋_GB2312" w:hAnsi="仿宋_GB2312"/>
          <w:sz w:val="32"/>
          <w:szCs w:val="32"/>
        </w:rPr>
      </w:pPr>
    </w:p>
    <w:p w14:paraId="56CE8910" w14:textId="77777777" w:rsidR="00061E2C" w:rsidRDefault="00061E2C">
      <w:pPr>
        <w:autoSpaceDE w:val="0"/>
        <w:autoSpaceDN w:val="0"/>
        <w:adjustRightInd w:val="0"/>
        <w:spacing w:line="560" w:lineRule="exact"/>
        <w:rPr>
          <w:rFonts w:ascii="仿宋_GB2312" w:eastAsia="仿宋_GB2312" w:hAnsi="仿宋_GB2312"/>
          <w:sz w:val="32"/>
          <w:szCs w:val="32"/>
        </w:rPr>
      </w:pPr>
    </w:p>
    <w:p w14:paraId="219E6B66" w14:textId="77777777" w:rsidR="00061E2C" w:rsidRDefault="00061E2C">
      <w:pPr>
        <w:autoSpaceDE w:val="0"/>
        <w:autoSpaceDN w:val="0"/>
        <w:adjustRightInd w:val="0"/>
        <w:spacing w:line="560" w:lineRule="exact"/>
        <w:rPr>
          <w:rFonts w:ascii="仿宋_GB2312" w:eastAsia="仿宋_GB2312" w:hAnsi="仿宋_GB2312"/>
          <w:sz w:val="32"/>
          <w:szCs w:val="32"/>
        </w:rPr>
      </w:pPr>
    </w:p>
    <w:p w14:paraId="24FD0C7B" w14:textId="77777777" w:rsidR="00061E2C" w:rsidRDefault="00061E2C">
      <w:pPr>
        <w:autoSpaceDE w:val="0"/>
        <w:autoSpaceDN w:val="0"/>
        <w:adjustRightInd w:val="0"/>
        <w:spacing w:line="560" w:lineRule="exact"/>
        <w:rPr>
          <w:rFonts w:ascii="仿宋_GB2312" w:eastAsia="仿宋_GB2312" w:hAnsi="仿宋_GB2312"/>
          <w:sz w:val="32"/>
          <w:szCs w:val="32"/>
        </w:rPr>
      </w:pPr>
    </w:p>
    <w:p w14:paraId="793E792F" w14:textId="77777777" w:rsidR="00061E2C" w:rsidRDefault="00035326">
      <w:pPr>
        <w:spacing w:afterLines="50" w:after="156" w:line="58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w:t>
      </w:r>
    </w:p>
    <w:p w14:paraId="7AA05CE0" w14:textId="77777777" w:rsidR="00061E2C" w:rsidRDefault="00035326">
      <w:pPr>
        <w:spacing w:afterLines="50" w:after="156" w:line="580" w:lineRule="exact"/>
        <w:ind w:firstLineChars="500" w:firstLine="2200"/>
        <w:rPr>
          <w:rFonts w:ascii="方正小标宋_GBK" w:eastAsia="方正小标宋_GBK" w:hAnsi="仿宋_GB2312"/>
          <w:sz w:val="44"/>
          <w:szCs w:val="44"/>
        </w:rPr>
      </w:pPr>
      <w:r>
        <w:rPr>
          <w:rFonts w:ascii="方正小标宋_GBK" w:eastAsia="方正小标宋_GBK" w:hAnsi="仿宋_GB2312" w:hint="eastAsia"/>
          <w:sz w:val="44"/>
          <w:szCs w:val="44"/>
        </w:rPr>
        <w:t>废止的</w:t>
      </w:r>
      <w:r>
        <w:rPr>
          <w:rFonts w:ascii="方正小标宋_GBK" w:eastAsia="方正小标宋_GBK" w:hAnsi="仿宋_GB2312" w:hint="eastAsia"/>
          <w:kern w:val="0"/>
          <w:sz w:val="44"/>
          <w:szCs w:val="44"/>
        </w:rPr>
        <w:t>政策性文件</w:t>
      </w:r>
      <w:r>
        <w:rPr>
          <w:rFonts w:ascii="方正小标宋_GBK" w:eastAsia="方正小标宋_GBK" w:hAnsi="仿宋_GB2312" w:hint="eastAsia"/>
          <w:sz w:val="44"/>
          <w:szCs w:val="44"/>
        </w:rPr>
        <w:t>目录</w:t>
      </w:r>
    </w:p>
    <w:tbl>
      <w:tblPr>
        <w:tblW w:w="9773" w:type="dxa"/>
        <w:tblInd w:w="-743" w:type="dxa"/>
        <w:tblLook w:val="04A0" w:firstRow="1" w:lastRow="0" w:firstColumn="1" w:lastColumn="0" w:noHBand="0" w:noVBand="1"/>
      </w:tblPr>
      <w:tblGrid>
        <w:gridCol w:w="1060"/>
        <w:gridCol w:w="2343"/>
        <w:gridCol w:w="2380"/>
        <w:gridCol w:w="1439"/>
        <w:gridCol w:w="850"/>
        <w:gridCol w:w="1701"/>
      </w:tblGrid>
      <w:tr w:rsidR="00061E2C" w14:paraId="23B339B1" w14:textId="77777777">
        <w:trPr>
          <w:trHeight w:val="600"/>
          <w:tblHead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713E5A39"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序号</w:t>
            </w:r>
          </w:p>
        </w:tc>
        <w:tc>
          <w:tcPr>
            <w:tcW w:w="2343" w:type="dxa"/>
            <w:tcBorders>
              <w:top w:val="single" w:sz="4" w:space="0" w:color="auto"/>
              <w:left w:val="nil"/>
              <w:bottom w:val="single" w:sz="4" w:space="0" w:color="auto"/>
              <w:right w:val="single" w:sz="4" w:space="0" w:color="auto"/>
            </w:tcBorders>
            <w:shd w:val="clear" w:color="auto" w:fill="auto"/>
            <w:vAlign w:val="center"/>
          </w:tcPr>
          <w:p w14:paraId="4EDB92BD"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件</w:t>
            </w:r>
            <w:r>
              <w:rPr>
                <w:rFonts w:eastAsia="黑体"/>
                <w:color w:val="000000"/>
                <w:kern w:val="0"/>
                <w:szCs w:val="21"/>
              </w:rPr>
              <w:t xml:space="preserve"> </w:t>
            </w:r>
            <w:r>
              <w:rPr>
                <w:rFonts w:ascii="黑体" w:eastAsia="黑体" w:hAnsi="黑体" w:cs="宋体" w:hint="eastAsia"/>
                <w:color w:val="000000"/>
                <w:kern w:val="0"/>
                <w:szCs w:val="21"/>
              </w:rPr>
              <w:t>名</w:t>
            </w:r>
            <w:r>
              <w:rPr>
                <w:rFonts w:eastAsia="黑体"/>
                <w:color w:val="000000"/>
                <w:kern w:val="0"/>
                <w:szCs w:val="21"/>
              </w:rPr>
              <w:t xml:space="preserve"> </w:t>
            </w:r>
            <w:r>
              <w:rPr>
                <w:rFonts w:ascii="黑体" w:eastAsia="黑体" w:hAnsi="黑体" w:cs="宋体" w:hint="eastAsia"/>
                <w:color w:val="000000"/>
                <w:kern w:val="0"/>
                <w:szCs w:val="21"/>
              </w:rPr>
              <w:t>称</w:t>
            </w:r>
          </w:p>
        </w:tc>
        <w:tc>
          <w:tcPr>
            <w:tcW w:w="2380" w:type="dxa"/>
            <w:tcBorders>
              <w:top w:val="single" w:sz="4" w:space="0" w:color="auto"/>
              <w:left w:val="nil"/>
              <w:bottom w:val="single" w:sz="4" w:space="0" w:color="auto"/>
              <w:right w:val="single" w:sz="4" w:space="0" w:color="auto"/>
            </w:tcBorders>
            <w:shd w:val="clear" w:color="auto" w:fill="auto"/>
            <w:vAlign w:val="center"/>
          </w:tcPr>
          <w:p w14:paraId="17BE0E58"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文</w:t>
            </w:r>
            <w:r>
              <w:rPr>
                <w:rFonts w:eastAsia="黑体"/>
                <w:color w:val="000000"/>
                <w:kern w:val="0"/>
                <w:szCs w:val="21"/>
              </w:rPr>
              <w:t xml:space="preserve">  </w:t>
            </w:r>
            <w:r>
              <w:rPr>
                <w:rFonts w:ascii="黑体" w:eastAsia="黑体" w:hAnsi="黑体" w:cs="宋体" w:hint="eastAsia"/>
                <w:color w:val="000000"/>
                <w:kern w:val="0"/>
                <w:szCs w:val="21"/>
              </w:rPr>
              <w:t>号</w:t>
            </w:r>
          </w:p>
        </w:tc>
        <w:tc>
          <w:tcPr>
            <w:tcW w:w="1439" w:type="dxa"/>
            <w:tcBorders>
              <w:top w:val="single" w:sz="4" w:space="0" w:color="auto"/>
              <w:left w:val="nil"/>
              <w:bottom w:val="single" w:sz="4" w:space="0" w:color="auto"/>
              <w:right w:val="single" w:sz="4" w:space="0" w:color="auto"/>
            </w:tcBorders>
            <w:shd w:val="clear" w:color="auto" w:fill="auto"/>
            <w:vAlign w:val="center"/>
          </w:tcPr>
          <w:p w14:paraId="7C7D3F68"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制定时间</w:t>
            </w:r>
          </w:p>
        </w:tc>
        <w:tc>
          <w:tcPr>
            <w:tcW w:w="850" w:type="dxa"/>
            <w:tcBorders>
              <w:top w:val="single" w:sz="4" w:space="0" w:color="auto"/>
              <w:left w:val="nil"/>
              <w:bottom w:val="single" w:sz="4" w:space="0" w:color="auto"/>
              <w:right w:val="single" w:sz="4" w:space="0" w:color="auto"/>
            </w:tcBorders>
            <w:shd w:val="clear" w:color="auto" w:fill="auto"/>
            <w:vAlign w:val="center"/>
          </w:tcPr>
          <w:p w14:paraId="488DCE3C"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清理结果</w:t>
            </w:r>
          </w:p>
        </w:tc>
        <w:tc>
          <w:tcPr>
            <w:tcW w:w="1701" w:type="dxa"/>
            <w:tcBorders>
              <w:top w:val="single" w:sz="4" w:space="0" w:color="auto"/>
              <w:left w:val="nil"/>
              <w:bottom w:val="single" w:sz="4" w:space="0" w:color="auto"/>
              <w:right w:val="single" w:sz="4" w:space="0" w:color="auto"/>
            </w:tcBorders>
            <w:shd w:val="clear" w:color="auto" w:fill="auto"/>
          </w:tcPr>
          <w:p w14:paraId="3E0AD115" w14:textId="77777777" w:rsidR="00061E2C" w:rsidRDefault="00035326">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备注</w:t>
            </w:r>
          </w:p>
        </w:tc>
      </w:tr>
      <w:tr w:rsidR="00061E2C" w14:paraId="4E3F2B9F" w14:textId="77777777">
        <w:trPr>
          <w:trHeight w:val="825"/>
        </w:trPr>
        <w:tc>
          <w:tcPr>
            <w:tcW w:w="1060" w:type="dxa"/>
            <w:tcBorders>
              <w:top w:val="nil"/>
              <w:left w:val="single" w:sz="4" w:space="0" w:color="auto"/>
              <w:bottom w:val="single" w:sz="4" w:space="0" w:color="auto"/>
              <w:right w:val="single" w:sz="4" w:space="0" w:color="auto"/>
            </w:tcBorders>
            <w:shd w:val="clear" w:color="auto" w:fill="auto"/>
            <w:vAlign w:val="center"/>
          </w:tcPr>
          <w:p w14:paraId="0694312A" w14:textId="77777777" w:rsidR="00061E2C" w:rsidRDefault="00035326">
            <w:pPr>
              <w:jc w:val="center"/>
            </w:pPr>
            <w:r>
              <w:t>1</w:t>
            </w:r>
          </w:p>
        </w:tc>
        <w:tc>
          <w:tcPr>
            <w:tcW w:w="2343" w:type="dxa"/>
            <w:tcBorders>
              <w:top w:val="nil"/>
              <w:left w:val="nil"/>
              <w:bottom w:val="single" w:sz="4" w:space="0" w:color="auto"/>
              <w:right w:val="single" w:sz="4" w:space="0" w:color="auto"/>
            </w:tcBorders>
            <w:shd w:val="clear" w:color="auto" w:fill="auto"/>
            <w:vAlign w:val="center"/>
          </w:tcPr>
          <w:p w14:paraId="06E79F0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市政府办公室关于印发太仓市生态红线补偿转移支付资金管理暂行办法的通知</w:t>
            </w:r>
          </w:p>
        </w:tc>
        <w:tc>
          <w:tcPr>
            <w:tcW w:w="2380" w:type="dxa"/>
            <w:tcBorders>
              <w:top w:val="nil"/>
              <w:left w:val="nil"/>
              <w:bottom w:val="single" w:sz="4" w:space="0" w:color="auto"/>
              <w:right w:val="single" w:sz="4" w:space="0" w:color="auto"/>
            </w:tcBorders>
            <w:shd w:val="clear" w:color="auto" w:fill="auto"/>
            <w:vAlign w:val="center"/>
          </w:tcPr>
          <w:p w14:paraId="5DA6951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118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AF158B3"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18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AB93A7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44DCD4C2"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江苏省生态红线区域保护规划</w:t>
            </w:r>
            <w:proofErr w:type="gramStart"/>
            <w:r>
              <w:rPr>
                <w:rFonts w:ascii="宋体" w:hAnsi="宋体" w:cs="宋体" w:hint="eastAsia"/>
                <w:color w:val="000000"/>
                <w:kern w:val="0"/>
                <w:sz w:val="18"/>
                <w:szCs w:val="18"/>
              </w:rPr>
              <w:t>》</w:t>
            </w:r>
            <w:proofErr w:type="gramEnd"/>
            <w:r>
              <w:rPr>
                <w:rFonts w:ascii="宋体" w:hAnsi="宋体" w:cs="宋体" w:hint="eastAsia"/>
                <w:color w:val="000000"/>
                <w:kern w:val="0"/>
                <w:sz w:val="18"/>
                <w:szCs w:val="18"/>
              </w:rPr>
              <w:t>已经废止，生态补偿转移支付补助资金更名为重点生态功能区转移支付资金，使用按照《江苏省重点生态功能区转移支付办法》执行。</w:t>
            </w:r>
          </w:p>
        </w:tc>
      </w:tr>
      <w:tr w:rsidR="00061E2C" w14:paraId="1265E98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987C6D5" w14:textId="77777777" w:rsidR="00061E2C" w:rsidRDefault="00035326">
            <w:pPr>
              <w:jc w:val="center"/>
            </w:pPr>
            <w:r>
              <w:t>2</w:t>
            </w:r>
          </w:p>
        </w:tc>
        <w:tc>
          <w:tcPr>
            <w:tcW w:w="2343" w:type="dxa"/>
            <w:tcBorders>
              <w:top w:val="nil"/>
              <w:left w:val="nil"/>
              <w:bottom w:val="single" w:sz="4" w:space="0" w:color="auto"/>
              <w:right w:val="single" w:sz="4" w:space="0" w:color="auto"/>
            </w:tcBorders>
            <w:shd w:val="clear" w:color="auto" w:fill="auto"/>
            <w:vAlign w:val="center"/>
          </w:tcPr>
          <w:p w14:paraId="09D4640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市政府办公室印发太仓市殡仪专用车辆管理暂行办法的通知</w:t>
            </w:r>
          </w:p>
        </w:tc>
        <w:tc>
          <w:tcPr>
            <w:tcW w:w="2380" w:type="dxa"/>
            <w:tcBorders>
              <w:top w:val="nil"/>
              <w:left w:val="nil"/>
              <w:bottom w:val="single" w:sz="4" w:space="0" w:color="auto"/>
              <w:right w:val="single" w:sz="4" w:space="0" w:color="auto"/>
            </w:tcBorders>
            <w:shd w:val="clear" w:color="auto" w:fill="auto"/>
            <w:vAlign w:val="center"/>
          </w:tcPr>
          <w:p w14:paraId="2C5B24E8"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19A7BB0"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1</w:t>
            </w:r>
            <w:r>
              <w:rPr>
                <w:color w:val="000000"/>
                <w:kern w:val="0"/>
                <w:sz w:val="18"/>
                <w:szCs w:val="18"/>
              </w:rPr>
              <w:t>月</w:t>
            </w:r>
            <w:r>
              <w:rPr>
                <w:color w:val="000000"/>
                <w:kern w:val="0"/>
                <w:sz w:val="18"/>
                <w:szCs w:val="18"/>
              </w:rPr>
              <w:t>11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6351CA5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1732BCE8"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苏州已出台相关文件，太仓执行苏州文件。</w:t>
            </w:r>
          </w:p>
        </w:tc>
      </w:tr>
      <w:tr w:rsidR="00061E2C" w14:paraId="62A4386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D9837F3" w14:textId="77777777" w:rsidR="00061E2C" w:rsidRDefault="00035326">
            <w:pPr>
              <w:jc w:val="center"/>
            </w:pPr>
            <w:r>
              <w:t>3</w:t>
            </w:r>
          </w:p>
        </w:tc>
        <w:tc>
          <w:tcPr>
            <w:tcW w:w="2343" w:type="dxa"/>
            <w:tcBorders>
              <w:top w:val="nil"/>
              <w:left w:val="nil"/>
              <w:bottom w:val="single" w:sz="4" w:space="0" w:color="auto"/>
              <w:right w:val="single" w:sz="4" w:space="0" w:color="auto"/>
            </w:tcBorders>
            <w:shd w:val="clear" w:color="auto" w:fill="auto"/>
            <w:vAlign w:val="center"/>
          </w:tcPr>
          <w:p w14:paraId="2BE9A98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市政府办公室印发太仓市深化医疗保险基金支付方式改革实施办法（试行）的通知</w:t>
            </w:r>
          </w:p>
        </w:tc>
        <w:tc>
          <w:tcPr>
            <w:tcW w:w="2380" w:type="dxa"/>
            <w:tcBorders>
              <w:top w:val="nil"/>
              <w:left w:val="nil"/>
              <w:bottom w:val="single" w:sz="4" w:space="0" w:color="auto"/>
              <w:right w:val="single" w:sz="4" w:space="0" w:color="auto"/>
            </w:tcBorders>
            <w:shd w:val="clear" w:color="auto" w:fill="auto"/>
            <w:vAlign w:val="center"/>
          </w:tcPr>
          <w:p w14:paraId="2910247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30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74970B1"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16</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DDE5D4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22B6D32B"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苏州已出台相关文件，太仓执行苏州文件。</w:t>
            </w:r>
          </w:p>
        </w:tc>
      </w:tr>
      <w:tr w:rsidR="00061E2C" w14:paraId="4FD70932"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49B0780" w14:textId="77777777" w:rsidR="00061E2C" w:rsidRDefault="00035326">
            <w:pPr>
              <w:jc w:val="center"/>
            </w:pPr>
            <w:r>
              <w:t>4</w:t>
            </w:r>
          </w:p>
        </w:tc>
        <w:tc>
          <w:tcPr>
            <w:tcW w:w="2343" w:type="dxa"/>
            <w:tcBorders>
              <w:top w:val="nil"/>
              <w:left w:val="nil"/>
              <w:bottom w:val="single" w:sz="4" w:space="0" w:color="auto"/>
              <w:right w:val="single" w:sz="4" w:space="0" w:color="auto"/>
            </w:tcBorders>
            <w:shd w:val="clear" w:color="auto" w:fill="auto"/>
            <w:vAlign w:val="center"/>
          </w:tcPr>
          <w:p w14:paraId="18A11D04"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市政府办公室印发关于深化全市社会组织参与司法行政领域工作创新创业实施办法的通知</w:t>
            </w:r>
          </w:p>
        </w:tc>
        <w:tc>
          <w:tcPr>
            <w:tcW w:w="2380" w:type="dxa"/>
            <w:tcBorders>
              <w:top w:val="nil"/>
              <w:left w:val="nil"/>
              <w:bottom w:val="single" w:sz="4" w:space="0" w:color="auto"/>
              <w:right w:val="single" w:sz="4" w:space="0" w:color="auto"/>
            </w:tcBorders>
            <w:shd w:val="clear" w:color="auto" w:fill="auto"/>
            <w:vAlign w:val="center"/>
          </w:tcPr>
          <w:p w14:paraId="2D673E6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56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6023E6E"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5</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1DF0B4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24340382"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后续已印发新文件，原文件废止</w:t>
            </w:r>
            <w:bookmarkStart w:id="18" w:name="OLE_LINK49"/>
            <w:bookmarkStart w:id="19" w:name="OLE_LINK50"/>
            <w:r>
              <w:rPr>
                <w:rFonts w:ascii="宋体" w:hAnsi="宋体" w:cs="宋体" w:hint="eastAsia"/>
                <w:color w:val="000000"/>
                <w:kern w:val="0"/>
                <w:sz w:val="18"/>
                <w:szCs w:val="18"/>
              </w:rPr>
              <w:t>。</w:t>
            </w:r>
            <w:bookmarkEnd w:id="18"/>
            <w:bookmarkEnd w:id="19"/>
          </w:p>
        </w:tc>
      </w:tr>
      <w:tr w:rsidR="00061E2C" w14:paraId="47D2EF45" w14:textId="77777777">
        <w:trPr>
          <w:trHeight w:val="960"/>
        </w:trPr>
        <w:tc>
          <w:tcPr>
            <w:tcW w:w="1060" w:type="dxa"/>
            <w:tcBorders>
              <w:top w:val="nil"/>
              <w:left w:val="single" w:sz="4" w:space="0" w:color="auto"/>
              <w:bottom w:val="single" w:sz="4" w:space="0" w:color="auto"/>
              <w:right w:val="single" w:sz="4" w:space="0" w:color="auto"/>
            </w:tcBorders>
            <w:shd w:val="clear" w:color="auto" w:fill="auto"/>
            <w:vAlign w:val="center"/>
          </w:tcPr>
          <w:p w14:paraId="3C108060" w14:textId="77777777" w:rsidR="00061E2C" w:rsidRDefault="00035326">
            <w:pPr>
              <w:jc w:val="center"/>
            </w:pPr>
            <w:r>
              <w:t>5</w:t>
            </w:r>
          </w:p>
        </w:tc>
        <w:tc>
          <w:tcPr>
            <w:tcW w:w="2343" w:type="dxa"/>
            <w:tcBorders>
              <w:top w:val="nil"/>
              <w:left w:val="nil"/>
              <w:bottom w:val="single" w:sz="4" w:space="0" w:color="auto"/>
              <w:right w:val="single" w:sz="4" w:space="0" w:color="auto"/>
            </w:tcBorders>
            <w:shd w:val="clear" w:color="auto" w:fill="auto"/>
            <w:vAlign w:val="center"/>
          </w:tcPr>
          <w:p w14:paraId="1C1A9A15"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w:t>
            </w:r>
            <w:proofErr w:type="gramStart"/>
            <w:r>
              <w:rPr>
                <w:rFonts w:ascii="宋体" w:hAnsi="宋体" w:cs="宋体" w:hint="eastAsia"/>
                <w:color w:val="000000"/>
                <w:kern w:val="0"/>
                <w:sz w:val="18"/>
                <w:szCs w:val="18"/>
              </w:rPr>
              <w:t>市</w:t>
            </w:r>
            <w:proofErr w:type="gramEnd"/>
            <w:r>
              <w:rPr>
                <w:rFonts w:ascii="宋体" w:hAnsi="宋体" w:cs="宋体" w:hint="eastAsia"/>
                <w:color w:val="000000"/>
                <w:kern w:val="0"/>
                <w:sz w:val="18"/>
                <w:szCs w:val="18"/>
              </w:rPr>
              <w:t>市区环境噪声标准适用区域划分规定的通知</w:t>
            </w:r>
            <w:r>
              <w:rPr>
                <w:color w:val="000000"/>
                <w:kern w:val="0"/>
                <w:sz w:val="18"/>
                <w:szCs w:val="18"/>
              </w:rPr>
              <w:t xml:space="preserve">  </w:t>
            </w:r>
          </w:p>
        </w:tc>
        <w:tc>
          <w:tcPr>
            <w:tcW w:w="2380" w:type="dxa"/>
            <w:tcBorders>
              <w:top w:val="nil"/>
              <w:left w:val="nil"/>
              <w:bottom w:val="single" w:sz="4" w:space="0" w:color="auto"/>
              <w:right w:val="single" w:sz="4" w:space="0" w:color="auto"/>
            </w:tcBorders>
            <w:shd w:val="clear" w:color="auto" w:fill="auto"/>
            <w:vAlign w:val="center"/>
          </w:tcPr>
          <w:p w14:paraId="5EF4A3E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52</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8122C96"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D3B1D2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11C23BF6" w14:textId="77777777" w:rsidR="00061E2C" w:rsidRDefault="00035326">
            <w:pPr>
              <w:widowControl/>
              <w:rPr>
                <w:color w:val="000000"/>
                <w:kern w:val="0"/>
                <w:sz w:val="18"/>
                <w:szCs w:val="18"/>
              </w:rPr>
            </w:pPr>
            <w:r>
              <w:rPr>
                <w:color w:val="000000"/>
                <w:kern w:val="0"/>
                <w:sz w:val="18"/>
                <w:szCs w:val="18"/>
              </w:rPr>
              <w:t>2024</w:t>
            </w:r>
            <w:r>
              <w:rPr>
                <w:rFonts w:ascii="宋体" w:hAnsi="宋体" w:hint="eastAsia"/>
                <w:color w:val="000000"/>
                <w:kern w:val="0"/>
                <w:sz w:val="18"/>
                <w:szCs w:val="18"/>
              </w:rPr>
              <w:t>年</w:t>
            </w:r>
            <w:r>
              <w:rPr>
                <w:color w:val="000000"/>
                <w:kern w:val="0"/>
                <w:sz w:val="18"/>
                <w:szCs w:val="18"/>
              </w:rPr>
              <w:t>10</w:t>
            </w:r>
            <w:r>
              <w:rPr>
                <w:rFonts w:ascii="宋体" w:hAnsi="宋体" w:hint="eastAsia"/>
                <w:color w:val="000000"/>
                <w:kern w:val="0"/>
                <w:sz w:val="18"/>
                <w:szCs w:val="18"/>
              </w:rPr>
              <w:t>月</w:t>
            </w:r>
            <w:r>
              <w:rPr>
                <w:color w:val="000000"/>
                <w:kern w:val="0"/>
                <w:sz w:val="18"/>
                <w:szCs w:val="18"/>
              </w:rPr>
              <w:t>25</w:t>
            </w:r>
            <w:r>
              <w:rPr>
                <w:rFonts w:ascii="宋体" w:hAnsi="宋体" w:hint="eastAsia"/>
                <w:color w:val="000000"/>
                <w:kern w:val="0"/>
                <w:sz w:val="18"/>
                <w:szCs w:val="18"/>
              </w:rPr>
              <w:t>日印发《太仓市中心城区声环境质量标准适用区域划分规定》</w:t>
            </w:r>
            <w:proofErr w:type="gramStart"/>
            <w:r>
              <w:rPr>
                <w:rFonts w:ascii="宋体" w:hAnsi="宋体" w:hint="eastAsia"/>
                <w:color w:val="000000"/>
                <w:kern w:val="0"/>
                <w:sz w:val="18"/>
                <w:szCs w:val="18"/>
              </w:rPr>
              <w:t>太</w:t>
            </w:r>
            <w:proofErr w:type="gramEnd"/>
            <w:r>
              <w:rPr>
                <w:rFonts w:ascii="宋体" w:hAnsi="宋体" w:hint="eastAsia"/>
                <w:color w:val="000000"/>
                <w:kern w:val="0"/>
                <w:sz w:val="18"/>
                <w:szCs w:val="18"/>
              </w:rPr>
              <w:t>政发</w:t>
            </w:r>
            <w:r>
              <w:rPr>
                <w:color w:val="000000"/>
                <w:kern w:val="0"/>
                <w:sz w:val="18"/>
                <w:szCs w:val="18"/>
              </w:rPr>
              <w:t xml:space="preserve">[2024] 42 </w:t>
            </w:r>
            <w:r>
              <w:rPr>
                <w:rFonts w:ascii="宋体" w:hAnsi="宋体" w:hint="eastAsia"/>
                <w:color w:val="000000"/>
                <w:kern w:val="0"/>
                <w:sz w:val="18"/>
                <w:szCs w:val="18"/>
              </w:rPr>
              <w:t>号</w:t>
            </w:r>
            <w:r>
              <w:rPr>
                <w:color w:val="000000"/>
                <w:kern w:val="0"/>
                <w:sz w:val="18"/>
                <w:szCs w:val="18"/>
              </w:rPr>
              <w:t>)</w:t>
            </w:r>
            <w:r>
              <w:rPr>
                <w:rFonts w:ascii="宋体" w:hAnsi="宋体" w:hint="eastAsia"/>
                <w:color w:val="000000"/>
                <w:kern w:val="0"/>
                <w:sz w:val="18"/>
                <w:szCs w:val="18"/>
              </w:rPr>
              <w:t>，该文件已废止。</w:t>
            </w:r>
          </w:p>
        </w:tc>
      </w:tr>
      <w:tr w:rsidR="00061E2C" w14:paraId="1258B2C2" w14:textId="77777777">
        <w:trPr>
          <w:trHeight w:val="810"/>
        </w:trPr>
        <w:tc>
          <w:tcPr>
            <w:tcW w:w="1060" w:type="dxa"/>
            <w:tcBorders>
              <w:top w:val="nil"/>
              <w:left w:val="single" w:sz="4" w:space="0" w:color="auto"/>
              <w:bottom w:val="single" w:sz="4" w:space="0" w:color="auto"/>
              <w:right w:val="single" w:sz="4" w:space="0" w:color="auto"/>
            </w:tcBorders>
            <w:shd w:val="clear" w:color="auto" w:fill="auto"/>
            <w:vAlign w:val="center"/>
          </w:tcPr>
          <w:p w14:paraId="2C4F5F08" w14:textId="77777777" w:rsidR="00061E2C" w:rsidRDefault="00035326">
            <w:pPr>
              <w:jc w:val="center"/>
            </w:pPr>
            <w:r>
              <w:t>6</w:t>
            </w:r>
          </w:p>
        </w:tc>
        <w:tc>
          <w:tcPr>
            <w:tcW w:w="2343" w:type="dxa"/>
            <w:tcBorders>
              <w:top w:val="nil"/>
              <w:left w:val="nil"/>
              <w:bottom w:val="single" w:sz="4" w:space="0" w:color="auto"/>
              <w:right w:val="single" w:sz="4" w:space="0" w:color="auto"/>
            </w:tcBorders>
            <w:shd w:val="clear" w:color="auto" w:fill="auto"/>
            <w:vAlign w:val="center"/>
          </w:tcPr>
          <w:p w14:paraId="7FC3F85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市政府关于印发太仓市高层次人才享受社会医疗保险有关待遇的规定的通知</w:t>
            </w:r>
          </w:p>
        </w:tc>
        <w:tc>
          <w:tcPr>
            <w:tcW w:w="2380" w:type="dxa"/>
            <w:tcBorders>
              <w:top w:val="nil"/>
              <w:left w:val="nil"/>
              <w:bottom w:val="single" w:sz="4" w:space="0" w:color="auto"/>
              <w:right w:val="single" w:sz="4" w:space="0" w:color="auto"/>
            </w:tcBorders>
            <w:shd w:val="clear" w:color="auto" w:fill="auto"/>
            <w:vAlign w:val="center"/>
          </w:tcPr>
          <w:p w14:paraId="25FE6C4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40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D8D1DF9"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5D62AE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6210173F"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人才政策整体调整，已不适用。</w:t>
            </w:r>
          </w:p>
        </w:tc>
      </w:tr>
      <w:tr w:rsidR="00061E2C" w14:paraId="308E26E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9696860" w14:textId="77777777" w:rsidR="00061E2C" w:rsidRDefault="00035326">
            <w:pPr>
              <w:jc w:val="center"/>
            </w:pPr>
            <w:r>
              <w:t>7</w:t>
            </w:r>
          </w:p>
        </w:tc>
        <w:tc>
          <w:tcPr>
            <w:tcW w:w="2343" w:type="dxa"/>
            <w:tcBorders>
              <w:top w:val="nil"/>
              <w:left w:val="nil"/>
              <w:bottom w:val="single" w:sz="4" w:space="0" w:color="auto"/>
              <w:right w:val="single" w:sz="4" w:space="0" w:color="auto"/>
            </w:tcBorders>
            <w:shd w:val="clear" w:color="auto" w:fill="auto"/>
            <w:vAlign w:val="center"/>
          </w:tcPr>
          <w:p w14:paraId="3582AF5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市政府印发关于开展长期护理保险工作的实施意见（试行）的通知</w:t>
            </w:r>
          </w:p>
        </w:tc>
        <w:tc>
          <w:tcPr>
            <w:tcW w:w="2380" w:type="dxa"/>
            <w:tcBorders>
              <w:top w:val="nil"/>
              <w:left w:val="nil"/>
              <w:bottom w:val="single" w:sz="4" w:space="0" w:color="auto"/>
              <w:right w:val="single" w:sz="4" w:space="0" w:color="auto"/>
            </w:tcBorders>
            <w:shd w:val="clear" w:color="auto" w:fill="auto"/>
            <w:vAlign w:val="center"/>
          </w:tcPr>
          <w:p w14:paraId="319FF33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2DA24D3"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27</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2C8FB0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4A781DAF"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苏州已出台相关文件，太仓执行苏州文件。</w:t>
            </w:r>
          </w:p>
        </w:tc>
      </w:tr>
      <w:tr w:rsidR="00061E2C" w14:paraId="6B350D3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3C2A166" w14:textId="77777777" w:rsidR="00061E2C" w:rsidRDefault="00035326">
            <w:pPr>
              <w:jc w:val="center"/>
            </w:pPr>
            <w:r>
              <w:t>8</w:t>
            </w:r>
          </w:p>
        </w:tc>
        <w:tc>
          <w:tcPr>
            <w:tcW w:w="2343" w:type="dxa"/>
            <w:tcBorders>
              <w:top w:val="nil"/>
              <w:left w:val="nil"/>
              <w:bottom w:val="single" w:sz="4" w:space="0" w:color="auto"/>
              <w:right w:val="single" w:sz="4" w:space="0" w:color="auto"/>
            </w:tcBorders>
            <w:shd w:val="clear" w:color="auto" w:fill="auto"/>
            <w:vAlign w:val="center"/>
          </w:tcPr>
          <w:p w14:paraId="397F9719"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市政府办公室关于转发太仓市社会医疗救助实施办法的补充意见的通知</w:t>
            </w:r>
          </w:p>
        </w:tc>
        <w:tc>
          <w:tcPr>
            <w:tcW w:w="2380" w:type="dxa"/>
            <w:tcBorders>
              <w:top w:val="nil"/>
              <w:left w:val="nil"/>
              <w:bottom w:val="single" w:sz="4" w:space="0" w:color="auto"/>
              <w:right w:val="single" w:sz="4" w:space="0" w:color="auto"/>
            </w:tcBorders>
            <w:shd w:val="clear" w:color="auto" w:fill="auto"/>
            <w:vAlign w:val="center"/>
          </w:tcPr>
          <w:p w14:paraId="76B27A45"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66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DA10780"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11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88548D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44E7EB8"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苏州已出台相关文件，太仓执行苏州文件。</w:t>
            </w:r>
          </w:p>
        </w:tc>
      </w:tr>
      <w:tr w:rsidR="00061E2C" w14:paraId="77A6C98F"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AD40B50" w14:textId="77777777" w:rsidR="00061E2C" w:rsidRDefault="00035326">
            <w:pPr>
              <w:jc w:val="center"/>
            </w:pPr>
            <w:r>
              <w:lastRenderedPageBreak/>
              <w:t>9</w:t>
            </w:r>
          </w:p>
        </w:tc>
        <w:tc>
          <w:tcPr>
            <w:tcW w:w="2343" w:type="dxa"/>
            <w:tcBorders>
              <w:top w:val="nil"/>
              <w:left w:val="nil"/>
              <w:bottom w:val="single" w:sz="4" w:space="0" w:color="auto"/>
              <w:right w:val="single" w:sz="4" w:space="0" w:color="auto"/>
            </w:tcBorders>
            <w:shd w:val="clear" w:color="auto" w:fill="auto"/>
            <w:vAlign w:val="center"/>
          </w:tcPr>
          <w:p w14:paraId="0055DA6F"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市政府办公室关于印发太仓市长期护理保险实施细则（试行）的通知</w:t>
            </w:r>
          </w:p>
        </w:tc>
        <w:tc>
          <w:tcPr>
            <w:tcW w:w="2380" w:type="dxa"/>
            <w:tcBorders>
              <w:top w:val="nil"/>
              <w:left w:val="nil"/>
              <w:bottom w:val="single" w:sz="4" w:space="0" w:color="auto"/>
              <w:right w:val="single" w:sz="4" w:space="0" w:color="auto"/>
            </w:tcBorders>
            <w:shd w:val="clear" w:color="auto" w:fill="auto"/>
            <w:vAlign w:val="center"/>
          </w:tcPr>
          <w:p w14:paraId="370C44A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89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2DC64A5"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6</w:t>
            </w:r>
            <w:r>
              <w:rPr>
                <w:color w:val="000000"/>
                <w:kern w:val="0"/>
                <w:sz w:val="18"/>
                <w:szCs w:val="18"/>
              </w:rPr>
              <w:t>月</w:t>
            </w:r>
            <w:r>
              <w:rPr>
                <w:color w:val="000000"/>
                <w:kern w:val="0"/>
                <w:sz w:val="18"/>
                <w:szCs w:val="18"/>
              </w:rPr>
              <w:t>20</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4462B2F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C67BA36"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苏州已出台相关文件，太仓执行苏州文件。</w:t>
            </w:r>
          </w:p>
        </w:tc>
      </w:tr>
      <w:tr w:rsidR="00061E2C" w14:paraId="359D00F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32990FD" w14:textId="77777777" w:rsidR="00061E2C" w:rsidRDefault="00035326">
            <w:pPr>
              <w:jc w:val="center"/>
            </w:pPr>
            <w:r>
              <w:t>10</w:t>
            </w:r>
          </w:p>
        </w:tc>
        <w:tc>
          <w:tcPr>
            <w:tcW w:w="2343" w:type="dxa"/>
            <w:tcBorders>
              <w:top w:val="nil"/>
              <w:left w:val="nil"/>
              <w:bottom w:val="single" w:sz="4" w:space="0" w:color="auto"/>
              <w:right w:val="single" w:sz="4" w:space="0" w:color="auto"/>
            </w:tcBorders>
            <w:shd w:val="clear" w:color="auto" w:fill="auto"/>
            <w:vAlign w:val="center"/>
          </w:tcPr>
          <w:p w14:paraId="3DEA88E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市政府办公室关于印发太仓市土地指标有偿使用管理办法（试行）的通知</w:t>
            </w:r>
          </w:p>
        </w:tc>
        <w:tc>
          <w:tcPr>
            <w:tcW w:w="2380" w:type="dxa"/>
            <w:tcBorders>
              <w:top w:val="nil"/>
              <w:left w:val="nil"/>
              <w:bottom w:val="single" w:sz="4" w:space="0" w:color="auto"/>
              <w:right w:val="single" w:sz="4" w:space="0" w:color="auto"/>
            </w:tcBorders>
            <w:shd w:val="clear" w:color="auto" w:fill="auto"/>
            <w:vAlign w:val="center"/>
          </w:tcPr>
          <w:p w14:paraId="55B8B70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130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79E95AF"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23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439BB140"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AF5E58C"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涉及的内容已制定新的法律、法规、规章或者上级文件。</w:t>
            </w:r>
          </w:p>
        </w:tc>
      </w:tr>
      <w:tr w:rsidR="00061E2C" w14:paraId="484B7CF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E6CFD28" w14:textId="77777777" w:rsidR="00061E2C" w:rsidRDefault="00035326">
            <w:pPr>
              <w:jc w:val="center"/>
            </w:pPr>
            <w:r>
              <w:t>11</w:t>
            </w:r>
          </w:p>
        </w:tc>
        <w:tc>
          <w:tcPr>
            <w:tcW w:w="2343" w:type="dxa"/>
            <w:tcBorders>
              <w:top w:val="nil"/>
              <w:left w:val="nil"/>
              <w:bottom w:val="single" w:sz="4" w:space="0" w:color="auto"/>
              <w:right w:val="single" w:sz="4" w:space="0" w:color="auto"/>
            </w:tcBorders>
            <w:shd w:val="clear" w:color="auto" w:fill="auto"/>
            <w:vAlign w:val="center"/>
          </w:tcPr>
          <w:p w14:paraId="42A83A7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市政府关于印发太仓市知识产权高质量发展若干政策暂行办法的通知</w:t>
            </w:r>
          </w:p>
        </w:tc>
        <w:tc>
          <w:tcPr>
            <w:tcW w:w="2380" w:type="dxa"/>
            <w:tcBorders>
              <w:top w:val="nil"/>
              <w:left w:val="nil"/>
              <w:bottom w:val="single" w:sz="4" w:space="0" w:color="auto"/>
              <w:right w:val="single" w:sz="4" w:space="0" w:color="auto"/>
            </w:tcBorders>
            <w:shd w:val="clear" w:color="auto" w:fill="auto"/>
            <w:vAlign w:val="center"/>
          </w:tcPr>
          <w:p w14:paraId="0DA3EAA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53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649960E"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23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7BB7793"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EED712D"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文件有效期已满，自动废止。</w:t>
            </w:r>
          </w:p>
        </w:tc>
      </w:tr>
      <w:tr w:rsidR="00061E2C" w14:paraId="3314A4A9"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BCED15F" w14:textId="77777777" w:rsidR="00061E2C" w:rsidRDefault="00035326">
            <w:pPr>
              <w:jc w:val="center"/>
            </w:pPr>
            <w:r>
              <w:t>12</w:t>
            </w:r>
          </w:p>
        </w:tc>
        <w:tc>
          <w:tcPr>
            <w:tcW w:w="2343" w:type="dxa"/>
            <w:tcBorders>
              <w:top w:val="nil"/>
              <w:left w:val="nil"/>
              <w:bottom w:val="single" w:sz="4" w:space="0" w:color="auto"/>
              <w:right w:val="single" w:sz="4" w:space="0" w:color="auto"/>
            </w:tcBorders>
            <w:shd w:val="clear" w:color="auto" w:fill="auto"/>
            <w:vAlign w:val="center"/>
          </w:tcPr>
          <w:p w14:paraId="661C812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市政府办公室关于印发太仓市民营载体引育人</w:t>
            </w:r>
            <w:proofErr w:type="gramStart"/>
            <w:r>
              <w:rPr>
                <w:rFonts w:ascii="宋体" w:hAnsi="宋体" w:cs="宋体" w:hint="eastAsia"/>
                <w:color w:val="000000"/>
                <w:kern w:val="0"/>
                <w:sz w:val="18"/>
                <w:szCs w:val="18"/>
              </w:rPr>
              <w:t>才项目</w:t>
            </w:r>
            <w:proofErr w:type="gramEnd"/>
            <w:r>
              <w:rPr>
                <w:rFonts w:ascii="宋体" w:hAnsi="宋体" w:cs="宋体" w:hint="eastAsia"/>
                <w:color w:val="000000"/>
                <w:kern w:val="0"/>
                <w:sz w:val="18"/>
                <w:szCs w:val="18"/>
              </w:rPr>
              <w:t>激励办法（试行）的通知</w:t>
            </w:r>
          </w:p>
        </w:tc>
        <w:tc>
          <w:tcPr>
            <w:tcW w:w="2380" w:type="dxa"/>
            <w:tcBorders>
              <w:top w:val="nil"/>
              <w:left w:val="nil"/>
              <w:bottom w:val="single" w:sz="4" w:space="0" w:color="auto"/>
              <w:right w:val="single" w:sz="4" w:space="0" w:color="auto"/>
            </w:tcBorders>
            <w:shd w:val="clear" w:color="auto" w:fill="auto"/>
            <w:vAlign w:val="center"/>
          </w:tcPr>
          <w:p w14:paraId="488A736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32</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325F980"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3A0F6C5"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84FF0E4"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政策整体调整，执行新政策。</w:t>
            </w:r>
          </w:p>
        </w:tc>
      </w:tr>
      <w:tr w:rsidR="00061E2C" w14:paraId="20281B1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EF30B2E" w14:textId="77777777" w:rsidR="00061E2C" w:rsidRDefault="00035326">
            <w:pPr>
              <w:jc w:val="center"/>
            </w:pPr>
            <w:r>
              <w:t>13</w:t>
            </w:r>
          </w:p>
        </w:tc>
        <w:tc>
          <w:tcPr>
            <w:tcW w:w="2343" w:type="dxa"/>
            <w:tcBorders>
              <w:top w:val="nil"/>
              <w:left w:val="nil"/>
              <w:bottom w:val="single" w:sz="4" w:space="0" w:color="auto"/>
              <w:right w:val="single" w:sz="4" w:space="0" w:color="auto"/>
            </w:tcBorders>
            <w:shd w:val="clear" w:color="auto" w:fill="auto"/>
            <w:vAlign w:val="center"/>
          </w:tcPr>
          <w:p w14:paraId="7F6F157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市政府关于印发太仓市创新人才引进三年行动计划（</w:t>
            </w:r>
            <w:r>
              <w:rPr>
                <w:color w:val="000000"/>
                <w:kern w:val="0"/>
                <w:sz w:val="18"/>
                <w:szCs w:val="18"/>
              </w:rPr>
              <w:t>2020-2022</w:t>
            </w:r>
            <w:r>
              <w:rPr>
                <w:rFonts w:ascii="宋体" w:hAnsi="宋体" w:cs="宋体" w:hint="eastAsia"/>
                <w:color w:val="000000"/>
                <w:kern w:val="0"/>
                <w:sz w:val="18"/>
                <w:szCs w:val="18"/>
              </w:rPr>
              <w:t>）的通知</w:t>
            </w:r>
          </w:p>
        </w:tc>
        <w:tc>
          <w:tcPr>
            <w:tcW w:w="2380" w:type="dxa"/>
            <w:tcBorders>
              <w:top w:val="nil"/>
              <w:left w:val="nil"/>
              <w:bottom w:val="single" w:sz="4" w:space="0" w:color="auto"/>
              <w:right w:val="single" w:sz="4" w:space="0" w:color="auto"/>
            </w:tcBorders>
            <w:shd w:val="clear" w:color="auto" w:fill="auto"/>
            <w:vAlign w:val="center"/>
          </w:tcPr>
          <w:p w14:paraId="7D5E519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455CB8E"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25</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0B6566B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9AB080F"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文件有效期已满，已自动废止</w:t>
            </w:r>
            <w:r>
              <w:rPr>
                <w:color w:val="000000"/>
                <w:kern w:val="0"/>
                <w:sz w:val="18"/>
                <w:szCs w:val="18"/>
              </w:rPr>
              <w:t xml:space="preserve"> </w:t>
            </w:r>
            <w:r>
              <w:rPr>
                <w:rFonts w:ascii="宋体" w:hAnsi="宋体" w:cs="宋体" w:hint="eastAsia"/>
                <w:color w:val="000000"/>
                <w:kern w:val="0"/>
                <w:sz w:val="18"/>
                <w:szCs w:val="18"/>
              </w:rPr>
              <w:t>。</w:t>
            </w:r>
          </w:p>
        </w:tc>
      </w:tr>
      <w:tr w:rsidR="00061E2C" w14:paraId="00D2AEE7"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96C4F08" w14:textId="77777777" w:rsidR="00061E2C" w:rsidRDefault="00035326">
            <w:pPr>
              <w:jc w:val="center"/>
            </w:pPr>
            <w:r>
              <w:t>14</w:t>
            </w:r>
          </w:p>
        </w:tc>
        <w:tc>
          <w:tcPr>
            <w:tcW w:w="2343" w:type="dxa"/>
            <w:tcBorders>
              <w:top w:val="nil"/>
              <w:left w:val="nil"/>
              <w:bottom w:val="single" w:sz="4" w:space="0" w:color="auto"/>
              <w:right w:val="single" w:sz="4" w:space="0" w:color="auto"/>
            </w:tcBorders>
            <w:shd w:val="clear" w:color="auto" w:fill="auto"/>
            <w:vAlign w:val="center"/>
          </w:tcPr>
          <w:p w14:paraId="10DDCD45"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市政府办公室关于印发太仓市科技企业孵化器培育管理办法（试行）的通知</w:t>
            </w:r>
          </w:p>
        </w:tc>
        <w:tc>
          <w:tcPr>
            <w:tcW w:w="2380" w:type="dxa"/>
            <w:tcBorders>
              <w:top w:val="nil"/>
              <w:left w:val="nil"/>
              <w:bottom w:val="single" w:sz="4" w:space="0" w:color="auto"/>
              <w:right w:val="single" w:sz="4" w:space="0" w:color="auto"/>
            </w:tcBorders>
            <w:shd w:val="clear" w:color="auto" w:fill="auto"/>
            <w:vAlign w:val="center"/>
          </w:tcPr>
          <w:p w14:paraId="6C13A51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35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23F33B5"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26</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1ACCA8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C3A318B"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政策调整，执行新政策。</w:t>
            </w:r>
          </w:p>
        </w:tc>
      </w:tr>
      <w:tr w:rsidR="00061E2C" w14:paraId="66D3FDF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49B4659" w14:textId="77777777" w:rsidR="00061E2C" w:rsidRDefault="00035326">
            <w:pPr>
              <w:jc w:val="center"/>
            </w:pPr>
            <w:r>
              <w:t>15</w:t>
            </w:r>
          </w:p>
        </w:tc>
        <w:tc>
          <w:tcPr>
            <w:tcW w:w="2343" w:type="dxa"/>
            <w:tcBorders>
              <w:top w:val="nil"/>
              <w:left w:val="nil"/>
              <w:bottom w:val="single" w:sz="4" w:space="0" w:color="auto"/>
              <w:right w:val="single" w:sz="4" w:space="0" w:color="auto"/>
            </w:tcBorders>
            <w:shd w:val="clear" w:color="auto" w:fill="auto"/>
            <w:vAlign w:val="center"/>
          </w:tcPr>
          <w:p w14:paraId="304C5EE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市政府关于印发太仓市推进高新技术企业高质量发展实施意见（试行）的通知</w:t>
            </w:r>
          </w:p>
        </w:tc>
        <w:tc>
          <w:tcPr>
            <w:tcW w:w="2380" w:type="dxa"/>
            <w:tcBorders>
              <w:top w:val="nil"/>
              <w:left w:val="nil"/>
              <w:bottom w:val="single" w:sz="4" w:space="0" w:color="auto"/>
              <w:right w:val="single" w:sz="4" w:space="0" w:color="auto"/>
            </w:tcBorders>
            <w:shd w:val="clear" w:color="auto" w:fill="auto"/>
            <w:vAlign w:val="center"/>
          </w:tcPr>
          <w:p w14:paraId="450B7EEA"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55495B3"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30</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4CC825D"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0DE13173"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政策调整，执行新政策。</w:t>
            </w:r>
          </w:p>
        </w:tc>
      </w:tr>
      <w:tr w:rsidR="00061E2C" w14:paraId="294CC26F"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6B2C2EA" w14:textId="77777777" w:rsidR="00061E2C" w:rsidRDefault="00035326">
            <w:pPr>
              <w:jc w:val="center"/>
            </w:pPr>
            <w:r>
              <w:t>16</w:t>
            </w:r>
          </w:p>
        </w:tc>
        <w:tc>
          <w:tcPr>
            <w:tcW w:w="2343" w:type="dxa"/>
            <w:tcBorders>
              <w:top w:val="nil"/>
              <w:left w:val="nil"/>
              <w:bottom w:val="single" w:sz="4" w:space="0" w:color="auto"/>
              <w:right w:val="single" w:sz="4" w:space="0" w:color="auto"/>
            </w:tcBorders>
            <w:shd w:val="clear" w:color="auto" w:fill="auto"/>
            <w:vAlign w:val="center"/>
          </w:tcPr>
          <w:p w14:paraId="30617D18"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市政府办公室关于印发太仓市进一步促进恢复生猪生产保障市场供应的政策举措的通知</w:t>
            </w:r>
          </w:p>
        </w:tc>
        <w:tc>
          <w:tcPr>
            <w:tcW w:w="2380" w:type="dxa"/>
            <w:tcBorders>
              <w:top w:val="nil"/>
              <w:left w:val="nil"/>
              <w:bottom w:val="single" w:sz="4" w:space="0" w:color="auto"/>
              <w:right w:val="single" w:sz="4" w:space="0" w:color="auto"/>
            </w:tcBorders>
            <w:shd w:val="clear" w:color="auto" w:fill="auto"/>
            <w:vAlign w:val="center"/>
          </w:tcPr>
          <w:p w14:paraId="043165D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66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9E31CEC"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10</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E0B36D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0B4BC86E"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文件主要是针对</w:t>
            </w:r>
            <w:r>
              <w:rPr>
                <w:color w:val="000000"/>
                <w:kern w:val="0"/>
                <w:sz w:val="18"/>
                <w:szCs w:val="18"/>
              </w:rPr>
              <w:t>2020</w:t>
            </w:r>
            <w:r>
              <w:rPr>
                <w:rFonts w:ascii="宋体" w:hAnsi="宋体" w:cs="宋体" w:hint="eastAsia"/>
                <w:color w:val="000000"/>
                <w:kern w:val="0"/>
                <w:sz w:val="18"/>
                <w:szCs w:val="18"/>
              </w:rPr>
              <w:t>年恢复生猪生产而制定的激励政策，目前已不再执行。</w:t>
            </w:r>
          </w:p>
        </w:tc>
      </w:tr>
      <w:tr w:rsidR="00061E2C" w14:paraId="1575F95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8606F67" w14:textId="77777777" w:rsidR="00061E2C" w:rsidRDefault="00035326">
            <w:pPr>
              <w:jc w:val="center"/>
            </w:pPr>
            <w:r>
              <w:t>17</w:t>
            </w:r>
          </w:p>
        </w:tc>
        <w:tc>
          <w:tcPr>
            <w:tcW w:w="2343" w:type="dxa"/>
            <w:tcBorders>
              <w:top w:val="nil"/>
              <w:left w:val="nil"/>
              <w:bottom w:val="single" w:sz="4" w:space="0" w:color="auto"/>
              <w:right w:val="single" w:sz="4" w:space="0" w:color="auto"/>
            </w:tcBorders>
            <w:shd w:val="clear" w:color="auto" w:fill="auto"/>
            <w:vAlign w:val="center"/>
          </w:tcPr>
          <w:p w14:paraId="4314E01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市政府关于印发关于推进存量工业用地高质量利用的实施意见的通知</w:t>
            </w:r>
          </w:p>
        </w:tc>
        <w:tc>
          <w:tcPr>
            <w:tcW w:w="2380" w:type="dxa"/>
            <w:tcBorders>
              <w:top w:val="nil"/>
              <w:left w:val="nil"/>
              <w:bottom w:val="single" w:sz="4" w:space="0" w:color="auto"/>
              <w:right w:val="single" w:sz="4" w:space="0" w:color="auto"/>
            </w:tcBorders>
            <w:shd w:val="clear" w:color="auto" w:fill="auto"/>
            <w:vAlign w:val="center"/>
          </w:tcPr>
          <w:p w14:paraId="13E3BA1C"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30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CEC808C"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5</w:t>
            </w:r>
            <w:r>
              <w:rPr>
                <w:color w:val="000000"/>
                <w:kern w:val="0"/>
                <w:sz w:val="18"/>
                <w:szCs w:val="18"/>
              </w:rPr>
              <w:t>月</w:t>
            </w:r>
            <w:r>
              <w:rPr>
                <w:color w:val="000000"/>
                <w:kern w:val="0"/>
                <w:sz w:val="18"/>
                <w:szCs w:val="18"/>
              </w:rPr>
              <w:t>13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717880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D760BAC"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文件明确有效期，已于</w:t>
            </w:r>
            <w:r>
              <w:rPr>
                <w:color w:val="000000"/>
                <w:kern w:val="0"/>
                <w:sz w:val="18"/>
                <w:szCs w:val="18"/>
              </w:rPr>
              <w:t>2023</w:t>
            </w:r>
            <w:r>
              <w:rPr>
                <w:rFonts w:ascii="宋体" w:hAnsi="宋体" w:cs="宋体" w:hint="eastAsia"/>
                <w:color w:val="000000"/>
                <w:kern w:val="0"/>
                <w:sz w:val="18"/>
                <w:szCs w:val="18"/>
              </w:rPr>
              <w:t>年</w:t>
            </w:r>
            <w:r>
              <w:rPr>
                <w:color w:val="000000"/>
                <w:kern w:val="0"/>
                <w:sz w:val="18"/>
                <w:szCs w:val="18"/>
              </w:rPr>
              <w:t>5</w:t>
            </w:r>
            <w:r>
              <w:rPr>
                <w:rFonts w:ascii="宋体" w:hAnsi="宋体" w:cs="宋体" w:hint="eastAsia"/>
                <w:color w:val="000000"/>
                <w:kern w:val="0"/>
                <w:sz w:val="18"/>
                <w:szCs w:val="18"/>
              </w:rPr>
              <w:t>月</w:t>
            </w:r>
            <w:r>
              <w:rPr>
                <w:color w:val="000000"/>
                <w:kern w:val="0"/>
                <w:sz w:val="18"/>
                <w:szCs w:val="18"/>
              </w:rPr>
              <w:t xml:space="preserve"> 12</w:t>
            </w:r>
            <w:r>
              <w:rPr>
                <w:rFonts w:ascii="宋体" w:hAnsi="宋体" w:cs="宋体" w:hint="eastAsia"/>
                <w:color w:val="000000"/>
                <w:kern w:val="0"/>
                <w:sz w:val="18"/>
                <w:szCs w:val="18"/>
              </w:rPr>
              <w:t>日自动失效。</w:t>
            </w:r>
          </w:p>
        </w:tc>
      </w:tr>
      <w:tr w:rsidR="00061E2C" w14:paraId="1B8CE06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56F23AC" w14:textId="77777777" w:rsidR="00061E2C" w:rsidRDefault="00035326">
            <w:pPr>
              <w:jc w:val="center"/>
            </w:pPr>
            <w:r>
              <w:t>18</w:t>
            </w:r>
          </w:p>
        </w:tc>
        <w:tc>
          <w:tcPr>
            <w:tcW w:w="2343" w:type="dxa"/>
            <w:tcBorders>
              <w:top w:val="nil"/>
              <w:left w:val="nil"/>
              <w:bottom w:val="single" w:sz="4" w:space="0" w:color="auto"/>
              <w:right w:val="single" w:sz="4" w:space="0" w:color="auto"/>
            </w:tcBorders>
            <w:shd w:val="clear" w:color="auto" w:fill="auto"/>
            <w:vAlign w:val="center"/>
          </w:tcPr>
          <w:p w14:paraId="513865D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市政府办公室关于调整</w:t>
            </w:r>
            <w:r>
              <w:rPr>
                <w:color w:val="000000"/>
                <w:kern w:val="0"/>
                <w:sz w:val="18"/>
                <w:szCs w:val="18"/>
              </w:rPr>
              <w:t>2020</w:t>
            </w:r>
            <w:r>
              <w:rPr>
                <w:rFonts w:ascii="宋体" w:hAnsi="宋体" w:cs="宋体" w:hint="eastAsia"/>
                <w:color w:val="000000"/>
                <w:kern w:val="0"/>
                <w:sz w:val="18"/>
                <w:szCs w:val="18"/>
              </w:rPr>
              <w:t>年度住房保障相关政策的通知</w:t>
            </w:r>
          </w:p>
        </w:tc>
        <w:tc>
          <w:tcPr>
            <w:tcW w:w="2380" w:type="dxa"/>
            <w:tcBorders>
              <w:top w:val="nil"/>
              <w:left w:val="nil"/>
              <w:bottom w:val="single" w:sz="4" w:space="0" w:color="auto"/>
              <w:right w:val="single" w:sz="4" w:space="0" w:color="auto"/>
            </w:tcBorders>
            <w:shd w:val="clear" w:color="auto" w:fill="auto"/>
            <w:vAlign w:val="center"/>
          </w:tcPr>
          <w:p w14:paraId="00FC5A8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136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B933042"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F66DFE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401D4EC7"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已出台</w:t>
            </w:r>
            <w:r>
              <w:rPr>
                <w:color w:val="000000"/>
                <w:kern w:val="0"/>
                <w:sz w:val="18"/>
                <w:szCs w:val="18"/>
              </w:rPr>
              <w:t>2024</w:t>
            </w:r>
            <w:r>
              <w:rPr>
                <w:rFonts w:ascii="宋体" w:hAnsi="宋体" w:cs="宋体" w:hint="eastAsia"/>
                <w:color w:val="000000"/>
                <w:kern w:val="0"/>
                <w:sz w:val="18"/>
                <w:szCs w:val="18"/>
              </w:rPr>
              <w:t>年最新文件作为执行标准，该文件不再执行。</w:t>
            </w:r>
          </w:p>
        </w:tc>
      </w:tr>
      <w:tr w:rsidR="00061E2C" w14:paraId="2F690603"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7566B395" w14:textId="77777777" w:rsidR="00061E2C" w:rsidRDefault="00035326">
            <w:pPr>
              <w:jc w:val="center"/>
            </w:pPr>
            <w:r>
              <w:t>19</w:t>
            </w:r>
          </w:p>
        </w:tc>
        <w:tc>
          <w:tcPr>
            <w:tcW w:w="2343" w:type="dxa"/>
            <w:tcBorders>
              <w:top w:val="nil"/>
              <w:left w:val="nil"/>
              <w:bottom w:val="single" w:sz="4" w:space="0" w:color="auto"/>
              <w:right w:val="single" w:sz="4" w:space="0" w:color="auto"/>
            </w:tcBorders>
            <w:shd w:val="clear" w:color="auto" w:fill="auto"/>
            <w:vAlign w:val="center"/>
          </w:tcPr>
          <w:p w14:paraId="0AE2139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市政府办公室关于印发太仓市大院大所创新绩效评价管理办法（试行）的通知</w:t>
            </w:r>
          </w:p>
        </w:tc>
        <w:tc>
          <w:tcPr>
            <w:tcW w:w="2380" w:type="dxa"/>
            <w:tcBorders>
              <w:top w:val="nil"/>
              <w:left w:val="nil"/>
              <w:bottom w:val="single" w:sz="4" w:space="0" w:color="auto"/>
              <w:right w:val="single" w:sz="4" w:space="0" w:color="auto"/>
            </w:tcBorders>
            <w:shd w:val="clear" w:color="auto" w:fill="auto"/>
            <w:vAlign w:val="center"/>
          </w:tcPr>
          <w:p w14:paraId="7679F18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160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B06CED8"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4E0ACD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r>
              <w:rPr>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B416A23"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政策整体调整，执行新政策。</w:t>
            </w:r>
          </w:p>
        </w:tc>
      </w:tr>
      <w:tr w:rsidR="00061E2C" w14:paraId="11FCE1FD"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4B75A54" w14:textId="77777777" w:rsidR="00061E2C" w:rsidRDefault="00035326">
            <w:pPr>
              <w:jc w:val="center"/>
            </w:pPr>
            <w:r>
              <w:t>20</w:t>
            </w:r>
          </w:p>
        </w:tc>
        <w:tc>
          <w:tcPr>
            <w:tcW w:w="2343" w:type="dxa"/>
            <w:tcBorders>
              <w:top w:val="nil"/>
              <w:left w:val="nil"/>
              <w:bottom w:val="single" w:sz="4" w:space="0" w:color="auto"/>
              <w:right w:val="single" w:sz="4" w:space="0" w:color="auto"/>
            </w:tcBorders>
            <w:shd w:val="clear" w:color="auto" w:fill="auto"/>
            <w:vAlign w:val="center"/>
          </w:tcPr>
          <w:p w14:paraId="681E2CA6"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关于印发太仓市市级行政事业单位国有资产管理办法的通知</w:t>
            </w:r>
          </w:p>
        </w:tc>
        <w:tc>
          <w:tcPr>
            <w:tcW w:w="2380" w:type="dxa"/>
            <w:tcBorders>
              <w:top w:val="nil"/>
              <w:left w:val="nil"/>
              <w:bottom w:val="single" w:sz="4" w:space="0" w:color="auto"/>
              <w:right w:val="single" w:sz="4" w:space="0" w:color="auto"/>
            </w:tcBorders>
            <w:shd w:val="clear" w:color="auto" w:fill="auto"/>
            <w:vAlign w:val="center"/>
          </w:tcPr>
          <w:p w14:paraId="6861A0C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65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26FD174"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10</w:t>
            </w:r>
            <w:r>
              <w:rPr>
                <w:color w:val="000000"/>
                <w:kern w:val="0"/>
                <w:sz w:val="18"/>
                <w:szCs w:val="18"/>
              </w:rPr>
              <w:t>月</w:t>
            </w:r>
            <w:r>
              <w:rPr>
                <w:color w:val="000000"/>
                <w:kern w:val="0"/>
                <w:sz w:val="18"/>
                <w:szCs w:val="18"/>
              </w:rPr>
              <w:t>19</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491A40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7151E56"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于</w:t>
            </w:r>
            <w:r>
              <w:rPr>
                <w:color w:val="000000"/>
                <w:kern w:val="0"/>
                <w:sz w:val="18"/>
                <w:szCs w:val="18"/>
              </w:rPr>
              <w:t>2024</w:t>
            </w:r>
            <w:r>
              <w:rPr>
                <w:rFonts w:ascii="宋体" w:hAnsi="宋体" w:cs="宋体" w:hint="eastAsia"/>
                <w:color w:val="000000"/>
                <w:kern w:val="0"/>
                <w:sz w:val="18"/>
                <w:szCs w:val="18"/>
              </w:rPr>
              <w:t>年</w:t>
            </w:r>
            <w:r>
              <w:rPr>
                <w:color w:val="000000"/>
                <w:kern w:val="0"/>
                <w:sz w:val="18"/>
                <w:szCs w:val="18"/>
              </w:rPr>
              <w:t>8</w:t>
            </w:r>
            <w:r>
              <w:rPr>
                <w:rFonts w:ascii="宋体" w:hAnsi="宋体" w:cs="宋体" w:hint="eastAsia"/>
                <w:color w:val="000000"/>
                <w:kern w:val="0"/>
                <w:sz w:val="18"/>
                <w:szCs w:val="18"/>
              </w:rPr>
              <w:t>月</w:t>
            </w:r>
            <w:r>
              <w:rPr>
                <w:color w:val="000000"/>
                <w:kern w:val="0"/>
                <w:sz w:val="18"/>
                <w:szCs w:val="18"/>
              </w:rPr>
              <w:t>1</w:t>
            </w:r>
            <w:r>
              <w:rPr>
                <w:rFonts w:ascii="宋体" w:hAnsi="宋体" w:cs="宋体" w:hint="eastAsia"/>
                <w:color w:val="000000"/>
                <w:kern w:val="0"/>
                <w:sz w:val="18"/>
                <w:szCs w:val="18"/>
              </w:rPr>
              <w:t>日印发《太仓市市级行政事业单位国有资产管理办法》</w:t>
            </w:r>
            <w:proofErr w:type="gramStart"/>
            <w:r>
              <w:rPr>
                <w:rFonts w:ascii="宋体" w:hAnsi="宋体" w:cs="宋体" w:hint="eastAsia"/>
                <w:color w:val="000000"/>
                <w:kern w:val="0"/>
                <w:sz w:val="18"/>
                <w:szCs w:val="18"/>
              </w:rPr>
              <w:t>太</w:t>
            </w:r>
            <w:proofErr w:type="gramEnd"/>
            <w:r>
              <w:rPr>
                <w:rFonts w:ascii="宋体" w:hAnsi="宋体" w:cs="宋体" w:hint="eastAsia"/>
                <w:color w:val="000000"/>
                <w:kern w:val="0"/>
                <w:sz w:val="18"/>
                <w:szCs w:val="18"/>
              </w:rPr>
              <w:t>政办〔</w:t>
            </w:r>
            <w:r>
              <w:rPr>
                <w:color w:val="000000"/>
                <w:kern w:val="0"/>
                <w:sz w:val="18"/>
                <w:szCs w:val="18"/>
              </w:rPr>
              <w:t>2024</w:t>
            </w:r>
            <w:r>
              <w:rPr>
                <w:rFonts w:ascii="宋体" w:hAnsi="宋体" w:cs="宋体" w:hint="eastAsia"/>
                <w:color w:val="000000"/>
                <w:kern w:val="0"/>
                <w:sz w:val="18"/>
                <w:szCs w:val="18"/>
              </w:rPr>
              <w:t>〕</w:t>
            </w:r>
            <w:r>
              <w:rPr>
                <w:color w:val="000000"/>
                <w:kern w:val="0"/>
                <w:sz w:val="18"/>
                <w:szCs w:val="18"/>
              </w:rPr>
              <w:t>85</w:t>
            </w:r>
            <w:r>
              <w:rPr>
                <w:rFonts w:ascii="宋体" w:hAnsi="宋体" w:cs="宋体" w:hint="eastAsia"/>
                <w:color w:val="000000"/>
                <w:kern w:val="0"/>
                <w:sz w:val="18"/>
                <w:szCs w:val="18"/>
              </w:rPr>
              <w:t>号，</w:t>
            </w:r>
            <w:r>
              <w:rPr>
                <w:rFonts w:ascii="宋体" w:hAnsi="宋体" w:cs="宋体" w:hint="eastAsia"/>
                <w:color w:val="000000"/>
                <w:kern w:val="0"/>
                <w:sz w:val="18"/>
                <w:szCs w:val="18"/>
              </w:rPr>
              <w:lastRenderedPageBreak/>
              <w:t>办法中标明原文件同时废止。</w:t>
            </w:r>
          </w:p>
        </w:tc>
      </w:tr>
      <w:tr w:rsidR="00061E2C" w14:paraId="01BCBB6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4872260" w14:textId="77777777" w:rsidR="00061E2C" w:rsidRDefault="00035326">
            <w:pPr>
              <w:jc w:val="center"/>
            </w:pPr>
            <w:r>
              <w:lastRenderedPageBreak/>
              <w:t>21</w:t>
            </w:r>
          </w:p>
        </w:tc>
        <w:tc>
          <w:tcPr>
            <w:tcW w:w="2343" w:type="dxa"/>
            <w:tcBorders>
              <w:top w:val="nil"/>
              <w:left w:val="nil"/>
              <w:bottom w:val="single" w:sz="4" w:space="0" w:color="auto"/>
              <w:right w:val="single" w:sz="4" w:space="0" w:color="auto"/>
            </w:tcBorders>
            <w:shd w:val="clear" w:color="auto" w:fill="auto"/>
            <w:vAlign w:val="center"/>
          </w:tcPr>
          <w:p w14:paraId="50C659FB" w14:textId="77777777" w:rsidR="00061E2C" w:rsidRDefault="00035326">
            <w:pPr>
              <w:widowControl/>
              <w:jc w:val="left"/>
              <w:rPr>
                <w:rFonts w:ascii="宋体" w:hAnsi="宋体" w:cs="宋体"/>
                <w:color w:val="000000"/>
                <w:kern w:val="0"/>
                <w:sz w:val="18"/>
                <w:szCs w:val="18"/>
              </w:rPr>
            </w:pPr>
            <w:bookmarkStart w:id="20" w:name="RANGE!B64"/>
            <w:r>
              <w:rPr>
                <w:rFonts w:ascii="宋体" w:hAnsi="宋体" w:cs="宋体" w:hint="eastAsia"/>
                <w:color w:val="000000"/>
                <w:kern w:val="0"/>
                <w:sz w:val="18"/>
                <w:szCs w:val="18"/>
              </w:rPr>
              <w:t>市政府印发太仓</w:t>
            </w:r>
            <w:proofErr w:type="gramStart"/>
            <w:r>
              <w:rPr>
                <w:rFonts w:ascii="宋体" w:hAnsi="宋体" w:cs="宋体" w:hint="eastAsia"/>
                <w:color w:val="000000"/>
                <w:kern w:val="0"/>
                <w:sz w:val="18"/>
                <w:szCs w:val="18"/>
              </w:rPr>
              <w:t>市推动</w:t>
            </w:r>
            <w:proofErr w:type="gramEnd"/>
            <w:r>
              <w:rPr>
                <w:rFonts w:ascii="宋体" w:hAnsi="宋体" w:cs="宋体" w:hint="eastAsia"/>
                <w:color w:val="000000"/>
                <w:kern w:val="0"/>
                <w:sz w:val="18"/>
                <w:szCs w:val="18"/>
              </w:rPr>
              <w:t>对德合作产业发展若干政策的通知</w:t>
            </w:r>
            <w:bookmarkEnd w:id="20"/>
          </w:p>
        </w:tc>
        <w:tc>
          <w:tcPr>
            <w:tcW w:w="2380" w:type="dxa"/>
            <w:tcBorders>
              <w:top w:val="nil"/>
              <w:left w:val="nil"/>
              <w:bottom w:val="single" w:sz="4" w:space="0" w:color="auto"/>
              <w:right w:val="single" w:sz="4" w:space="0" w:color="auto"/>
            </w:tcBorders>
            <w:shd w:val="clear" w:color="auto" w:fill="auto"/>
            <w:vAlign w:val="center"/>
          </w:tcPr>
          <w:p w14:paraId="3C785F6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2020</w:t>
            </w:r>
            <w:r>
              <w:rPr>
                <w:rFonts w:ascii="宋体" w:hAnsi="宋体" w:cs="宋体" w:hint="eastAsia"/>
                <w:color w:val="000000"/>
                <w:kern w:val="0"/>
                <w:sz w:val="18"/>
                <w:szCs w:val="18"/>
              </w:rPr>
              <w:t>〕</w:t>
            </w:r>
            <w:r>
              <w:rPr>
                <w:color w:val="000000"/>
                <w:kern w:val="0"/>
                <w:sz w:val="18"/>
                <w:szCs w:val="18"/>
              </w:rPr>
              <w:t>70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404644C" w14:textId="77777777" w:rsidR="00061E2C" w:rsidRDefault="00035326">
            <w:pPr>
              <w:widowControl/>
              <w:jc w:val="left"/>
              <w:rPr>
                <w:color w:val="000000"/>
                <w:kern w:val="0"/>
                <w:sz w:val="18"/>
                <w:szCs w:val="18"/>
              </w:rPr>
            </w:pPr>
            <w:r>
              <w:rPr>
                <w:color w:val="000000"/>
                <w:kern w:val="0"/>
                <w:sz w:val="18"/>
                <w:szCs w:val="18"/>
              </w:rPr>
              <w:t>2020</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14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C9FB0F7"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8140D81"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政策调整，执行新政策。</w:t>
            </w:r>
          </w:p>
        </w:tc>
      </w:tr>
      <w:tr w:rsidR="00061E2C" w14:paraId="3BB8354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DBB99EA" w14:textId="77777777" w:rsidR="00061E2C" w:rsidRDefault="00035326">
            <w:pPr>
              <w:jc w:val="center"/>
            </w:pPr>
            <w:r>
              <w:t>22</w:t>
            </w:r>
          </w:p>
        </w:tc>
        <w:tc>
          <w:tcPr>
            <w:tcW w:w="2343" w:type="dxa"/>
            <w:tcBorders>
              <w:top w:val="nil"/>
              <w:left w:val="nil"/>
              <w:bottom w:val="single" w:sz="4" w:space="0" w:color="auto"/>
              <w:right w:val="single" w:sz="4" w:space="0" w:color="auto"/>
            </w:tcBorders>
            <w:shd w:val="clear" w:color="auto" w:fill="auto"/>
            <w:vAlign w:val="center"/>
          </w:tcPr>
          <w:p w14:paraId="72B905F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关于印发太仓市被征地农民参加住院医疗保险暂行办法的通知</w:t>
            </w:r>
          </w:p>
        </w:tc>
        <w:tc>
          <w:tcPr>
            <w:tcW w:w="2380" w:type="dxa"/>
            <w:tcBorders>
              <w:top w:val="nil"/>
              <w:left w:val="nil"/>
              <w:bottom w:val="single" w:sz="4" w:space="0" w:color="auto"/>
              <w:right w:val="single" w:sz="4" w:space="0" w:color="auto"/>
            </w:tcBorders>
            <w:shd w:val="clear" w:color="auto" w:fill="auto"/>
            <w:vAlign w:val="center"/>
          </w:tcPr>
          <w:p w14:paraId="3F51EDBE"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2006</w:t>
            </w:r>
            <w:r>
              <w:rPr>
                <w:rFonts w:ascii="宋体" w:hAnsi="宋体" w:cs="宋体" w:hint="eastAsia"/>
                <w:color w:val="000000"/>
                <w:kern w:val="0"/>
                <w:sz w:val="18"/>
                <w:szCs w:val="18"/>
              </w:rPr>
              <w:t>〕</w:t>
            </w:r>
            <w:r>
              <w:rPr>
                <w:color w:val="000000"/>
                <w:kern w:val="0"/>
                <w:sz w:val="18"/>
                <w:szCs w:val="18"/>
              </w:rPr>
              <w:t>26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0CB651B" w14:textId="77777777" w:rsidR="00061E2C" w:rsidRDefault="00035326">
            <w:pPr>
              <w:widowControl/>
              <w:jc w:val="left"/>
              <w:rPr>
                <w:color w:val="000000"/>
                <w:kern w:val="0"/>
                <w:sz w:val="18"/>
                <w:szCs w:val="18"/>
              </w:rPr>
            </w:pPr>
            <w:r>
              <w:rPr>
                <w:color w:val="000000"/>
                <w:kern w:val="0"/>
                <w:sz w:val="18"/>
                <w:szCs w:val="18"/>
              </w:rPr>
              <w:t>2006</w:t>
            </w:r>
            <w:r>
              <w:rPr>
                <w:color w:val="000000"/>
                <w:kern w:val="0"/>
                <w:sz w:val="18"/>
                <w:szCs w:val="18"/>
              </w:rPr>
              <w:t>年</w:t>
            </w:r>
            <w:r>
              <w:rPr>
                <w:color w:val="000000"/>
                <w:kern w:val="0"/>
                <w:sz w:val="18"/>
                <w:szCs w:val="18"/>
              </w:rPr>
              <w:t>4</w:t>
            </w:r>
            <w:r>
              <w:rPr>
                <w:color w:val="000000"/>
                <w:kern w:val="0"/>
                <w:sz w:val="18"/>
                <w:szCs w:val="18"/>
              </w:rPr>
              <w:t>月</w:t>
            </w:r>
            <w:r>
              <w:rPr>
                <w:color w:val="000000"/>
                <w:kern w:val="0"/>
                <w:sz w:val="18"/>
                <w:szCs w:val="18"/>
              </w:rPr>
              <w:t>11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6E87B6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1D0E83A"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文件已废止失效。</w:t>
            </w:r>
          </w:p>
        </w:tc>
      </w:tr>
      <w:tr w:rsidR="00061E2C" w14:paraId="40837A8B"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9ABFB35" w14:textId="77777777" w:rsidR="00061E2C" w:rsidRDefault="00035326">
            <w:pPr>
              <w:jc w:val="center"/>
            </w:pPr>
            <w:r>
              <w:t>23</w:t>
            </w:r>
          </w:p>
        </w:tc>
        <w:tc>
          <w:tcPr>
            <w:tcW w:w="2343" w:type="dxa"/>
            <w:tcBorders>
              <w:top w:val="nil"/>
              <w:left w:val="nil"/>
              <w:bottom w:val="single" w:sz="4" w:space="0" w:color="auto"/>
              <w:right w:val="single" w:sz="4" w:space="0" w:color="auto"/>
            </w:tcBorders>
            <w:shd w:val="clear" w:color="auto" w:fill="auto"/>
            <w:vAlign w:val="center"/>
          </w:tcPr>
          <w:p w14:paraId="206EF85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市政府办公室印发关于对社会特殊群体实施社会保障政策扶持的意见</w:t>
            </w:r>
          </w:p>
        </w:tc>
        <w:tc>
          <w:tcPr>
            <w:tcW w:w="2380" w:type="dxa"/>
            <w:tcBorders>
              <w:top w:val="nil"/>
              <w:left w:val="nil"/>
              <w:bottom w:val="single" w:sz="4" w:space="0" w:color="auto"/>
              <w:right w:val="single" w:sz="4" w:space="0" w:color="auto"/>
            </w:tcBorders>
            <w:shd w:val="clear" w:color="auto" w:fill="auto"/>
            <w:vAlign w:val="center"/>
          </w:tcPr>
          <w:p w14:paraId="52311DC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2011</w:t>
            </w:r>
            <w:r>
              <w:rPr>
                <w:rFonts w:ascii="宋体" w:hAnsi="宋体" w:cs="宋体" w:hint="eastAsia"/>
                <w:color w:val="000000"/>
                <w:kern w:val="0"/>
                <w:sz w:val="18"/>
                <w:szCs w:val="18"/>
              </w:rPr>
              <w:t>〕</w:t>
            </w:r>
            <w:r>
              <w:rPr>
                <w:color w:val="000000"/>
                <w:kern w:val="0"/>
                <w:sz w:val="18"/>
                <w:szCs w:val="18"/>
              </w:rPr>
              <w:t>23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E2D2353" w14:textId="77777777" w:rsidR="00061E2C" w:rsidRDefault="00035326">
            <w:pPr>
              <w:widowControl/>
              <w:jc w:val="left"/>
              <w:rPr>
                <w:color w:val="000000"/>
                <w:kern w:val="0"/>
                <w:sz w:val="18"/>
                <w:szCs w:val="18"/>
              </w:rPr>
            </w:pPr>
            <w:r>
              <w:rPr>
                <w:color w:val="000000"/>
                <w:kern w:val="0"/>
                <w:sz w:val="18"/>
                <w:szCs w:val="18"/>
              </w:rPr>
              <w:t>2011</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28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79DB8D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2646C4BB" w14:textId="77777777" w:rsidR="00061E2C" w:rsidRDefault="00035326">
            <w:pPr>
              <w:widowControl/>
              <w:rPr>
                <w:rFonts w:ascii="宋体" w:hAnsi="宋体" w:cs="宋体"/>
                <w:color w:val="000000"/>
                <w:kern w:val="0"/>
                <w:sz w:val="18"/>
                <w:szCs w:val="18"/>
              </w:rPr>
            </w:pPr>
            <w:bookmarkStart w:id="21" w:name="RANGE!G70"/>
            <w:r>
              <w:rPr>
                <w:rFonts w:ascii="宋体" w:hAnsi="宋体" w:cs="宋体" w:hint="eastAsia"/>
                <w:color w:val="000000"/>
                <w:kern w:val="0"/>
                <w:sz w:val="18"/>
                <w:szCs w:val="18"/>
              </w:rPr>
              <w:t>政策调整，执行新政策</w:t>
            </w:r>
            <w:bookmarkEnd w:id="21"/>
            <w:r>
              <w:rPr>
                <w:rFonts w:ascii="宋体" w:hAnsi="宋体" w:cs="宋体" w:hint="eastAsia"/>
                <w:color w:val="000000"/>
                <w:kern w:val="0"/>
                <w:sz w:val="18"/>
                <w:szCs w:val="18"/>
              </w:rPr>
              <w:t>。</w:t>
            </w:r>
          </w:p>
        </w:tc>
      </w:tr>
      <w:tr w:rsidR="00061E2C" w14:paraId="5651FE0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36027CAF" w14:textId="77777777" w:rsidR="00061E2C" w:rsidRDefault="00035326">
            <w:pPr>
              <w:jc w:val="center"/>
            </w:pPr>
            <w:r>
              <w:t>24</w:t>
            </w:r>
          </w:p>
        </w:tc>
        <w:tc>
          <w:tcPr>
            <w:tcW w:w="2343" w:type="dxa"/>
            <w:tcBorders>
              <w:top w:val="nil"/>
              <w:left w:val="nil"/>
              <w:bottom w:val="single" w:sz="4" w:space="0" w:color="auto"/>
              <w:right w:val="single" w:sz="4" w:space="0" w:color="auto"/>
            </w:tcBorders>
            <w:shd w:val="clear" w:color="auto" w:fill="auto"/>
            <w:vAlign w:val="center"/>
          </w:tcPr>
          <w:p w14:paraId="02D719E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市政府办公室印发太仓市政府投资项目管理实施细则的通知</w:t>
            </w:r>
          </w:p>
        </w:tc>
        <w:tc>
          <w:tcPr>
            <w:tcW w:w="2380" w:type="dxa"/>
            <w:tcBorders>
              <w:top w:val="nil"/>
              <w:left w:val="nil"/>
              <w:bottom w:val="single" w:sz="4" w:space="0" w:color="auto"/>
              <w:right w:val="single" w:sz="4" w:space="0" w:color="auto"/>
            </w:tcBorders>
            <w:shd w:val="clear" w:color="auto" w:fill="auto"/>
            <w:vAlign w:val="center"/>
          </w:tcPr>
          <w:p w14:paraId="0C2861E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2012</w:t>
            </w:r>
            <w:r>
              <w:rPr>
                <w:rFonts w:ascii="宋体" w:hAnsi="宋体" w:cs="宋体" w:hint="eastAsia"/>
                <w:color w:val="000000"/>
                <w:kern w:val="0"/>
                <w:sz w:val="18"/>
                <w:szCs w:val="18"/>
              </w:rPr>
              <w:t>〕</w:t>
            </w:r>
            <w:r>
              <w:rPr>
                <w:color w:val="000000"/>
                <w:kern w:val="0"/>
                <w:sz w:val="18"/>
                <w:szCs w:val="18"/>
              </w:rPr>
              <w:t>84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0BBF9BC" w14:textId="77777777" w:rsidR="00061E2C" w:rsidRDefault="00035326">
            <w:pPr>
              <w:widowControl/>
              <w:jc w:val="left"/>
              <w:rPr>
                <w:color w:val="000000"/>
                <w:kern w:val="0"/>
                <w:sz w:val="18"/>
                <w:szCs w:val="18"/>
              </w:rPr>
            </w:pPr>
            <w:r>
              <w:rPr>
                <w:color w:val="000000"/>
                <w:kern w:val="0"/>
                <w:sz w:val="18"/>
                <w:szCs w:val="18"/>
              </w:rPr>
              <w:t>2012</w:t>
            </w:r>
            <w:r>
              <w:rPr>
                <w:color w:val="000000"/>
                <w:kern w:val="0"/>
                <w:sz w:val="18"/>
                <w:szCs w:val="18"/>
              </w:rPr>
              <w:t>年</w:t>
            </w:r>
            <w:r>
              <w:rPr>
                <w:color w:val="000000"/>
                <w:kern w:val="0"/>
                <w:sz w:val="18"/>
                <w:szCs w:val="18"/>
              </w:rPr>
              <w:t>6</w:t>
            </w:r>
            <w:r>
              <w:rPr>
                <w:color w:val="000000"/>
                <w:kern w:val="0"/>
                <w:sz w:val="18"/>
                <w:szCs w:val="18"/>
              </w:rPr>
              <w:t>月</w:t>
            </w:r>
            <w:r>
              <w:rPr>
                <w:color w:val="000000"/>
                <w:kern w:val="0"/>
                <w:sz w:val="18"/>
                <w:szCs w:val="18"/>
              </w:rPr>
              <w:t>14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05F84F8B"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551D187" w14:textId="77777777" w:rsidR="00061E2C" w:rsidRDefault="00035326">
            <w:pPr>
              <w:widowControl/>
              <w:rPr>
                <w:rFonts w:ascii="宋体" w:hAnsi="宋体" w:cs="宋体"/>
                <w:color w:val="000000"/>
                <w:kern w:val="0"/>
                <w:sz w:val="18"/>
                <w:szCs w:val="18"/>
              </w:rPr>
            </w:pPr>
            <w:bookmarkStart w:id="22" w:name="RANGE!G71"/>
            <w:r>
              <w:rPr>
                <w:rFonts w:ascii="宋体" w:hAnsi="宋体" w:cs="宋体" w:hint="eastAsia"/>
                <w:color w:val="000000"/>
                <w:kern w:val="0"/>
                <w:sz w:val="18"/>
                <w:szCs w:val="18"/>
              </w:rPr>
              <w:t>政策调整，执行新政策</w:t>
            </w:r>
            <w:bookmarkEnd w:id="22"/>
            <w:r>
              <w:rPr>
                <w:rFonts w:ascii="宋体" w:hAnsi="宋体" w:cs="宋体" w:hint="eastAsia"/>
                <w:color w:val="000000"/>
                <w:kern w:val="0"/>
                <w:sz w:val="18"/>
                <w:szCs w:val="18"/>
              </w:rPr>
              <w:t>。</w:t>
            </w:r>
          </w:p>
        </w:tc>
      </w:tr>
      <w:tr w:rsidR="00061E2C" w14:paraId="22DB7CF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34B46E7" w14:textId="77777777" w:rsidR="00061E2C" w:rsidRDefault="00035326">
            <w:pPr>
              <w:jc w:val="center"/>
            </w:pPr>
            <w:r>
              <w:t>25</w:t>
            </w:r>
          </w:p>
        </w:tc>
        <w:tc>
          <w:tcPr>
            <w:tcW w:w="2343" w:type="dxa"/>
            <w:tcBorders>
              <w:top w:val="nil"/>
              <w:left w:val="nil"/>
              <w:bottom w:val="single" w:sz="4" w:space="0" w:color="auto"/>
              <w:right w:val="single" w:sz="4" w:space="0" w:color="auto"/>
            </w:tcBorders>
            <w:shd w:val="clear" w:color="auto" w:fill="auto"/>
            <w:vAlign w:val="center"/>
          </w:tcPr>
          <w:p w14:paraId="12DD87CD"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关于进一步加强建筑垃圾（工程渣土）处置管理工作的实施意见</w:t>
            </w:r>
          </w:p>
        </w:tc>
        <w:tc>
          <w:tcPr>
            <w:tcW w:w="2380" w:type="dxa"/>
            <w:tcBorders>
              <w:top w:val="nil"/>
              <w:left w:val="nil"/>
              <w:bottom w:val="single" w:sz="4" w:space="0" w:color="auto"/>
              <w:right w:val="single" w:sz="4" w:space="0" w:color="auto"/>
            </w:tcBorders>
            <w:shd w:val="clear" w:color="auto" w:fill="auto"/>
            <w:vAlign w:val="center"/>
          </w:tcPr>
          <w:p w14:paraId="410D070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2013</w:t>
            </w:r>
            <w:r>
              <w:rPr>
                <w:rFonts w:ascii="宋体" w:hAnsi="宋体" w:cs="宋体" w:hint="eastAsia"/>
                <w:color w:val="000000"/>
                <w:kern w:val="0"/>
                <w:sz w:val="18"/>
                <w:szCs w:val="18"/>
              </w:rPr>
              <w:t>〕</w:t>
            </w:r>
            <w:r>
              <w:rPr>
                <w:color w:val="000000"/>
                <w:kern w:val="0"/>
                <w:sz w:val="18"/>
                <w:szCs w:val="18"/>
              </w:rPr>
              <w:t>86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C56D06A" w14:textId="77777777" w:rsidR="00061E2C" w:rsidRDefault="00035326">
            <w:pPr>
              <w:widowControl/>
              <w:jc w:val="left"/>
              <w:rPr>
                <w:color w:val="000000"/>
                <w:kern w:val="0"/>
                <w:sz w:val="18"/>
                <w:szCs w:val="18"/>
              </w:rPr>
            </w:pPr>
            <w:r>
              <w:rPr>
                <w:color w:val="000000"/>
                <w:kern w:val="0"/>
                <w:sz w:val="18"/>
                <w:szCs w:val="18"/>
              </w:rPr>
              <w:t>2013</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4FD7FD2"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AF756D3"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与当前建筑垃圾处置工程要求不匹配。</w:t>
            </w:r>
          </w:p>
        </w:tc>
      </w:tr>
      <w:tr w:rsidR="00061E2C" w14:paraId="11F5E86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FA462CB" w14:textId="77777777" w:rsidR="00061E2C" w:rsidRDefault="00035326">
            <w:pPr>
              <w:jc w:val="center"/>
            </w:pPr>
            <w:r>
              <w:t>26</w:t>
            </w:r>
          </w:p>
        </w:tc>
        <w:tc>
          <w:tcPr>
            <w:tcW w:w="2343" w:type="dxa"/>
            <w:tcBorders>
              <w:top w:val="nil"/>
              <w:left w:val="nil"/>
              <w:bottom w:val="single" w:sz="4" w:space="0" w:color="auto"/>
              <w:right w:val="single" w:sz="4" w:space="0" w:color="auto"/>
            </w:tcBorders>
            <w:shd w:val="clear" w:color="auto" w:fill="auto"/>
            <w:vAlign w:val="center"/>
          </w:tcPr>
          <w:p w14:paraId="19B986A8"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关于印发太仓市进一步加强违法用地、违法建设管理工作意见的通知</w:t>
            </w:r>
          </w:p>
        </w:tc>
        <w:tc>
          <w:tcPr>
            <w:tcW w:w="2380" w:type="dxa"/>
            <w:tcBorders>
              <w:top w:val="nil"/>
              <w:left w:val="nil"/>
              <w:bottom w:val="single" w:sz="4" w:space="0" w:color="auto"/>
              <w:right w:val="single" w:sz="4" w:space="0" w:color="auto"/>
            </w:tcBorders>
            <w:shd w:val="clear" w:color="auto" w:fill="auto"/>
            <w:vAlign w:val="center"/>
          </w:tcPr>
          <w:p w14:paraId="405B45F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2014</w:t>
            </w:r>
            <w:r>
              <w:rPr>
                <w:rFonts w:ascii="宋体" w:hAnsi="宋体" w:cs="宋体" w:hint="eastAsia"/>
                <w:color w:val="000000"/>
                <w:kern w:val="0"/>
                <w:sz w:val="18"/>
                <w:szCs w:val="18"/>
              </w:rPr>
              <w:t>〕</w:t>
            </w:r>
            <w:r>
              <w:rPr>
                <w:color w:val="000000"/>
                <w:kern w:val="0"/>
                <w:sz w:val="18"/>
                <w:szCs w:val="18"/>
              </w:rPr>
              <w:t>133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D9BA914" w14:textId="77777777" w:rsidR="00061E2C" w:rsidRDefault="00035326">
            <w:pPr>
              <w:widowControl/>
              <w:jc w:val="left"/>
              <w:rPr>
                <w:color w:val="000000"/>
                <w:kern w:val="0"/>
                <w:sz w:val="18"/>
                <w:szCs w:val="18"/>
              </w:rPr>
            </w:pPr>
            <w:r>
              <w:rPr>
                <w:color w:val="000000"/>
                <w:kern w:val="0"/>
                <w:sz w:val="18"/>
                <w:szCs w:val="18"/>
              </w:rPr>
              <w:t>2014</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21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18A2395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608B9278"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涉及的内容已制定新的法律、法规、规章或者上级文件。</w:t>
            </w:r>
          </w:p>
        </w:tc>
      </w:tr>
      <w:tr w:rsidR="00061E2C" w14:paraId="401ACD50"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C5D3147" w14:textId="77777777" w:rsidR="00061E2C" w:rsidRDefault="00035326">
            <w:pPr>
              <w:jc w:val="center"/>
            </w:pPr>
            <w:r>
              <w:t>27</w:t>
            </w:r>
          </w:p>
        </w:tc>
        <w:tc>
          <w:tcPr>
            <w:tcW w:w="2343" w:type="dxa"/>
            <w:tcBorders>
              <w:top w:val="nil"/>
              <w:left w:val="nil"/>
              <w:bottom w:val="single" w:sz="4" w:space="0" w:color="auto"/>
              <w:right w:val="single" w:sz="4" w:space="0" w:color="auto"/>
            </w:tcBorders>
            <w:shd w:val="clear" w:color="auto" w:fill="auto"/>
            <w:vAlign w:val="center"/>
          </w:tcPr>
          <w:p w14:paraId="220A9852"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市政府办公室关于调整全市乡村医生基本报酬标准的通知</w:t>
            </w:r>
          </w:p>
        </w:tc>
        <w:tc>
          <w:tcPr>
            <w:tcW w:w="2380" w:type="dxa"/>
            <w:tcBorders>
              <w:top w:val="nil"/>
              <w:left w:val="nil"/>
              <w:bottom w:val="single" w:sz="4" w:space="0" w:color="auto"/>
              <w:right w:val="single" w:sz="4" w:space="0" w:color="auto"/>
            </w:tcBorders>
            <w:shd w:val="clear" w:color="auto" w:fill="auto"/>
            <w:vAlign w:val="center"/>
          </w:tcPr>
          <w:p w14:paraId="48485F88"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A1AB311"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1</w:t>
            </w:r>
            <w:r>
              <w:rPr>
                <w:color w:val="000000"/>
                <w:kern w:val="0"/>
                <w:sz w:val="18"/>
                <w:szCs w:val="18"/>
              </w:rPr>
              <w:t>月</w:t>
            </w:r>
            <w:r>
              <w:rPr>
                <w:color w:val="000000"/>
                <w:kern w:val="0"/>
                <w:sz w:val="18"/>
                <w:szCs w:val="18"/>
              </w:rPr>
              <w:t>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54BDD1E"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03931ED"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文件中政策与现行政策不适用。</w:t>
            </w:r>
          </w:p>
        </w:tc>
      </w:tr>
      <w:tr w:rsidR="00061E2C" w14:paraId="097677F1"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28CAB9C2" w14:textId="77777777" w:rsidR="00061E2C" w:rsidRDefault="00035326">
            <w:pPr>
              <w:jc w:val="center"/>
            </w:pPr>
            <w:r>
              <w:t>28</w:t>
            </w:r>
          </w:p>
        </w:tc>
        <w:tc>
          <w:tcPr>
            <w:tcW w:w="2343" w:type="dxa"/>
            <w:tcBorders>
              <w:top w:val="nil"/>
              <w:left w:val="nil"/>
              <w:bottom w:val="single" w:sz="4" w:space="0" w:color="auto"/>
              <w:right w:val="single" w:sz="4" w:space="0" w:color="auto"/>
            </w:tcBorders>
            <w:shd w:val="clear" w:color="auto" w:fill="auto"/>
            <w:vAlign w:val="center"/>
          </w:tcPr>
          <w:p w14:paraId="507EBF4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市政府关于印发太仓市企业应急转贷资金管理办法的通知</w:t>
            </w:r>
          </w:p>
        </w:tc>
        <w:tc>
          <w:tcPr>
            <w:tcW w:w="2380" w:type="dxa"/>
            <w:tcBorders>
              <w:top w:val="nil"/>
              <w:left w:val="nil"/>
              <w:bottom w:val="single" w:sz="4" w:space="0" w:color="auto"/>
              <w:right w:val="single" w:sz="4" w:space="0" w:color="auto"/>
            </w:tcBorders>
            <w:shd w:val="clear" w:color="auto" w:fill="auto"/>
            <w:vAlign w:val="center"/>
          </w:tcPr>
          <w:p w14:paraId="448471C4"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57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A21372B"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F84192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104ABCBE" w14:textId="77777777" w:rsidR="00061E2C" w:rsidRDefault="00035326">
            <w:pPr>
              <w:widowControl/>
              <w:rPr>
                <w:rFonts w:ascii="宋体" w:hAnsi="宋体" w:cs="宋体"/>
                <w:color w:val="000000"/>
                <w:kern w:val="0"/>
                <w:sz w:val="18"/>
                <w:szCs w:val="18"/>
              </w:rPr>
            </w:pPr>
            <w:bookmarkStart w:id="23" w:name="RANGE!G77"/>
            <w:bookmarkStart w:id="24" w:name="RANGE!E77"/>
            <w:bookmarkStart w:id="25" w:name="RANGE!G81"/>
            <w:bookmarkEnd w:id="23"/>
            <w:bookmarkEnd w:id="24"/>
            <w:r>
              <w:rPr>
                <w:rFonts w:ascii="宋体" w:hAnsi="宋体" w:cs="宋体" w:hint="eastAsia"/>
                <w:color w:val="000000"/>
                <w:kern w:val="0"/>
                <w:sz w:val="18"/>
                <w:szCs w:val="18"/>
              </w:rPr>
              <w:t>政策调整，执行新政策</w:t>
            </w:r>
            <w:bookmarkEnd w:id="25"/>
            <w:r>
              <w:rPr>
                <w:rFonts w:ascii="宋体" w:hAnsi="宋体" w:cs="宋体" w:hint="eastAsia"/>
                <w:color w:val="000000"/>
                <w:kern w:val="0"/>
                <w:sz w:val="18"/>
                <w:szCs w:val="18"/>
              </w:rPr>
              <w:t>。</w:t>
            </w:r>
          </w:p>
        </w:tc>
      </w:tr>
      <w:tr w:rsidR="00061E2C" w14:paraId="067E9FD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6BE830A" w14:textId="77777777" w:rsidR="00061E2C" w:rsidRDefault="00035326">
            <w:pPr>
              <w:jc w:val="center"/>
            </w:pPr>
            <w:r>
              <w:t>29</w:t>
            </w:r>
          </w:p>
        </w:tc>
        <w:tc>
          <w:tcPr>
            <w:tcW w:w="2343" w:type="dxa"/>
            <w:tcBorders>
              <w:top w:val="nil"/>
              <w:left w:val="nil"/>
              <w:bottom w:val="single" w:sz="4" w:space="0" w:color="auto"/>
              <w:right w:val="single" w:sz="4" w:space="0" w:color="auto"/>
            </w:tcBorders>
            <w:shd w:val="clear" w:color="auto" w:fill="auto"/>
            <w:vAlign w:val="center"/>
          </w:tcPr>
          <w:p w14:paraId="7D9C33A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市政府办公室印发关于确定具备承接政府职能转移和购买服务资质的社会组织目录的实施办法的通知</w:t>
            </w:r>
          </w:p>
        </w:tc>
        <w:tc>
          <w:tcPr>
            <w:tcW w:w="2380" w:type="dxa"/>
            <w:tcBorders>
              <w:top w:val="nil"/>
              <w:left w:val="nil"/>
              <w:bottom w:val="single" w:sz="4" w:space="0" w:color="auto"/>
              <w:right w:val="single" w:sz="4" w:space="0" w:color="auto"/>
            </w:tcBorders>
            <w:shd w:val="clear" w:color="auto" w:fill="auto"/>
            <w:vAlign w:val="center"/>
          </w:tcPr>
          <w:p w14:paraId="43363A3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2015</w:t>
            </w:r>
            <w:r>
              <w:rPr>
                <w:rFonts w:ascii="宋体" w:hAnsi="宋体" w:cs="宋体" w:hint="eastAsia"/>
                <w:color w:val="000000"/>
                <w:kern w:val="0"/>
                <w:sz w:val="18"/>
                <w:szCs w:val="18"/>
              </w:rPr>
              <w:t>〕</w:t>
            </w:r>
            <w:r>
              <w:rPr>
                <w:color w:val="000000"/>
                <w:kern w:val="0"/>
                <w:sz w:val="18"/>
                <w:szCs w:val="18"/>
              </w:rPr>
              <w:t>158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6DDB85A" w14:textId="77777777" w:rsidR="00061E2C" w:rsidRDefault="00035326">
            <w:pPr>
              <w:widowControl/>
              <w:jc w:val="left"/>
              <w:rPr>
                <w:color w:val="000000"/>
                <w:kern w:val="0"/>
                <w:sz w:val="18"/>
                <w:szCs w:val="18"/>
              </w:rPr>
            </w:pPr>
            <w:r>
              <w:rPr>
                <w:color w:val="000000"/>
                <w:kern w:val="0"/>
                <w:sz w:val="18"/>
                <w:szCs w:val="18"/>
              </w:rPr>
              <w:t>2015</w:t>
            </w:r>
            <w:r>
              <w:rPr>
                <w:color w:val="000000"/>
                <w:kern w:val="0"/>
                <w:sz w:val="18"/>
                <w:szCs w:val="18"/>
              </w:rPr>
              <w:t>年</w:t>
            </w:r>
            <w:r>
              <w:rPr>
                <w:color w:val="000000"/>
                <w:kern w:val="0"/>
                <w:sz w:val="18"/>
                <w:szCs w:val="18"/>
              </w:rPr>
              <w:t>12</w:t>
            </w:r>
            <w:r>
              <w:rPr>
                <w:color w:val="000000"/>
                <w:kern w:val="0"/>
                <w:sz w:val="18"/>
                <w:szCs w:val="18"/>
              </w:rPr>
              <w:t>月</w:t>
            </w:r>
            <w:r>
              <w:rPr>
                <w:color w:val="000000"/>
                <w:kern w:val="0"/>
                <w:sz w:val="18"/>
                <w:szCs w:val="18"/>
              </w:rPr>
              <w:t>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0DF5E10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2A4B7654" w14:textId="77777777" w:rsidR="00061E2C" w:rsidRDefault="00035326">
            <w:pPr>
              <w:widowControl/>
              <w:jc w:val="left"/>
              <w:rPr>
                <w:rFonts w:ascii="宋体" w:hAnsi="宋体" w:cs="宋体"/>
                <w:color w:val="000000"/>
                <w:kern w:val="0"/>
                <w:sz w:val="18"/>
                <w:szCs w:val="18"/>
              </w:rPr>
            </w:pPr>
            <w:bookmarkStart w:id="26" w:name="OLE_LINK43"/>
            <w:bookmarkStart w:id="27" w:name="OLE_LINK8"/>
            <w:bookmarkStart w:id="28" w:name="OLE_LINK44"/>
            <w:bookmarkStart w:id="29" w:name="OLE_LINK7"/>
            <w:bookmarkStart w:id="30" w:name="OLE_LINK6"/>
            <w:r>
              <w:rPr>
                <w:rFonts w:ascii="宋体" w:hAnsi="宋体" w:cs="宋体" w:hint="eastAsia"/>
                <w:color w:val="000000"/>
                <w:kern w:val="0"/>
                <w:sz w:val="18"/>
                <w:szCs w:val="18"/>
              </w:rPr>
              <w:t>实际已不执行</w:t>
            </w:r>
            <w:bookmarkEnd w:id="26"/>
            <w:bookmarkEnd w:id="27"/>
            <w:bookmarkEnd w:id="28"/>
            <w:bookmarkEnd w:id="29"/>
            <w:bookmarkEnd w:id="30"/>
            <w:r>
              <w:rPr>
                <w:rFonts w:ascii="宋体" w:hAnsi="宋体" w:cs="宋体" w:hint="eastAsia"/>
                <w:color w:val="000000"/>
                <w:kern w:val="0"/>
                <w:sz w:val="18"/>
                <w:szCs w:val="18"/>
              </w:rPr>
              <w:t>。</w:t>
            </w:r>
          </w:p>
        </w:tc>
      </w:tr>
      <w:tr w:rsidR="00061E2C" w14:paraId="304DCF28"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9F3B792" w14:textId="77777777" w:rsidR="00061E2C" w:rsidRDefault="00035326">
            <w:pPr>
              <w:jc w:val="center"/>
            </w:pPr>
            <w:r>
              <w:t>30</w:t>
            </w:r>
          </w:p>
        </w:tc>
        <w:tc>
          <w:tcPr>
            <w:tcW w:w="2343" w:type="dxa"/>
            <w:tcBorders>
              <w:top w:val="nil"/>
              <w:left w:val="nil"/>
              <w:bottom w:val="single" w:sz="4" w:space="0" w:color="auto"/>
              <w:right w:val="single" w:sz="4" w:space="0" w:color="auto"/>
            </w:tcBorders>
            <w:shd w:val="clear" w:color="auto" w:fill="auto"/>
            <w:vAlign w:val="center"/>
          </w:tcPr>
          <w:p w14:paraId="447FD0C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市政府办公室印发关于违法建设快速联动处置工作的实施意见的通知</w:t>
            </w:r>
          </w:p>
        </w:tc>
        <w:tc>
          <w:tcPr>
            <w:tcW w:w="2380" w:type="dxa"/>
            <w:tcBorders>
              <w:top w:val="nil"/>
              <w:left w:val="nil"/>
              <w:bottom w:val="single" w:sz="4" w:space="0" w:color="auto"/>
              <w:right w:val="single" w:sz="4" w:space="0" w:color="auto"/>
            </w:tcBorders>
            <w:shd w:val="clear" w:color="auto" w:fill="auto"/>
            <w:vAlign w:val="center"/>
          </w:tcPr>
          <w:p w14:paraId="34D92B1B"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2016</w:t>
            </w:r>
            <w:r>
              <w:rPr>
                <w:rFonts w:ascii="宋体" w:hAnsi="宋体" w:cs="宋体" w:hint="eastAsia"/>
                <w:color w:val="000000"/>
                <w:kern w:val="0"/>
                <w:sz w:val="18"/>
                <w:szCs w:val="18"/>
              </w:rPr>
              <w:t>〕</w:t>
            </w:r>
            <w:r>
              <w:rPr>
                <w:color w:val="000000"/>
                <w:kern w:val="0"/>
                <w:sz w:val="18"/>
                <w:szCs w:val="18"/>
              </w:rPr>
              <w:t>24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CE3346D" w14:textId="77777777" w:rsidR="00061E2C" w:rsidRDefault="00035326">
            <w:pPr>
              <w:widowControl/>
              <w:jc w:val="left"/>
              <w:rPr>
                <w:color w:val="000000"/>
                <w:kern w:val="0"/>
                <w:sz w:val="18"/>
                <w:szCs w:val="18"/>
              </w:rPr>
            </w:pPr>
            <w:r>
              <w:rPr>
                <w:color w:val="000000"/>
                <w:kern w:val="0"/>
                <w:sz w:val="18"/>
                <w:szCs w:val="18"/>
              </w:rPr>
              <w:t>2016</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1C27598"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60CF629" w14:textId="77777777" w:rsidR="00061E2C" w:rsidRDefault="00035326">
            <w:pPr>
              <w:widowControl/>
              <w:rPr>
                <w:rFonts w:ascii="宋体" w:hAnsi="宋体" w:cs="宋体"/>
                <w:color w:val="000000"/>
                <w:kern w:val="0"/>
                <w:sz w:val="18"/>
                <w:szCs w:val="18"/>
              </w:rPr>
            </w:pPr>
            <w:bookmarkStart w:id="31" w:name="OLE_LINK45"/>
            <w:bookmarkStart w:id="32" w:name="OLE_LINK46"/>
            <w:r>
              <w:rPr>
                <w:rFonts w:ascii="宋体" w:hAnsi="宋体" w:cs="宋体" w:hint="eastAsia"/>
                <w:color w:val="000000"/>
                <w:kern w:val="0"/>
                <w:sz w:val="18"/>
                <w:szCs w:val="18"/>
              </w:rPr>
              <w:t>实际已不执行</w:t>
            </w:r>
            <w:bookmarkEnd w:id="31"/>
            <w:bookmarkEnd w:id="32"/>
            <w:r>
              <w:rPr>
                <w:rFonts w:ascii="宋体" w:hAnsi="宋体" w:cs="宋体" w:hint="eastAsia"/>
                <w:color w:val="000000"/>
                <w:kern w:val="0"/>
                <w:sz w:val="18"/>
                <w:szCs w:val="18"/>
              </w:rPr>
              <w:t>。</w:t>
            </w:r>
          </w:p>
        </w:tc>
      </w:tr>
      <w:tr w:rsidR="00061E2C" w14:paraId="0959E494"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39259ED" w14:textId="77777777" w:rsidR="00061E2C" w:rsidRDefault="00035326">
            <w:pPr>
              <w:jc w:val="center"/>
            </w:pPr>
            <w:r>
              <w:t>31</w:t>
            </w:r>
          </w:p>
        </w:tc>
        <w:tc>
          <w:tcPr>
            <w:tcW w:w="2343" w:type="dxa"/>
            <w:tcBorders>
              <w:top w:val="nil"/>
              <w:left w:val="nil"/>
              <w:bottom w:val="single" w:sz="4" w:space="0" w:color="auto"/>
              <w:right w:val="single" w:sz="4" w:space="0" w:color="auto"/>
            </w:tcBorders>
            <w:shd w:val="clear" w:color="auto" w:fill="auto"/>
            <w:vAlign w:val="center"/>
          </w:tcPr>
          <w:p w14:paraId="6F3F61F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市政府印发关于完善困难残疾人生活补贴和重度残疾人护理补贴制度实施意见的通知</w:t>
            </w:r>
          </w:p>
        </w:tc>
        <w:tc>
          <w:tcPr>
            <w:tcW w:w="2380" w:type="dxa"/>
            <w:tcBorders>
              <w:top w:val="nil"/>
              <w:left w:val="nil"/>
              <w:bottom w:val="single" w:sz="4" w:space="0" w:color="auto"/>
              <w:right w:val="single" w:sz="4" w:space="0" w:color="auto"/>
            </w:tcBorders>
            <w:shd w:val="clear" w:color="auto" w:fill="auto"/>
            <w:vAlign w:val="center"/>
          </w:tcPr>
          <w:p w14:paraId="1E2B3BD0"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0951E35"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w:t>
            </w:r>
            <w:r>
              <w:rPr>
                <w:color w:val="000000"/>
                <w:kern w:val="0"/>
                <w:sz w:val="18"/>
                <w:szCs w:val="18"/>
              </w:rPr>
              <w:t>月</w:t>
            </w:r>
            <w:r>
              <w:rPr>
                <w:color w:val="000000"/>
                <w:kern w:val="0"/>
                <w:sz w:val="18"/>
                <w:szCs w:val="18"/>
              </w:rPr>
              <w:t>16</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ACA7C73"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2A43A0A"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实际已不执行。</w:t>
            </w:r>
          </w:p>
        </w:tc>
      </w:tr>
      <w:tr w:rsidR="00061E2C" w14:paraId="40ED129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080BDFD" w14:textId="77777777" w:rsidR="00061E2C" w:rsidRDefault="00035326">
            <w:pPr>
              <w:jc w:val="center"/>
            </w:pPr>
            <w:r>
              <w:t>32</w:t>
            </w:r>
          </w:p>
        </w:tc>
        <w:tc>
          <w:tcPr>
            <w:tcW w:w="2343" w:type="dxa"/>
            <w:tcBorders>
              <w:top w:val="nil"/>
              <w:left w:val="nil"/>
              <w:bottom w:val="single" w:sz="4" w:space="0" w:color="auto"/>
              <w:right w:val="single" w:sz="4" w:space="0" w:color="auto"/>
            </w:tcBorders>
            <w:shd w:val="clear" w:color="auto" w:fill="auto"/>
            <w:vAlign w:val="center"/>
          </w:tcPr>
          <w:p w14:paraId="594A3B9E"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市政府办公室关于印发太仓市退役士兵就业安置暂行办法的通知</w:t>
            </w:r>
          </w:p>
        </w:tc>
        <w:tc>
          <w:tcPr>
            <w:tcW w:w="2380" w:type="dxa"/>
            <w:tcBorders>
              <w:top w:val="nil"/>
              <w:left w:val="nil"/>
              <w:bottom w:val="single" w:sz="4" w:space="0" w:color="auto"/>
              <w:right w:val="single" w:sz="4" w:space="0" w:color="auto"/>
            </w:tcBorders>
            <w:shd w:val="clear" w:color="auto" w:fill="auto"/>
            <w:vAlign w:val="center"/>
          </w:tcPr>
          <w:p w14:paraId="593FBBC9"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78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69281BCD"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6</w:t>
            </w:r>
            <w:r>
              <w:rPr>
                <w:color w:val="000000"/>
                <w:kern w:val="0"/>
                <w:sz w:val="18"/>
                <w:szCs w:val="18"/>
              </w:rPr>
              <w:t>月</w:t>
            </w:r>
            <w:r>
              <w:rPr>
                <w:color w:val="000000"/>
                <w:kern w:val="0"/>
                <w:sz w:val="18"/>
                <w:szCs w:val="18"/>
              </w:rPr>
              <w:t>13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EE8408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224384C"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涉及的内容已制定新的法律、法规、规章或者上级文件。</w:t>
            </w:r>
          </w:p>
        </w:tc>
      </w:tr>
      <w:tr w:rsidR="00061E2C" w14:paraId="00E3958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49CCAA0" w14:textId="77777777" w:rsidR="00061E2C" w:rsidRDefault="00035326">
            <w:pPr>
              <w:jc w:val="center"/>
            </w:pPr>
            <w:r>
              <w:lastRenderedPageBreak/>
              <w:t>33</w:t>
            </w:r>
          </w:p>
        </w:tc>
        <w:tc>
          <w:tcPr>
            <w:tcW w:w="2343" w:type="dxa"/>
            <w:tcBorders>
              <w:top w:val="nil"/>
              <w:left w:val="nil"/>
              <w:bottom w:val="single" w:sz="4" w:space="0" w:color="auto"/>
              <w:right w:val="single" w:sz="4" w:space="0" w:color="auto"/>
            </w:tcBorders>
            <w:shd w:val="clear" w:color="auto" w:fill="auto"/>
            <w:vAlign w:val="center"/>
          </w:tcPr>
          <w:p w14:paraId="3C7B47F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市政府办公室印发关于进一步加快港口物贸经济发展的若干政策的通知</w:t>
            </w:r>
          </w:p>
        </w:tc>
        <w:tc>
          <w:tcPr>
            <w:tcW w:w="2380" w:type="dxa"/>
            <w:tcBorders>
              <w:top w:val="nil"/>
              <w:left w:val="nil"/>
              <w:bottom w:val="single" w:sz="4" w:space="0" w:color="auto"/>
              <w:right w:val="single" w:sz="4" w:space="0" w:color="auto"/>
            </w:tcBorders>
            <w:shd w:val="clear" w:color="auto" w:fill="auto"/>
            <w:vAlign w:val="center"/>
          </w:tcPr>
          <w:p w14:paraId="05CBA6E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129</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E3B10B7"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94EB39F"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87C3482"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已不适应现有经济发展要求。</w:t>
            </w:r>
          </w:p>
        </w:tc>
      </w:tr>
      <w:tr w:rsidR="00061E2C" w14:paraId="3B6E4D1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099BEA85" w14:textId="77777777" w:rsidR="00061E2C" w:rsidRDefault="00035326">
            <w:pPr>
              <w:jc w:val="center"/>
            </w:pPr>
            <w:r>
              <w:t>34</w:t>
            </w:r>
          </w:p>
        </w:tc>
        <w:tc>
          <w:tcPr>
            <w:tcW w:w="2343" w:type="dxa"/>
            <w:tcBorders>
              <w:top w:val="nil"/>
              <w:left w:val="nil"/>
              <w:bottom w:val="single" w:sz="4" w:space="0" w:color="auto"/>
              <w:right w:val="single" w:sz="4" w:space="0" w:color="auto"/>
            </w:tcBorders>
            <w:shd w:val="clear" w:color="auto" w:fill="auto"/>
            <w:vAlign w:val="center"/>
          </w:tcPr>
          <w:p w14:paraId="59F0646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市政府办公室印发关于在全市推行政府投资项目代建制的意见</w:t>
            </w:r>
          </w:p>
        </w:tc>
        <w:tc>
          <w:tcPr>
            <w:tcW w:w="2380" w:type="dxa"/>
            <w:tcBorders>
              <w:top w:val="nil"/>
              <w:left w:val="nil"/>
              <w:bottom w:val="single" w:sz="4" w:space="0" w:color="auto"/>
              <w:right w:val="single" w:sz="4" w:space="0" w:color="auto"/>
            </w:tcBorders>
            <w:shd w:val="clear" w:color="auto" w:fill="auto"/>
            <w:vAlign w:val="center"/>
          </w:tcPr>
          <w:p w14:paraId="2A9CD9D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131</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DAAFAF1"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DFDBB72"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0CFD63A4"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已执行最新政策文件。</w:t>
            </w:r>
          </w:p>
        </w:tc>
      </w:tr>
      <w:tr w:rsidR="00061E2C" w14:paraId="7156AC2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FFF63BE" w14:textId="77777777" w:rsidR="00061E2C" w:rsidRDefault="00035326">
            <w:pPr>
              <w:jc w:val="center"/>
            </w:pPr>
            <w:r>
              <w:t>35</w:t>
            </w:r>
          </w:p>
        </w:tc>
        <w:tc>
          <w:tcPr>
            <w:tcW w:w="2343" w:type="dxa"/>
            <w:tcBorders>
              <w:top w:val="nil"/>
              <w:left w:val="nil"/>
              <w:bottom w:val="single" w:sz="4" w:space="0" w:color="auto"/>
              <w:right w:val="single" w:sz="4" w:space="0" w:color="auto"/>
            </w:tcBorders>
            <w:shd w:val="clear" w:color="auto" w:fill="auto"/>
            <w:vAlign w:val="center"/>
          </w:tcPr>
          <w:p w14:paraId="29FBDCDB"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市政府印发太仓市政府投资项目代建管理办法（试行）的通知</w:t>
            </w:r>
          </w:p>
        </w:tc>
        <w:tc>
          <w:tcPr>
            <w:tcW w:w="2380" w:type="dxa"/>
            <w:tcBorders>
              <w:top w:val="nil"/>
              <w:left w:val="nil"/>
              <w:bottom w:val="single" w:sz="4" w:space="0" w:color="auto"/>
              <w:right w:val="single" w:sz="4" w:space="0" w:color="auto"/>
            </w:tcBorders>
            <w:shd w:val="clear" w:color="auto" w:fill="auto"/>
            <w:vAlign w:val="center"/>
          </w:tcPr>
          <w:p w14:paraId="560A28AD"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太政发</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70</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2E0E3EFD"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18</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7C53D3C4"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184134A0" w14:textId="77777777" w:rsidR="00061E2C" w:rsidRDefault="00035326">
            <w:pPr>
              <w:widowControl/>
              <w:rPr>
                <w:rFonts w:ascii="宋体" w:hAnsi="宋体" w:cs="宋体"/>
                <w:color w:val="000000"/>
                <w:kern w:val="0"/>
                <w:sz w:val="18"/>
                <w:szCs w:val="18"/>
              </w:rPr>
            </w:pPr>
            <w:bookmarkStart w:id="33" w:name="OLE_LINK47"/>
            <w:bookmarkStart w:id="34" w:name="OLE_LINK48"/>
            <w:r>
              <w:rPr>
                <w:rFonts w:ascii="宋体" w:hAnsi="宋体" w:cs="宋体" w:hint="eastAsia"/>
                <w:color w:val="000000"/>
                <w:kern w:val="0"/>
                <w:sz w:val="18"/>
                <w:szCs w:val="18"/>
              </w:rPr>
              <w:t>文件已不执行</w:t>
            </w:r>
            <w:bookmarkEnd w:id="33"/>
            <w:bookmarkEnd w:id="34"/>
            <w:r>
              <w:rPr>
                <w:rFonts w:ascii="宋体" w:hAnsi="宋体" w:cs="宋体" w:hint="eastAsia"/>
                <w:color w:val="000000"/>
                <w:kern w:val="0"/>
                <w:sz w:val="18"/>
                <w:szCs w:val="18"/>
              </w:rPr>
              <w:t>。</w:t>
            </w:r>
          </w:p>
        </w:tc>
      </w:tr>
      <w:tr w:rsidR="00061E2C" w14:paraId="7D45AC4C"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52FD56B0" w14:textId="77777777" w:rsidR="00061E2C" w:rsidRDefault="00035326">
            <w:pPr>
              <w:jc w:val="center"/>
            </w:pPr>
            <w:r>
              <w:t>36</w:t>
            </w:r>
          </w:p>
        </w:tc>
        <w:tc>
          <w:tcPr>
            <w:tcW w:w="2343" w:type="dxa"/>
            <w:tcBorders>
              <w:top w:val="nil"/>
              <w:left w:val="nil"/>
              <w:bottom w:val="single" w:sz="4" w:space="0" w:color="auto"/>
              <w:right w:val="single" w:sz="4" w:space="0" w:color="auto"/>
            </w:tcBorders>
            <w:shd w:val="clear" w:color="auto" w:fill="auto"/>
            <w:vAlign w:val="center"/>
          </w:tcPr>
          <w:p w14:paraId="49CBC67C"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市政府办公室关于印发太仓市企业应急转贷资金管理办法补充意见的通知</w:t>
            </w:r>
          </w:p>
        </w:tc>
        <w:tc>
          <w:tcPr>
            <w:tcW w:w="2380" w:type="dxa"/>
            <w:tcBorders>
              <w:top w:val="nil"/>
              <w:left w:val="nil"/>
              <w:bottom w:val="single" w:sz="4" w:space="0" w:color="auto"/>
              <w:right w:val="single" w:sz="4" w:space="0" w:color="auto"/>
            </w:tcBorders>
            <w:shd w:val="clear" w:color="auto" w:fill="auto"/>
            <w:vAlign w:val="center"/>
          </w:tcPr>
          <w:p w14:paraId="161356D1"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138</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70F7AEC1"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25</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7E3A0E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48BB111"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政策调整，执行新政策。</w:t>
            </w:r>
          </w:p>
        </w:tc>
      </w:tr>
      <w:tr w:rsidR="00061E2C" w14:paraId="32E14DDA"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6955BFC9" w14:textId="77777777" w:rsidR="00061E2C" w:rsidRDefault="00035326">
            <w:pPr>
              <w:jc w:val="center"/>
            </w:pPr>
            <w:r>
              <w:t>37</w:t>
            </w:r>
          </w:p>
        </w:tc>
        <w:tc>
          <w:tcPr>
            <w:tcW w:w="2343" w:type="dxa"/>
            <w:tcBorders>
              <w:top w:val="nil"/>
              <w:left w:val="nil"/>
              <w:bottom w:val="single" w:sz="4" w:space="0" w:color="auto"/>
              <w:right w:val="single" w:sz="4" w:space="0" w:color="auto"/>
            </w:tcBorders>
            <w:shd w:val="clear" w:color="auto" w:fill="auto"/>
            <w:vAlign w:val="center"/>
          </w:tcPr>
          <w:p w14:paraId="10469DC1"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市政府办公室关于印发推进新一轮高标准农田（鱼池）建设的实施意见的通知</w:t>
            </w:r>
          </w:p>
        </w:tc>
        <w:tc>
          <w:tcPr>
            <w:tcW w:w="2380" w:type="dxa"/>
            <w:tcBorders>
              <w:top w:val="nil"/>
              <w:left w:val="nil"/>
              <w:bottom w:val="single" w:sz="4" w:space="0" w:color="auto"/>
              <w:right w:val="single" w:sz="4" w:space="0" w:color="auto"/>
            </w:tcBorders>
            <w:shd w:val="clear" w:color="auto" w:fill="auto"/>
            <w:vAlign w:val="center"/>
          </w:tcPr>
          <w:p w14:paraId="70C1D8F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2017</w:t>
            </w:r>
            <w:r>
              <w:rPr>
                <w:rFonts w:ascii="宋体" w:hAnsi="宋体" w:cs="宋体" w:hint="eastAsia"/>
                <w:color w:val="000000"/>
                <w:kern w:val="0"/>
                <w:sz w:val="18"/>
                <w:szCs w:val="18"/>
              </w:rPr>
              <w:t>〕</w:t>
            </w:r>
            <w:r>
              <w:rPr>
                <w:color w:val="000000"/>
                <w:kern w:val="0"/>
                <w:sz w:val="18"/>
                <w:szCs w:val="18"/>
              </w:rPr>
              <w:t>167</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548BCD69" w14:textId="77777777" w:rsidR="00061E2C" w:rsidRDefault="00035326">
            <w:pPr>
              <w:widowControl/>
              <w:jc w:val="left"/>
              <w:rPr>
                <w:color w:val="000000"/>
                <w:kern w:val="0"/>
                <w:sz w:val="18"/>
                <w:szCs w:val="18"/>
              </w:rPr>
            </w:pPr>
            <w:r>
              <w:rPr>
                <w:color w:val="000000"/>
                <w:kern w:val="0"/>
                <w:sz w:val="18"/>
                <w:szCs w:val="18"/>
              </w:rPr>
              <w:t>2017</w:t>
            </w:r>
            <w:r>
              <w:rPr>
                <w:color w:val="000000"/>
                <w:kern w:val="0"/>
                <w:sz w:val="18"/>
                <w:szCs w:val="18"/>
              </w:rPr>
              <w:t>年</w:t>
            </w:r>
            <w:r>
              <w:rPr>
                <w:color w:val="000000"/>
                <w:kern w:val="0"/>
                <w:sz w:val="18"/>
                <w:szCs w:val="18"/>
              </w:rPr>
              <w:t>11</w:t>
            </w:r>
            <w:r>
              <w:rPr>
                <w:color w:val="000000"/>
                <w:kern w:val="0"/>
                <w:sz w:val="18"/>
                <w:szCs w:val="18"/>
              </w:rPr>
              <w:t>月</w:t>
            </w:r>
            <w:r>
              <w:rPr>
                <w:color w:val="000000"/>
                <w:kern w:val="0"/>
                <w:sz w:val="18"/>
                <w:szCs w:val="18"/>
              </w:rPr>
              <w:t>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3C26B11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FA8E173" w14:textId="77777777" w:rsidR="00061E2C" w:rsidRDefault="00035326">
            <w:pPr>
              <w:widowControl/>
              <w:rPr>
                <w:rFonts w:ascii="宋体" w:hAnsi="宋体" w:cs="宋体"/>
                <w:color w:val="000000"/>
                <w:kern w:val="0"/>
                <w:sz w:val="18"/>
                <w:szCs w:val="18"/>
              </w:rPr>
            </w:pPr>
            <w:bookmarkStart w:id="35" w:name="RANGE!G99"/>
            <w:r>
              <w:rPr>
                <w:rFonts w:ascii="宋体" w:hAnsi="宋体" w:cs="宋体" w:hint="eastAsia"/>
                <w:color w:val="000000"/>
                <w:kern w:val="0"/>
                <w:sz w:val="18"/>
                <w:szCs w:val="18"/>
              </w:rPr>
              <w:t>已执行最新政策文件</w:t>
            </w:r>
            <w:bookmarkEnd w:id="35"/>
            <w:r>
              <w:rPr>
                <w:rFonts w:ascii="宋体" w:hAnsi="宋体" w:cs="宋体" w:hint="eastAsia"/>
                <w:color w:val="000000"/>
                <w:kern w:val="0"/>
                <w:sz w:val="18"/>
                <w:szCs w:val="18"/>
              </w:rPr>
              <w:t>。</w:t>
            </w:r>
          </w:p>
        </w:tc>
      </w:tr>
      <w:tr w:rsidR="00061E2C" w14:paraId="749F7D4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2E84BD8" w14:textId="77777777" w:rsidR="00061E2C" w:rsidRDefault="00035326">
            <w:pPr>
              <w:jc w:val="center"/>
            </w:pPr>
            <w:r>
              <w:t>38</w:t>
            </w:r>
          </w:p>
        </w:tc>
        <w:tc>
          <w:tcPr>
            <w:tcW w:w="2343" w:type="dxa"/>
            <w:tcBorders>
              <w:top w:val="nil"/>
              <w:left w:val="nil"/>
              <w:bottom w:val="single" w:sz="4" w:space="0" w:color="auto"/>
              <w:right w:val="single" w:sz="4" w:space="0" w:color="auto"/>
            </w:tcBorders>
            <w:shd w:val="clear" w:color="auto" w:fill="auto"/>
            <w:vAlign w:val="center"/>
          </w:tcPr>
          <w:p w14:paraId="35DCD7BA"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市政府办公室关于印发太仓市</w:t>
            </w:r>
            <w:r>
              <w:rPr>
                <w:color w:val="000000"/>
                <w:kern w:val="0"/>
                <w:sz w:val="18"/>
                <w:szCs w:val="18"/>
              </w:rPr>
              <w:t>“1+X”</w:t>
            </w:r>
            <w:r>
              <w:rPr>
                <w:rFonts w:ascii="宋体" w:hAnsi="宋体" w:cs="宋体" w:hint="eastAsia"/>
                <w:color w:val="000000"/>
                <w:kern w:val="0"/>
                <w:sz w:val="18"/>
                <w:szCs w:val="18"/>
              </w:rPr>
              <w:t>政策财政专项资金项目申报主体信用审查与结果应用实施细则（试行）的通知</w:t>
            </w:r>
          </w:p>
        </w:tc>
        <w:tc>
          <w:tcPr>
            <w:tcW w:w="2380" w:type="dxa"/>
            <w:tcBorders>
              <w:top w:val="nil"/>
              <w:left w:val="nil"/>
              <w:bottom w:val="single" w:sz="4" w:space="0" w:color="auto"/>
              <w:right w:val="single" w:sz="4" w:space="0" w:color="auto"/>
            </w:tcBorders>
            <w:shd w:val="clear" w:color="auto" w:fill="auto"/>
            <w:vAlign w:val="center"/>
          </w:tcPr>
          <w:p w14:paraId="6AA252A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2018</w:t>
            </w:r>
            <w:r>
              <w:rPr>
                <w:rFonts w:ascii="宋体" w:hAnsi="宋体" w:cs="宋体" w:hint="eastAsia"/>
                <w:color w:val="000000"/>
                <w:kern w:val="0"/>
                <w:sz w:val="18"/>
                <w:szCs w:val="18"/>
              </w:rPr>
              <w:t>〕</w:t>
            </w:r>
            <w:r>
              <w:rPr>
                <w:color w:val="000000"/>
                <w:kern w:val="0"/>
                <w:sz w:val="18"/>
                <w:szCs w:val="18"/>
              </w:rPr>
              <w:t>145</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3CA33305" w14:textId="77777777" w:rsidR="00061E2C" w:rsidRDefault="00035326">
            <w:pPr>
              <w:widowControl/>
              <w:jc w:val="left"/>
              <w:rPr>
                <w:color w:val="000000"/>
                <w:kern w:val="0"/>
                <w:sz w:val="18"/>
                <w:szCs w:val="18"/>
              </w:rPr>
            </w:pPr>
            <w:r>
              <w:rPr>
                <w:color w:val="000000"/>
                <w:kern w:val="0"/>
                <w:sz w:val="18"/>
                <w:szCs w:val="18"/>
              </w:rPr>
              <w:t>2018</w:t>
            </w:r>
            <w:r>
              <w:rPr>
                <w:color w:val="000000"/>
                <w:kern w:val="0"/>
                <w:sz w:val="18"/>
                <w:szCs w:val="18"/>
              </w:rPr>
              <w:t>年</w:t>
            </w:r>
            <w:r>
              <w:rPr>
                <w:color w:val="000000"/>
                <w:kern w:val="0"/>
                <w:sz w:val="18"/>
                <w:szCs w:val="18"/>
              </w:rPr>
              <w:t>9</w:t>
            </w:r>
            <w:r>
              <w:rPr>
                <w:color w:val="000000"/>
                <w:kern w:val="0"/>
                <w:sz w:val="18"/>
                <w:szCs w:val="18"/>
              </w:rPr>
              <w:t>月</w:t>
            </w:r>
            <w:r>
              <w:rPr>
                <w:color w:val="000000"/>
                <w:kern w:val="0"/>
                <w:sz w:val="18"/>
                <w:szCs w:val="18"/>
              </w:rPr>
              <w:t>13</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07961ECA"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9EB24F8"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已执行最新政策文件。</w:t>
            </w:r>
          </w:p>
        </w:tc>
      </w:tr>
      <w:tr w:rsidR="00061E2C" w14:paraId="27116FF6"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84B742B" w14:textId="77777777" w:rsidR="00061E2C" w:rsidRDefault="00035326">
            <w:pPr>
              <w:jc w:val="center"/>
            </w:pPr>
            <w:r>
              <w:t>39</w:t>
            </w:r>
          </w:p>
        </w:tc>
        <w:tc>
          <w:tcPr>
            <w:tcW w:w="2343" w:type="dxa"/>
            <w:tcBorders>
              <w:top w:val="nil"/>
              <w:left w:val="nil"/>
              <w:bottom w:val="single" w:sz="4" w:space="0" w:color="auto"/>
              <w:right w:val="single" w:sz="4" w:space="0" w:color="auto"/>
            </w:tcBorders>
            <w:shd w:val="clear" w:color="auto" w:fill="auto"/>
            <w:vAlign w:val="center"/>
          </w:tcPr>
          <w:p w14:paraId="2F389DF0"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市政府办公室印发关于进一步完善城乡居民基本养老保险制度的意见的通知</w:t>
            </w:r>
          </w:p>
        </w:tc>
        <w:tc>
          <w:tcPr>
            <w:tcW w:w="2380" w:type="dxa"/>
            <w:tcBorders>
              <w:top w:val="nil"/>
              <w:left w:val="nil"/>
              <w:bottom w:val="single" w:sz="4" w:space="0" w:color="auto"/>
              <w:right w:val="single" w:sz="4" w:space="0" w:color="auto"/>
            </w:tcBorders>
            <w:shd w:val="clear" w:color="auto" w:fill="auto"/>
            <w:vAlign w:val="center"/>
          </w:tcPr>
          <w:p w14:paraId="607B4766"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26</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00E7D95C"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3</w:t>
            </w:r>
            <w:r>
              <w:rPr>
                <w:color w:val="000000"/>
                <w:kern w:val="0"/>
                <w:sz w:val="18"/>
                <w:szCs w:val="18"/>
              </w:rPr>
              <w:t>月</w:t>
            </w:r>
            <w:r>
              <w:rPr>
                <w:color w:val="000000"/>
                <w:kern w:val="0"/>
                <w:sz w:val="18"/>
                <w:szCs w:val="18"/>
              </w:rPr>
              <w:t>14</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5B7AE572"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0A5EF2C"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文件已不执行。</w:t>
            </w:r>
          </w:p>
        </w:tc>
      </w:tr>
      <w:tr w:rsidR="00061E2C" w14:paraId="7860AD05"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49262F1D" w14:textId="77777777" w:rsidR="00061E2C" w:rsidRDefault="00035326">
            <w:pPr>
              <w:jc w:val="center"/>
            </w:pPr>
            <w:r>
              <w:t>40</w:t>
            </w:r>
          </w:p>
        </w:tc>
        <w:tc>
          <w:tcPr>
            <w:tcW w:w="2343" w:type="dxa"/>
            <w:tcBorders>
              <w:top w:val="nil"/>
              <w:left w:val="nil"/>
              <w:bottom w:val="single" w:sz="4" w:space="0" w:color="auto"/>
              <w:right w:val="single" w:sz="4" w:space="0" w:color="auto"/>
            </w:tcBorders>
            <w:shd w:val="clear" w:color="auto" w:fill="auto"/>
            <w:vAlign w:val="center"/>
          </w:tcPr>
          <w:p w14:paraId="7C3CD6A6"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市政府办公室关于调整有关社会保障对象生活救助（补助）标准的通知</w:t>
            </w:r>
          </w:p>
        </w:tc>
        <w:tc>
          <w:tcPr>
            <w:tcW w:w="2380" w:type="dxa"/>
            <w:tcBorders>
              <w:top w:val="nil"/>
              <w:left w:val="nil"/>
              <w:bottom w:val="single" w:sz="4" w:space="0" w:color="auto"/>
              <w:right w:val="single" w:sz="4" w:space="0" w:color="auto"/>
            </w:tcBorders>
            <w:shd w:val="clear" w:color="auto" w:fill="auto"/>
            <w:vAlign w:val="center"/>
          </w:tcPr>
          <w:p w14:paraId="2553EA72"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83</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42A3E748"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7</w:t>
            </w:r>
            <w:r>
              <w:rPr>
                <w:color w:val="000000"/>
                <w:kern w:val="0"/>
                <w:sz w:val="18"/>
                <w:szCs w:val="18"/>
              </w:rPr>
              <w:t>月</w:t>
            </w:r>
            <w:r>
              <w:rPr>
                <w:color w:val="000000"/>
                <w:kern w:val="0"/>
                <w:sz w:val="18"/>
                <w:szCs w:val="18"/>
              </w:rPr>
              <w:t>1</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6CB1FB96"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3AEFD574"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相关政策直接执行苏州文件。</w:t>
            </w:r>
          </w:p>
        </w:tc>
      </w:tr>
      <w:tr w:rsidR="00061E2C" w14:paraId="5A9D34BE" w14:textId="77777777">
        <w:trPr>
          <w:trHeight w:val="600"/>
        </w:trPr>
        <w:tc>
          <w:tcPr>
            <w:tcW w:w="1060" w:type="dxa"/>
            <w:tcBorders>
              <w:top w:val="nil"/>
              <w:left w:val="single" w:sz="4" w:space="0" w:color="auto"/>
              <w:bottom w:val="single" w:sz="4" w:space="0" w:color="auto"/>
              <w:right w:val="single" w:sz="4" w:space="0" w:color="auto"/>
            </w:tcBorders>
            <w:shd w:val="clear" w:color="auto" w:fill="auto"/>
            <w:vAlign w:val="center"/>
          </w:tcPr>
          <w:p w14:paraId="1DAAEA93" w14:textId="77777777" w:rsidR="00061E2C" w:rsidRDefault="00035326">
            <w:pPr>
              <w:jc w:val="center"/>
            </w:pPr>
            <w:r>
              <w:t>41</w:t>
            </w:r>
          </w:p>
        </w:tc>
        <w:tc>
          <w:tcPr>
            <w:tcW w:w="2343" w:type="dxa"/>
            <w:tcBorders>
              <w:top w:val="nil"/>
              <w:left w:val="nil"/>
              <w:bottom w:val="single" w:sz="4" w:space="0" w:color="auto"/>
              <w:right w:val="single" w:sz="4" w:space="0" w:color="auto"/>
            </w:tcBorders>
            <w:shd w:val="clear" w:color="auto" w:fill="auto"/>
            <w:vAlign w:val="center"/>
          </w:tcPr>
          <w:p w14:paraId="145BC747" w14:textId="77777777" w:rsidR="00061E2C" w:rsidRDefault="00035326">
            <w:pPr>
              <w:widowControl/>
              <w:jc w:val="left"/>
              <w:rPr>
                <w:rFonts w:ascii="宋体" w:hAnsi="宋体" w:cs="宋体"/>
                <w:color w:val="000000"/>
                <w:kern w:val="0"/>
                <w:sz w:val="18"/>
                <w:szCs w:val="18"/>
              </w:rPr>
            </w:pPr>
            <w:r>
              <w:rPr>
                <w:rFonts w:ascii="宋体" w:hAnsi="宋体" w:cs="宋体" w:hint="eastAsia"/>
                <w:color w:val="000000"/>
                <w:kern w:val="0"/>
                <w:sz w:val="18"/>
                <w:szCs w:val="18"/>
              </w:rPr>
              <w:t>市政府办公室关于调整</w:t>
            </w:r>
            <w:r>
              <w:rPr>
                <w:color w:val="000000"/>
                <w:kern w:val="0"/>
                <w:sz w:val="18"/>
                <w:szCs w:val="18"/>
              </w:rPr>
              <w:t>2019</w:t>
            </w:r>
            <w:r>
              <w:rPr>
                <w:rFonts w:ascii="宋体" w:hAnsi="宋体" w:cs="宋体" w:hint="eastAsia"/>
                <w:color w:val="000000"/>
                <w:kern w:val="0"/>
                <w:sz w:val="18"/>
                <w:szCs w:val="18"/>
              </w:rPr>
              <w:t>年度住房保障相关政策的通知</w:t>
            </w:r>
          </w:p>
        </w:tc>
        <w:tc>
          <w:tcPr>
            <w:tcW w:w="2380" w:type="dxa"/>
            <w:tcBorders>
              <w:top w:val="nil"/>
              <w:left w:val="nil"/>
              <w:bottom w:val="single" w:sz="4" w:space="0" w:color="auto"/>
              <w:right w:val="single" w:sz="4" w:space="0" w:color="auto"/>
            </w:tcBorders>
            <w:shd w:val="clear" w:color="auto" w:fill="auto"/>
            <w:vAlign w:val="center"/>
          </w:tcPr>
          <w:p w14:paraId="5EAC2C8F" w14:textId="77777777" w:rsidR="00061E2C" w:rsidRDefault="00035326">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太政办</w:t>
            </w:r>
            <w:proofErr w:type="gramEnd"/>
            <w:r>
              <w:rPr>
                <w:rFonts w:ascii="宋体" w:hAnsi="宋体" w:cs="宋体" w:hint="eastAsia"/>
                <w:color w:val="000000"/>
                <w:kern w:val="0"/>
                <w:sz w:val="18"/>
                <w:szCs w:val="18"/>
              </w:rPr>
              <w:t>〔</w:t>
            </w:r>
            <w:r>
              <w:rPr>
                <w:color w:val="000000"/>
                <w:kern w:val="0"/>
                <w:sz w:val="18"/>
                <w:szCs w:val="18"/>
              </w:rPr>
              <w:t>2019</w:t>
            </w:r>
            <w:r>
              <w:rPr>
                <w:rFonts w:ascii="宋体" w:hAnsi="宋体" w:cs="宋体" w:hint="eastAsia"/>
                <w:color w:val="000000"/>
                <w:kern w:val="0"/>
                <w:sz w:val="18"/>
                <w:szCs w:val="18"/>
              </w:rPr>
              <w:t>〕</w:t>
            </w:r>
            <w:r>
              <w:rPr>
                <w:color w:val="000000"/>
                <w:kern w:val="0"/>
                <w:sz w:val="18"/>
                <w:szCs w:val="18"/>
              </w:rPr>
              <w:t>104</w:t>
            </w:r>
            <w:r>
              <w:rPr>
                <w:rFonts w:ascii="宋体" w:hAnsi="宋体" w:cs="宋体" w:hint="eastAsia"/>
                <w:color w:val="000000"/>
                <w:kern w:val="0"/>
                <w:sz w:val="18"/>
                <w:szCs w:val="18"/>
              </w:rPr>
              <w:t>号</w:t>
            </w:r>
          </w:p>
        </w:tc>
        <w:tc>
          <w:tcPr>
            <w:tcW w:w="1439" w:type="dxa"/>
            <w:tcBorders>
              <w:top w:val="nil"/>
              <w:left w:val="nil"/>
              <w:bottom w:val="single" w:sz="4" w:space="0" w:color="auto"/>
              <w:right w:val="single" w:sz="4" w:space="0" w:color="auto"/>
            </w:tcBorders>
            <w:shd w:val="clear" w:color="auto" w:fill="auto"/>
            <w:vAlign w:val="center"/>
          </w:tcPr>
          <w:p w14:paraId="1FAB02B7" w14:textId="77777777" w:rsidR="00061E2C" w:rsidRDefault="00035326">
            <w:pPr>
              <w:widowControl/>
              <w:jc w:val="left"/>
              <w:rPr>
                <w:color w:val="000000"/>
                <w:kern w:val="0"/>
                <w:sz w:val="18"/>
                <w:szCs w:val="18"/>
              </w:rPr>
            </w:pPr>
            <w:r>
              <w:rPr>
                <w:color w:val="000000"/>
                <w:kern w:val="0"/>
                <w:sz w:val="18"/>
                <w:szCs w:val="18"/>
              </w:rPr>
              <w:t>2019</w:t>
            </w:r>
            <w:r>
              <w:rPr>
                <w:color w:val="000000"/>
                <w:kern w:val="0"/>
                <w:sz w:val="18"/>
                <w:szCs w:val="18"/>
              </w:rPr>
              <w:t>年</w:t>
            </w:r>
            <w:r>
              <w:rPr>
                <w:color w:val="000000"/>
                <w:kern w:val="0"/>
                <w:sz w:val="18"/>
                <w:szCs w:val="18"/>
              </w:rPr>
              <w:t>8</w:t>
            </w:r>
            <w:r>
              <w:rPr>
                <w:color w:val="000000"/>
                <w:kern w:val="0"/>
                <w:sz w:val="18"/>
                <w:szCs w:val="18"/>
              </w:rPr>
              <w:t>月</w:t>
            </w:r>
            <w:r>
              <w:rPr>
                <w:color w:val="000000"/>
                <w:kern w:val="0"/>
                <w:sz w:val="18"/>
                <w:szCs w:val="18"/>
              </w:rPr>
              <w:t>5</w:t>
            </w:r>
            <w:r>
              <w:rPr>
                <w:color w:val="000000"/>
                <w:kern w:val="0"/>
                <w:sz w:val="18"/>
                <w:szCs w:val="18"/>
              </w:rPr>
              <w:t>日</w:t>
            </w:r>
          </w:p>
        </w:tc>
        <w:tc>
          <w:tcPr>
            <w:tcW w:w="850" w:type="dxa"/>
            <w:tcBorders>
              <w:top w:val="nil"/>
              <w:left w:val="nil"/>
              <w:bottom w:val="single" w:sz="4" w:space="0" w:color="auto"/>
              <w:right w:val="single" w:sz="4" w:space="0" w:color="auto"/>
            </w:tcBorders>
            <w:shd w:val="clear" w:color="auto" w:fill="auto"/>
            <w:vAlign w:val="center"/>
          </w:tcPr>
          <w:p w14:paraId="2DE12A21" w14:textId="77777777" w:rsidR="00061E2C" w:rsidRDefault="00035326">
            <w:pPr>
              <w:widowControl/>
              <w:jc w:val="center"/>
              <w:rPr>
                <w:rFonts w:ascii="宋体" w:hAnsi="宋体" w:cs="宋体"/>
                <w:color w:val="000000"/>
                <w:kern w:val="0"/>
                <w:sz w:val="18"/>
                <w:szCs w:val="18"/>
              </w:rPr>
            </w:pPr>
            <w:r>
              <w:rPr>
                <w:rFonts w:ascii="宋体" w:hAnsi="宋体" w:cs="宋体" w:hint="eastAsia"/>
                <w:color w:val="000000"/>
                <w:kern w:val="0"/>
                <w:sz w:val="18"/>
                <w:szCs w:val="18"/>
              </w:rPr>
              <w:t>废止</w:t>
            </w:r>
          </w:p>
        </w:tc>
        <w:tc>
          <w:tcPr>
            <w:tcW w:w="1701" w:type="dxa"/>
            <w:tcBorders>
              <w:top w:val="nil"/>
              <w:left w:val="nil"/>
              <w:bottom w:val="single" w:sz="4" w:space="0" w:color="auto"/>
              <w:right w:val="single" w:sz="4" w:space="0" w:color="auto"/>
            </w:tcBorders>
            <w:shd w:val="clear" w:color="auto" w:fill="auto"/>
            <w:vAlign w:val="center"/>
          </w:tcPr>
          <w:p w14:paraId="53A1D2F5" w14:textId="77777777" w:rsidR="00061E2C" w:rsidRDefault="00035326">
            <w:pPr>
              <w:widowControl/>
              <w:rPr>
                <w:rFonts w:ascii="宋体" w:hAnsi="宋体" w:cs="宋体"/>
                <w:color w:val="000000"/>
                <w:kern w:val="0"/>
                <w:sz w:val="18"/>
                <w:szCs w:val="18"/>
              </w:rPr>
            </w:pPr>
            <w:r>
              <w:rPr>
                <w:rFonts w:ascii="宋体" w:hAnsi="宋体" w:cs="宋体" w:hint="eastAsia"/>
                <w:color w:val="000000"/>
                <w:kern w:val="0"/>
                <w:sz w:val="18"/>
                <w:szCs w:val="18"/>
              </w:rPr>
              <w:t>文件已不执行。</w:t>
            </w:r>
          </w:p>
        </w:tc>
      </w:tr>
      <w:bookmarkEnd w:id="3"/>
      <w:bookmarkEnd w:id="4"/>
    </w:tbl>
    <w:p w14:paraId="2DCD9410" w14:textId="77777777" w:rsidR="00061E2C" w:rsidRDefault="00061E2C">
      <w:pPr>
        <w:autoSpaceDE w:val="0"/>
        <w:autoSpaceDN w:val="0"/>
        <w:adjustRightInd w:val="0"/>
        <w:spacing w:line="560" w:lineRule="exact"/>
        <w:rPr>
          <w:rFonts w:ascii="仿宋_GB2312" w:eastAsia="仿宋_GB2312" w:hAnsi="仿宋_GB2312"/>
          <w:sz w:val="32"/>
          <w:szCs w:val="32"/>
        </w:rPr>
      </w:pPr>
    </w:p>
    <w:sectPr w:rsidR="00061E2C">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7B"/>
    <w:rsid w:val="00035326"/>
    <w:rsid w:val="00061E2C"/>
    <w:rsid w:val="000F0B29"/>
    <w:rsid w:val="001436F6"/>
    <w:rsid w:val="001E3E56"/>
    <w:rsid w:val="00205D51"/>
    <w:rsid w:val="00255EC2"/>
    <w:rsid w:val="002726F1"/>
    <w:rsid w:val="002F21C1"/>
    <w:rsid w:val="002F6F19"/>
    <w:rsid w:val="00351452"/>
    <w:rsid w:val="00403069"/>
    <w:rsid w:val="004253F4"/>
    <w:rsid w:val="00441740"/>
    <w:rsid w:val="00466741"/>
    <w:rsid w:val="00552B47"/>
    <w:rsid w:val="0058062C"/>
    <w:rsid w:val="006E2232"/>
    <w:rsid w:val="00727B43"/>
    <w:rsid w:val="00766216"/>
    <w:rsid w:val="007F40C2"/>
    <w:rsid w:val="00824322"/>
    <w:rsid w:val="00857B0E"/>
    <w:rsid w:val="00882656"/>
    <w:rsid w:val="008E5E05"/>
    <w:rsid w:val="00901926"/>
    <w:rsid w:val="00AE02EB"/>
    <w:rsid w:val="00C048CA"/>
    <w:rsid w:val="00CF7D29"/>
    <w:rsid w:val="00D5367B"/>
    <w:rsid w:val="00DC59C5"/>
    <w:rsid w:val="00E74762"/>
    <w:rsid w:val="00F91AFA"/>
    <w:rsid w:val="51025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7EABA-33A2-425D-ACDC-92ADBA75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1C8B9-A478-4A50-8241-0344BFB6B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3572</Words>
  <Characters>4180</Characters>
  <Application>Microsoft Office Word</Application>
  <DocSecurity>0</DocSecurity>
  <Lines>696</Lines>
  <Paragraphs>645</Paragraphs>
  <ScaleCrop>false</ScaleCrop>
  <Company>Microsoft</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政府办收发员</cp:lastModifiedBy>
  <cp:revision>30</cp:revision>
  <dcterms:created xsi:type="dcterms:W3CDTF">2025-04-25T06:01:00Z</dcterms:created>
  <dcterms:modified xsi:type="dcterms:W3CDTF">2025-06-27T01:33:00Z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eyJoZGlkIjoiYTMzMzFlMTliYWY4OTAxYzFiM2E2ZGUzNTE3NDJmMzcifQ==</vt:lpwstr>
  </property>
  <property fmtid="{D5CDD505-2E9C-101B-9397-08002B2CF9AE}" pid="3" name="KSOProductBuildVer">
    <vt:lpwstr>2052-12.1.0.21171</vt:lpwstr>
  </property>
  <property fmtid="{D5CDD505-2E9C-101B-9397-08002B2CF9AE}" pid="4" name="ICV">
    <vt:lpwstr>332DF20D350144D7BB9B689433B77371_13</vt:lpwstr>
  </property>
</Properties>
</file>